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b/>
          <w:bCs/>
          <w:color w:val="000000"/>
          <w:sz w:val="24"/>
          <w:szCs w:val="24"/>
        </w:rPr>
        <w:t>Региональное представительство Благотворительного фонда наследия Менделеева</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b/>
          <w:bCs/>
          <w:color w:val="000000"/>
          <w:sz w:val="24"/>
          <w:szCs w:val="24"/>
        </w:rPr>
        <w:t>Муниципальное бюджетное общеобразовательное учреждение</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b/>
          <w:bCs/>
          <w:color w:val="000000"/>
          <w:sz w:val="24"/>
          <w:szCs w:val="24"/>
        </w:rPr>
        <w:t xml:space="preserve">средняя общеобразовательная школа № 56 г. Пензы </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b/>
          <w:bCs/>
          <w:color w:val="000000"/>
          <w:sz w:val="24"/>
          <w:szCs w:val="24"/>
        </w:rPr>
        <w:t>имени Героя России А.М. Самокутяева</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b/>
          <w:bCs/>
          <w:color w:val="000000"/>
          <w:sz w:val="24"/>
          <w:szCs w:val="24"/>
        </w:rPr>
        <w:t>Управление образования города Пензы</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b/>
          <w:bCs/>
          <w:color w:val="000000"/>
          <w:sz w:val="24"/>
          <w:szCs w:val="24"/>
        </w:rPr>
        <w:t>ГАОУ ДПО «Институт регионального развития Пензенской области»</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b/>
          <w:bCs/>
          <w:color w:val="000000"/>
          <w:sz w:val="24"/>
          <w:szCs w:val="24"/>
        </w:rPr>
        <w:t>МКУ «Центр комплексного обслуживания и методологического обеспечения учреждений образования г. Пензы»</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b/>
          <w:bCs/>
          <w:color w:val="000000"/>
          <w:sz w:val="24"/>
          <w:szCs w:val="24"/>
        </w:rPr>
        <w:t>Портал поддержки Дистанционных Мультимедийных Интернет-проектов «ДМИП.рф»</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sz w:val="24"/>
          <w:szCs w:val="24"/>
        </w:rPr>
        <w:t> </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color w:val="000000"/>
          <w:sz w:val="28"/>
          <w:szCs w:val="28"/>
        </w:rPr>
        <w:t>Муниципальное бюджетное общеобразовательное учреждение</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color w:val="000000"/>
          <w:sz w:val="28"/>
          <w:szCs w:val="28"/>
        </w:rPr>
        <w:t xml:space="preserve">средняя общеобразовательная школа № 66 г. Пензы  </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color w:val="000000"/>
          <w:sz w:val="28"/>
          <w:szCs w:val="28"/>
        </w:rPr>
        <w:t>имени Виктора Александровича Стукалова</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sz w:val="24"/>
          <w:szCs w:val="24"/>
        </w:rPr>
        <w:t> </w:t>
      </w:r>
    </w:p>
    <w:p w:rsidR="000F7B4A" w:rsidRPr="000F7B4A" w:rsidRDefault="000F7B4A" w:rsidP="000F7B4A">
      <w:pPr>
        <w:spacing w:after="0" w:line="240" w:lineRule="auto"/>
        <w:jc w:val="center"/>
        <w:rPr>
          <w:rFonts w:ascii="Times New Roman" w:hAnsi="Times New Roman" w:cs="Times New Roman"/>
          <w:sz w:val="24"/>
          <w:szCs w:val="24"/>
        </w:rPr>
      </w:pPr>
      <w:r w:rsidRPr="000F7B4A">
        <w:rPr>
          <w:rFonts w:ascii="Times New Roman" w:hAnsi="Times New Roman" w:cs="Times New Roman"/>
          <w:color w:val="000000"/>
          <w:sz w:val="28"/>
          <w:szCs w:val="28"/>
        </w:rPr>
        <w:t>I региональный конкурс научно-исследовательских работ</w:t>
      </w:r>
    </w:p>
    <w:p w:rsidR="000F7B4A" w:rsidRPr="000F7B4A" w:rsidRDefault="000F7B4A" w:rsidP="000F7B4A">
      <w:pPr>
        <w:spacing w:after="0" w:line="240" w:lineRule="auto"/>
        <w:jc w:val="center"/>
        <w:rPr>
          <w:rFonts w:ascii="Times New Roman" w:hAnsi="Times New Roman" w:cs="Times New Roman"/>
          <w:sz w:val="24"/>
          <w:szCs w:val="24"/>
        </w:rPr>
      </w:pPr>
      <w:r w:rsidRPr="000F7B4A">
        <w:rPr>
          <w:rFonts w:ascii="Times New Roman" w:hAnsi="Times New Roman" w:cs="Times New Roman"/>
          <w:color w:val="000000"/>
          <w:sz w:val="28"/>
          <w:szCs w:val="28"/>
        </w:rPr>
        <w:t>имени Д.И. Менделеева</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sz w:val="24"/>
          <w:szCs w:val="24"/>
        </w:rPr>
        <w:t> </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sz w:val="24"/>
          <w:szCs w:val="24"/>
        </w:rPr>
        <w:t> </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sz w:val="24"/>
          <w:szCs w:val="24"/>
        </w:rPr>
        <w:t> </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sz w:val="24"/>
          <w:szCs w:val="24"/>
        </w:rPr>
        <w:t> </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sz w:val="24"/>
          <w:szCs w:val="24"/>
        </w:rPr>
        <w:t> </w:t>
      </w:r>
    </w:p>
    <w:p w:rsidR="000F7B4A" w:rsidRPr="000F7B4A" w:rsidRDefault="007D76CC" w:rsidP="000F7B4A">
      <w:pPr>
        <w:spacing w:after="0" w:line="273" w:lineRule="auto"/>
        <w:jc w:val="center"/>
        <w:rPr>
          <w:rFonts w:ascii="Times New Roman" w:hAnsi="Times New Roman" w:cs="Times New Roman"/>
          <w:b/>
          <w:sz w:val="24"/>
          <w:szCs w:val="24"/>
        </w:rPr>
      </w:pPr>
      <w:r w:rsidRPr="007D76CC">
        <w:rPr>
          <w:rFonts w:ascii="Times New Roman" w:hAnsi="Times New Roman" w:cs="Times New Roman"/>
          <w:b/>
          <w:sz w:val="24"/>
          <w:szCs w:val="24"/>
        </w:rPr>
        <w:t>Пауки,</w:t>
      </w:r>
      <w:r>
        <w:rPr>
          <w:rFonts w:ascii="Times New Roman" w:hAnsi="Times New Roman" w:cs="Times New Roman"/>
          <w:b/>
          <w:sz w:val="24"/>
          <w:szCs w:val="24"/>
        </w:rPr>
        <w:t xml:space="preserve"> </w:t>
      </w:r>
      <w:r w:rsidRPr="007D76CC">
        <w:rPr>
          <w:rFonts w:ascii="Times New Roman" w:hAnsi="Times New Roman" w:cs="Times New Roman"/>
          <w:b/>
          <w:sz w:val="24"/>
          <w:szCs w:val="24"/>
        </w:rPr>
        <w:t>живущие рядом с нами</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sz w:val="24"/>
          <w:szCs w:val="24"/>
        </w:rPr>
        <w:t> </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sz w:val="24"/>
          <w:szCs w:val="24"/>
        </w:rPr>
        <w:t> </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sz w:val="24"/>
          <w:szCs w:val="24"/>
        </w:rPr>
        <w:t> </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sz w:val="24"/>
          <w:szCs w:val="24"/>
        </w:rPr>
        <w:t> </w:t>
      </w:r>
    </w:p>
    <w:p w:rsidR="000F7B4A" w:rsidRPr="000F7B4A" w:rsidRDefault="000F7B4A" w:rsidP="000F7B4A">
      <w:pPr>
        <w:spacing w:after="0" w:line="273" w:lineRule="auto"/>
        <w:rPr>
          <w:rFonts w:ascii="Times New Roman" w:hAnsi="Times New Roman" w:cs="Times New Roman"/>
          <w:sz w:val="24"/>
          <w:szCs w:val="24"/>
        </w:rPr>
      </w:pPr>
      <w:r w:rsidRPr="000F7B4A">
        <w:rPr>
          <w:rFonts w:ascii="Times New Roman" w:hAnsi="Times New Roman" w:cs="Times New Roman"/>
          <w:sz w:val="24"/>
          <w:szCs w:val="24"/>
        </w:rPr>
        <w:t> </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sz w:val="24"/>
          <w:szCs w:val="24"/>
        </w:rPr>
        <w:t> </w:t>
      </w:r>
    </w:p>
    <w:p w:rsidR="000F7B4A" w:rsidRPr="000F7B4A" w:rsidRDefault="000F7B4A" w:rsidP="000F7B4A">
      <w:pPr>
        <w:spacing w:after="0" w:line="273" w:lineRule="auto"/>
        <w:jc w:val="right"/>
        <w:rPr>
          <w:rFonts w:ascii="Times New Roman" w:hAnsi="Times New Roman" w:cs="Times New Roman"/>
          <w:sz w:val="24"/>
          <w:szCs w:val="24"/>
        </w:rPr>
      </w:pPr>
      <w:r w:rsidRPr="000F7B4A">
        <w:rPr>
          <w:rFonts w:ascii="Times New Roman" w:hAnsi="Times New Roman" w:cs="Times New Roman"/>
          <w:color w:val="000000"/>
          <w:sz w:val="28"/>
          <w:szCs w:val="28"/>
        </w:rPr>
        <w:t>Выпо</w:t>
      </w:r>
      <w:r w:rsidR="007D76CC">
        <w:rPr>
          <w:rFonts w:ascii="Times New Roman" w:hAnsi="Times New Roman" w:cs="Times New Roman"/>
          <w:color w:val="000000"/>
          <w:sz w:val="28"/>
          <w:szCs w:val="28"/>
        </w:rPr>
        <w:t>лнил: Бауэр Артём Александрович</w:t>
      </w:r>
      <w:r w:rsidRPr="000F7B4A">
        <w:rPr>
          <w:rFonts w:ascii="Times New Roman" w:hAnsi="Times New Roman" w:cs="Times New Roman"/>
          <w:color w:val="000000"/>
          <w:sz w:val="28"/>
          <w:szCs w:val="28"/>
        </w:rPr>
        <w:t xml:space="preserve">, </w:t>
      </w:r>
    </w:p>
    <w:p w:rsidR="000F7B4A" w:rsidRPr="000F7B4A" w:rsidRDefault="007D76CC" w:rsidP="000F7B4A">
      <w:pPr>
        <w:spacing w:after="0" w:line="273" w:lineRule="auto"/>
        <w:jc w:val="right"/>
        <w:rPr>
          <w:rFonts w:ascii="Times New Roman" w:hAnsi="Times New Roman" w:cs="Times New Roman"/>
          <w:sz w:val="24"/>
          <w:szCs w:val="24"/>
        </w:rPr>
      </w:pPr>
      <w:r>
        <w:rPr>
          <w:rFonts w:ascii="Times New Roman" w:hAnsi="Times New Roman" w:cs="Times New Roman"/>
          <w:color w:val="000000"/>
          <w:sz w:val="28"/>
          <w:szCs w:val="28"/>
        </w:rPr>
        <w:t> 10 И</w:t>
      </w:r>
      <w:r w:rsidR="000F7B4A" w:rsidRPr="000F7B4A">
        <w:rPr>
          <w:rFonts w:ascii="Times New Roman" w:hAnsi="Times New Roman" w:cs="Times New Roman"/>
          <w:color w:val="000000"/>
          <w:sz w:val="28"/>
          <w:szCs w:val="28"/>
        </w:rPr>
        <w:t xml:space="preserve"> класс МБОУ СОШ № 66 г. Пензы </w:t>
      </w:r>
    </w:p>
    <w:p w:rsidR="000F7B4A" w:rsidRPr="000F7B4A" w:rsidRDefault="000F7B4A" w:rsidP="000F7B4A">
      <w:pPr>
        <w:spacing w:after="0" w:line="273" w:lineRule="auto"/>
        <w:jc w:val="right"/>
        <w:rPr>
          <w:rFonts w:ascii="Times New Roman" w:hAnsi="Times New Roman" w:cs="Times New Roman"/>
          <w:sz w:val="24"/>
          <w:szCs w:val="24"/>
        </w:rPr>
      </w:pPr>
      <w:r w:rsidRPr="000F7B4A">
        <w:rPr>
          <w:rFonts w:ascii="Times New Roman" w:hAnsi="Times New Roman" w:cs="Times New Roman"/>
          <w:color w:val="000000"/>
          <w:sz w:val="28"/>
          <w:szCs w:val="28"/>
        </w:rPr>
        <w:t>имени Виктора Александровича Стукалова </w:t>
      </w:r>
    </w:p>
    <w:p w:rsidR="000F7B4A" w:rsidRPr="000F7B4A" w:rsidRDefault="000F7B4A" w:rsidP="000F7B4A">
      <w:pPr>
        <w:spacing w:after="0" w:line="273" w:lineRule="auto"/>
        <w:jc w:val="right"/>
        <w:rPr>
          <w:rFonts w:ascii="Times New Roman" w:hAnsi="Times New Roman" w:cs="Times New Roman"/>
          <w:sz w:val="24"/>
          <w:szCs w:val="24"/>
        </w:rPr>
      </w:pPr>
      <w:r w:rsidRPr="000F7B4A">
        <w:rPr>
          <w:rFonts w:ascii="Times New Roman" w:hAnsi="Times New Roman" w:cs="Times New Roman"/>
          <w:color w:val="000000"/>
          <w:sz w:val="28"/>
          <w:szCs w:val="28"/>
        </w:rPr>
        <w:t>Руковод</w:t>
      </w:r>
      <w:r w:rsidR="007D76CC">
        <w:rPr>
          <w:rFonts w:ascii="Times New Roman" w:hAnsi="Times New Roman" w:cs="Times New Roman"/>
          <w:color w:val="000000"/>
          <w:sz w:val="28"/>
          <w:szCs w:val="28"/>
        </w:rPr>
        <w:t>итель: Кочеткова Алёна Васильевна</w:t>
      </w:r>
      <w:r w:rsidRPr="000F7B4A">
        <w:rPr>
          <w:rFonts w:ascii="Times New Roman" w:hAnsi="Times New Roman" w:cs="Times New Roman"/>
          <w:color w:val="000000"/>
          <w:sz w:val="28"/>
          <w:szCs w:val="28"/>
        </w:rPr>
        <w:t xml:space="preserve">, </w:t>
      </w:r>
    </w:p>
    <w:p w:rsidR="000F7B4A" w:rsidRPr="000F7B4A" w:rsidRDefault="007D76CC" w:rsidP="000F7B4A">
      <w:pPr>
        <w:spacing w:after="0" w:line="273" w:lineRule="auto"/>
        <w:jc w:val="right"/>
        <w:rPr>
          <w:rFonts w:ascii="Times New Roman" w:hAnsi="Times New Roman" w:cs="Times New Roman"/>
          <w:sz w:val="24"/>
          <w:szCs w:val="24"/>
        </w:rPr>
      </w:pPr>
      <w:r>
        <w:rPr>
          <w:rFonts w:ascii="Times New Roman" w:hAnsi="Times New Roman" w:cs="Times New Roman"/>
          <w:color w:val="000000"/>
          <w:sz w:val="28"/>
          <w:szCs w:val="28"/>
        </w:rPr>
        <w:t>учитель биологии</w:t>
      </w:r>
      <w:r w:rsidR="000F7B4A" w:rsidRPr="000F7B4A">
        <w:rPr>
          <w:rFonts w:ascii="Times New Roman" w:hAnsi="Times New Roman" w:cs="Times New Roman"/>
          <w:color w:val="000000"/>
          <w:sz w:val="28"/>
          <w:szCs w:val="28"/>
        </w:rPr>
        <w:t xml:space="preserve"> МБОУ СОШ № 66 г. Пензы </w:t>
      </w:r>
    </w:p>
    <w:p w:rsidR="000F7B4A" w:rsidRPr="000F7B4A" w:rsidRDefault="000F7B4A" w:rsidP="000F7B4A">
      <w:pPr>
        <w:spacing w:after="0" w:line="273" w:lineRule="auto"/>
        <w:jc w:val="right"/>
        <w:rPr>
          <w:rFonts w:ascii="Times New Roman" w:hAnsi="Times New Roman" w:cs="Times New Roman"/>
          <w:sz w:val="24"/>
          <w:szCs w:val="24"/>
        </w:rPr>
      </w:pPr>
      <w:r w:rsidRPr="000F7B4A">
        <w:rPr>
          <w:rFonts w:ascii="Times New Roman" w:hAnsi="Times New Roman" w:cs="Times New Roman"/>
          <w:color w:val="000000"/>
          <w:sz w:val="28"/>
          <w:szCs w:val="28"/>
        </w:rPr>
        <w:t xml:space="preserve">имени Виктора Александровича Стукалова   </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sz w:val="24"/>
          <w:szCs w:val="24"/>
        </w:rPr>
        <w:t> </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sz w:val="24"/>
          <w:szCs w:val="24"/>
        </w:rPr>
        <w:t> </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sz w:val="24"/>
          <w:szCs w:val="24"/>
        </w:rPr>
        <w:t> </w:t>
      </w: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sz w:val="24"/>
          <w:szCs w:val="24"/>
        </w:rPr>
        <w:t> </w:t>
      </w:r>
    </w:p>
    <w:p w:rsidR="007D76CC" w:rsidRDefault="007D76CC" w:rsidP="000F7B4A">
      <w:pPr>
        <w:spacing w:after="0" w:line="273" w:lineRule="auto"/>
        <w:jc w:val="center"/>
        <w:rPr>
          <w:rFonts w:ascii="Times New Roman" w:hAnsi="Times New Roman" w:cs="Times New Roman"/>
          <w:color w:val="000000"/>
          <w:sz w:val="28"/>
          <w:szCs w:val="28"/>
        </w:rPr>
      </w:pPr>
    </w:p>
    <w:p w:rsidR="007D76CC" w:rsidRDefault="007D76CC" w:rsidP="000F7B4A">
      <w:pPr>
        <w:spacing w:after="0" w:line="273" w:lineRule="auto"/>
        <w:jc w:val="center"/>
        <w:rPr>
          <w:rFonts w:ascii="Times New Roman" w:hAnsi="Times New Roman" w:cs="Times New Roman"/>
          <w:color w:val="000000"/>
          <w:sz w:val="28"/>
          <w:szCs w:val="28"/>
        </w:rPr>
      </w:pPr>
    </w:p>
    <w:p w:rsidR="007D76CC" w:rsidRDefault="007D76CC" w:rsidP="000F7B4A">
      <w:pPr>
        <w:spacing w:after="0" w:line="273" w:lineRule="auto"/>
        <w:jc w:val="center"/>
        <w:rPr>
          <w:rFonts w:ascii="Times New Roman" w:hAnsi="Times New Roman" w:cs="Times New Roman"/>
          <w:color w:val="000000"/>
          <w:sz w:val="28"/>
          <w:szCs w:val="28"/>
        </w:rPr>
      </w:pPr>
    </w:p>
    <w:p w:rsidR="000F7B4A" w:rsidRPr="000F7B4A" w:rsidRDefault="000F7B4A" w:rsidP="000F7B4A">
      <w:pPr>
        <w:spacing w:after="0" w:line="273" w:lineRule="auto"/>
        <w:jc w:val="center"/>
        <w:rPr>
          <w:rFonts w:ascii="Times New Roman" w:hAnsi="Times New Roman" w:cs="Times New Roman"/>
          <w:sz w:val="24"/>
          <w:szCs w:val="24"/>
        </w:rPr>
      </w:pPr>
      <w:r w:rsidRPr="000F7B4A">
        <w:rPr>
          <w:rFonts w:ascii="Times New Roman" w:hAnsi="Times New Roman" w:cs="Times New Roman"/>
          <w:color w:val="000000"/>
          <w:sz w:val="28"/>
          <w:szCs w:val="28"/>
        </w:rPr>
        <w:t>Пенза, 2021</w:t>
      </w:r>
    </w:p>
    <w:p w:rsidR="00BD0295" w:rsidRDefault="000F7B4A" w:rsidP="007B0060">
      <w:pPr>
        <w:tabs>
          <w:tab w:val="left" w:pos="708"/>
          <w:tab w:val="left" w:pos="4095"/>
          <w:tab w:val="left" w:pos="6120"/>
        </w:tabs>
        <w:spacing w:line="240" w:lineRule="auto"/>
        <w:jc w:val="center"/>
      </w:pPr>
      <w:r>
        <w:br w:type="page"/>
      </w:r>
    </w:p>
    <w:p w:rsidR="009903EB" w:rsidRPr="00F9416B" w:rsidRDefault="009903EB" w:rsidP="004E1549">
      <w:pPr>
        <w:pStyle w:val="3"/>
        <w:jc w:val="center"/>
        <w:rPr>
          <w:rFonts w:ascii="Times New Roman" w:hAnsi="Times New Roman"/>
          <w:sz w:val="24"/>
          <w:szCs w:val="24"/>
        </w:rPr>
      </w:pPr>
      <w:r w:rsidRPr="00F9416B">
        <w:rPr>
          <w:rFonts w:ascii="Times New Roman" w:hAnsi="Times New Roman"/>
          <w:sz w:val="24"/>
          <w:szCs w:val="24"/>
        </w:rPr>
        <w:t>Оглавление</w:t>
      </w:r>
    </w:p>
    <w:p w:rsidR="009903EB" w:rsidRPr="004E1549" w:rsidRDefault="005C7FE4">
      <w:pPr>
        <w:pStyle w:val="11"/>
        <w:tabs>
          <w:tab w:val="right" w:leader="dot" w:pos="9629"/>
        </w:tabs>
        <w:rPr>
          <w:rFonts w:ascii="Times New Roman" w:hAnsi="Times New Roman" w:cs="Times New Roman"/>
          <w:noProof/>
          <w:sz w:val="24"/>
          <w:szCs w:val="24"/>
        </w:rPr>
      </w:pPr>
      <w:r w:rsidRPr="004E1549">
        <w:rPr>
          <w:rFonts w:ascii="Times New Roman" w:hAnsi="Times New Roman" w:cs="Times New Roman"/>
          <w:b/>
          <w:bCs/>
          <w:sz w:val="24"/>
          <w:szCs w:val="24"/>
        </w:rPr>
        <w:fldChar w:fldCharType="begin"/>
      </w:r>
      <w:r w:rsidR="009903EB" w:rsidRPr="004E1549">
        <w:rPr>
          <w:rFonts w:ascii="Times New Roman" w:hAnsi="Times New Roman" w:cs="Times New Roman"/>
          <w:b/>
          <w:bCs/>
          <w:sz w:val="24"/>
          <w:szCs w:val="24"/>
        </w:rPr>
        <w:instrText xml:space="preserve"> TOC \o "1-3" \h \z \u </w:instrText>
      </w:r>
      <w:r w:rsidRPr="004E1549">
        <w:rPr>
          <w:rFonts w:ascii="Times New Roman" w:hAnsi="Times New Roman" w:cs="Times New Roman"/>
          <w:b/>
          <w:bCs/>
          <w:sz w:val="24"/>
          <w:szCs w:val="24"/>
        </w:rPr>
        <w:fldChar w:fldCharType="separate"/>
      </w:r>
      <w:hyperlink w:anchor="_Toc69496610" w:history="1">
        <w:r w:rsidR="009903EB" w:rsidRPr="004E1549">
          <w:rPr>
            <w:rStyle w:val="a4"/>
            <w:rFonts w:ascii="Times New Roman" w:hAnsi="Times New Roman" w:cs="Times New Roman"/>
            <w:noProof/>
            <w:sz w:val="24"/>
            <w:szCs w:val="24"/>
          </w:rPr>
          <w:t>Введение</w:t>
        </w:r>
        <w:r w:rsidR="009903EB" w:rsidRPr="004E1549">
          <w:rPr>
            <w:rFonts w:ascii="Times New Roman" w:hAnsi="Times New Roman" w:cs="Times New Roman"/>
            <w:noProof/>
            <w:webHidden/>
            <w:sz w:val="24"/>
            <w:szCs w:val="24"/>
          </w:rPr>
          <w:tab/>
        </w:r>
        <w:r w:rsidRPr="004E1549">
          <w:rPr>
            <w:rFonts w:ascii="Times New Roman" w:hAnsi="Times New Roman" w:cs="Times New Roman"/>
            <w:noProof/>
            <w:webHidden/>
            <w:sz w:val="24"/>
            <w:szCs w:val="24"/>
          </w:rPr>
          <w:fldChar w:fldCharType="begin"/>
        </w:r>
        <w:r w:rsidR="009903EB" w:rsidRPr="004E1549">
          <w:rPr>
            <w:rFonts w:ascii="Times New Roman" w:hAnsi="Times New Roman" w:cs="Times New Roman"/>
            <w:noProof/>
            <w:webHidden/>
            <w:sz w:val="24"/>
            <w:szCs w:val="24"/>
          </w:rPr>
          <w:instrText xml:space="preserve"> PAGEREF _Toc69496610 \h </w:instrText>
        </w:r>
        <w:r w:rsidRPr="004E1549">
          <w:rPr>
            <w:rFonts w:ascii="Times New Roman" w:hAnsi="Times New Roman" w:cs="Times New Roman"/>
            <w:noProof/>
            <w:webHidden/>
            <w:sz w:val="24"/>
            <w:szCs w:val="24"/>
          </w:rPr>
        </w:r>
        <w:r w:rsidRPr="004E1549">
          <w:rPr>
            <w:rFonts w:ascii="Times New Roman" w:hAnsi="Times New Roman" w:cs="Times New Roman"/>
            <w:noProof/>
            <w:webHidden/>
            <w:sz w:val="24"/>
            <w:szCs w:val="24"/>
          </w:rPr>
          <w:fldChar w:fldCharType="separate"/>
        </w:r>
        <w:r w:rsidR="009903EB" w:rsidRPr="004E1549">
          <w:rPr>
            <w:rFonts w:ascii="Times New Roman" w:hAnsi="Times New Roman" w:cs="Times New Roman"/>
            <w:noProof/>
            <w:webHidden/>
            <w:sz w:val="24"/>
            <w:szCs w:val="24"/>
          </w:rPr>
          <w:t>3</w:t>
        </w:r>
        <w:r w:rsidRPr="004E1549">
          <w:rPr>
            <w:rFonts w:ascii="Times New Roman" w:hAnsi="Times New Roman" w:cs="Times New Roman"/>
            <w:noProof/>
            <w:webHidden/>
            <w:sz w:val="24"/>
            <w:szCs w:val="24"/>
          </w:rPr>
          <w:fldChar w:fldCharType="end"/>
        </w:r>
      </w:hyperlink>
    </w:p>
    <w:p w:rsidR="009903EB" w:rsidRPr="004E1549" w:rsidRDefault="005C7FE4">
      <w:pPr>
        <w:pStyle w:val="11"/>
        <w:tabs>
          <w:tab w:val="right" w:leader="dot" w:pos="9629"/>
        </w:tabs>
        <w:rPr>
          <w:rFonts w:ascii="Times New Roman" w:hAnsi="Times New Roman" w:cs="Times New Roman"/>
          <w:noProof/>
          <w:sz w:val="24"/>
          <w:szCs w:val="24"/>
        </w:rPr>
      </w:pPr>
      <w:hyperlink w:anchor="_Toc69496611" w:history="1">
        <w:r w:rsidR="009903EB" w:rsidRPr="004E1549">
          <w:rPr>
            <w:rStyle w:val="a4"/>
            <w:rFonts w:ascii="Times New Roman" w:hAnsi="Times New Roman" w:cs="Times New Roman"/>
            <w:noProof/>
            <w:sz w:val="24"/>
            <w:szCs w:val="24"/>
          </w:rPr>
          <w:t>Цель, задачи и методы исследования</w:t>
        </w:r>
        <w:r w:rsidR="009903EB" w:rsidRPr="004E1549">
          <w:rPr>
            <w:rFonts w:ascii="Times New Roman" w:hAnsi="Times New Roman" w:cs="Times New Roman"/>
            <w:noProof/>
            <w:webHidden/>
            <w:sz w:val="24"/>
            <w:szCs w:val="24"/>
          </w:rPr>
          <w:tab/>
        </w:r>
        <w:r w:rsidRPr="004E1549">
          <w:rPr>
            <w:rFonts w:ascii="Times New Roman" w:hAnsi="Times New Roman" w:cs="Times New Roman"/>
            <w:noProof/>
            <w:webHidden/>
            <w:sz w:val="24"/>
            <w:szCs w:val="24"/>
          </w:rPr>
          <w:fldChar w:fldCharType="begin"/>
        </w:r>
        <w:r w:rsidR="009903EB" w:rsidRPr="004E1549">
          <w:rPr>
            <w:rFonts w:ascii="Times New Roman" w:hAnsi="Times New Roman" w:cs="Times New Roman"/>
            <w:noProof/>
            <w:webHidden/>
            <w:sz w:val="24"/>
            <w:szCs w:val="24"/>
          </w:rPr>
          <w:instrText xml:space="preserve"> PAGEREF _Toc69496611 \h </w:instrText>
        </w:r>
        <w:r w:rsidRPr="004E1549">
          <w:rPr>
            <w:rFonts w:ascii="Times New Roman" w:hAnsi="Times New Roman" w:cs="Times New Roman"/>
            <w:noProof/>
            <w:webHidden/>
            <w:sz w:val="24"/>
            <w:szCs w:val="24"/>
          </w:rPr>
        </w:r>
        <w:r w:rsidRPr="004E1549">
          <w:rPr>
            <w:rFonts w:ascii="Times New Roman" w:hAnsi="Times New Roman" w:cs="Times New Roman"/>
            <w:noProof/>
            <w:webHidden/>
            <w:sz w:val="24"/>
            <w:szCs w:val="24"/>
          </w:rPr>
          <w:fldChar w:fldCharType="separate"/>
        </w:r>
        <w:r w:rsidR="009903EB" w:rsidRPr="004E1549">
          <w:rPr>
            <w:rFonts w:ascii="Times New Roman" w:hAnsi="Times New Roman" w:cs="Times New Roman"/>
            <w:noProof/>
            <w:webHidden/>
            <w:sz w:val="24"/>
            <w:szCs w:val="24"/>
          </w:rPr>
          <w:t>3</w:t>
        </w:r>
        <w:r w:rsidRPr="004E1549">
          <w:rPr>
            <w:rFonts w:ascii="Times New Roman" w:hAnsi="Times New Roman" w:cs="Times New Roman"/>
            <w:noProof/>
            <w:webHidden/>
            <w:sz w:val="24"/>
            <w:szCs w:val="24"/>
          </w:rPr>
          <w:fldChar w:fldCharType="end"/>
        </w:r>
      </w:hyperlink>
    </w:p>
    <w:p w:rsidR="009903EB" w:rsidRPr="004E1549" w:rsidRDefault="005C7FE4">
      <w:pPr>
        <w:pStyle w:val="11"/>
        <w:tabs>
          <w:tab w:val="right" w:leader="dot" w:pos="9629"/>
        </w:tabs>
        <w:rPr>
          <w:rFonts w:ascii="Times New Roman" w:hAnsi="Times New Roman" w:cs="Times New Roman"/>
          <w:noProof/>
          <w:sz w:val="24"/>
          <w:szCs w:val="24"/>
        </w:rPr>
      </w:pPr>
      <w:hyperlink w:anchor="_Toc69496612" w:history="1">
        <w:r w:rsidR="009903EB" w:rsidRPr="004E1549">
          <w:rPr>
            <w:rStyle w:val="a4"/>
            <w:rFonts w:ascii="Times New Roman" w:hAnsi="Times New Roman" w:cs="Times New Roman"/>
            <w:noProof/>
            <w:sz w:val="24"/>
            <w:szCs w:val="24"/>
          </w:rPr>
          <w:t>Результаты и анализ наблюдений</w:t>
        </w:r>
        <w:r w:rsidR="009903EB" w:rsidRPr="004E1549">
          <w:rPr>
            <w:rFonts w:ascii="Times New Roman" w:hAnsi="Times New Roman" w:cs="Times New Roman"/>
            <w:noProof/>
            <w:webHidden/>
            <w:sz w:val="24"/>
            <w:szCs w:val="24"/>
          </w:rPr>
          <w:tab/>
        </w:r>
        <w:r w:rsidRPr="004E1549">
          <w:rPr>
            <w:rFonts w:ascii="Times New Roman" w:hAnsi="Times New Roman" w:cs="Times New Roman"/>
            <w:noProof/>
            <w:webHidden/>
            <w:sz w:val="24"/>
            <w:szCs w:val="24"/>
          </w:rPr>
          <w:fldChar w:fldCharType="begin"/>
        </w:r>
        <w:r w:rsidR="009903EB" w:rsidRPr="004E1549">
          <w:rPr>
            <w:rFonts w:ascii="Times New Roman" w:hAnsi="Times New Roman" w:cs="Times New Roman"/>
            <w:noProof/>
            <w:webHidden/>
            <w:sz w:val="24"/>
            <w:szCs w:val="24"/>
          </w:rPr>
          <w:instrText xml:space="preserve"> PAGEREF _Toc69496612 \h </w:instrText>
        </w:r>
        <w:r w:rsidRPr="004E1549">
          <w:rPr>
            <w:rFonts w:ascii="Times New Roman" w:hAnsi="Times New Roman" w:cs="Times New Roman"/>
            <w:noProof/>
            <w:webHidden/>
            <w:sz w:val="24"/>
            <w:szCs w:val="24"/>
          </w:rPr>
        </w:r>
        <w:r w:rsidRPr="004E1549">
          <w:rPr>
            <w:rFonts w:ascii="Times New Roman" w:hAnsi="Times New Roman" w:cs="Times New Roman"/>
            <w:noProof/>
            <w:webHidden/>
            <w:sz w:val="24"/>
            <w:szCs w:val="24"/>
          </w:rPr>
          <w:fldChar w:fldCharType="separate"/>
        </w:r>
        <w:r w:rsidR="009903EB" w:rsidRPr="004E1549">
          <w:rPr>
            <w:rFonts w:ascii="Times New Roman" w:hAnsi="Times New Roman" w:cs="Times New Roman"/>
            <w:noProof/>
            <w:webHidden/>
            <w:sz w:val="24"/>
            <w:szCs w:val="24"/>
          </w:rPr>
          <w:t>3</w:t>
        </w:r>
        <w:r w:rsidRPr="004E1549">
          <w:rPr>
            <w:rFonts w:ascii="Times New Roman" w:hAnsi="Times New Roman" w:cs="Times New Roman"/>
            <w:noProof/>
            <w:webHidden/>
            <w:sz w:val="24"/>
            <w:szCs w:val="24"/>
          </w:rPr>
          <w:fldChar w:fldCharType="end"/>
        </w:r>
      </w:hyperlink>
    </w:p>
    <w:p w:rsidR="009903EB" w:rsidRPr="004E1549" w:rsidRDefault="005C7FE4">
      <w:pPr>
        <w:pStyle w:val="11"/>
        <w:tabs>
          <w:tab w:val="right" w:leader="dot" w:pos="9629"/>
        </w:tabs>
        <w:rPr>
          <w:rFonts w:ascii="Times New Roman" w:hAnsi="Times New Roman" w:cs="Times New Roman"/>
          <w:noProof/>
          <w:sz w:val="24"/>
          <w:szCs w:val="24"/>
        </w:rPr>
      </w:pPr>
      <w:hyperlink w:anchor="_Toc69496613" w:history="1">
        <w:r w:rsidR="009903EB" w:rsidRPr="004E1549">
          <w:rPr>
            <w:rStyle w:val="a4"/>
            <w:rFonts w:ascii="Times New Roman" w:hAnsi="Times New Roman" w:cs="Times New Roman"/>
            <w:noProof/>
            <w:sz w:val="24"/>
            <w:szCs w:val="24"/>
          </w:rPr>
          <w:t>1. Информационная часть</w:t>
        </w:r>
        <w:r w:rsidR="009903EB" w:rsidRPr="004E1549">
          <w:rPr>
            <w:rFonts w:ascii="Times New Roman" w:hAnsi="Times New Roman" w:cs="Times New Roman"/>
            <w:noProof/>
            <w:webHidden/>
            <w:sz w:val="24"/>
            <w:szCs w:val="24"/>
          </w:rPr>
          <w:tab/>
        </w:r>
        <w:r w:rsidRPr="004E1549">
          <w:rPr>
            <w:rFonts w:ascii="Times New Roman" w:hAnsi="Times New Roman" w:cs="Times New Roman"/>
            <w:noProof/>
            <w:webHidden/>
            <w:sz w:val="24"/>
            <w:szCs w:val="24"/>
          </w:rPr>
          <w:fldChar w:fldCharType="begin"/>
        </w:r>
        <w:r w:rsidR="009903EB" w:rsidRPr="004E1549">
          <w:rPr>
            <w:rFonts w:ascii="Times New Roman" w:hAnsi="Times New Roman" w:cs="Times New Roman"/>
            <w:noProof/>
            <w:webHidden/>
            <w:sz w:val="24"/>
            <w:szCs w:val="24"/>
          </w:rPr>
          <w:instrText xml:space="preserve"> PAGEREF _Toc69496613 \h </w:instrText>
        </w:r>
        <w:r w:rsidRPr="004E1549">
          <w:rPr>
            <w:rFonts w:ascii="Times New Roman" w:hAnsi="Times New Roman" w:cs="Times New Roman"/>
            <w:noProof/>
            <w:webHidden/>
            <w:sz w:val="24"/>
            <w:szCs w:val="24"/>
          </w:rPr>
        </w:r>
        <w:r w:rsidRPr="004E1549">
          <w:rPr>
            <w:rFonts w:ascii="Times New Roman" w:hAnsi="Times New Roman" w:cs="Times New Roman"/>
            <w:noProof/>
            <w:webHidden/>
            <w:sz w:val="24"/>
            <w:szCs w:val="24"/>
          </w:rPr>
          <w:fldChar w:fldCharType="separate"/>
        </w:r>
        <w:r w:rsidR="009903EB" w:rsidRPr="004E1549">
          <w:rPr>
            <w:rFonts w:ascii="Times New Roman" w:hAnsi="Times New Roman" w:cs="Times New Roman"/>
            <w:noProof/>
            <w:webHidden/>
            <w:sz w:val="24"/>
            <w:szCs w:val="24"/>
          </w:rPr>
          <w:t>4</w:t>
        </w:r>
        <w:r w:rsidRPr="004E1549">
          <w:rPr>
            <w:rFonts w:ascii="Times New Roman" w:hAnsi="Times New Roman" w:cs="Times New Roman"/>
            <w:noProof/>
            <w:webHidden/>
            <w:sz w:val="24"/>
            <w:szCs w:val="24"/>
          </w:rPr>
          <w:fldChar w:fldCharType="end"/>
        </w:r>
      </w:hyperlink>
    </w:p>
    <w:p w:rsidR="009903EB" w:rsidRPr="004E1549" w:rsidRDefault="005C7FE4">
      <w:pPr>
        <w:pStyle w:val="21"/>
        <w:tabs>
          <w:tab w:val="right" w:leader="dot" w:pos="9629"/>
        </w:tabs>
        <w:rPr>
          <w:rFonts w:ascii="Times New Roman" w:hAnsi="Times New Roman" w:cs="Times New Roman"/>
          <w:noProof/>
          <w:sz w:val="24"/>
          <w:szCs w:val="24"/>
        </w:rPr>
      </w:pPr>
      <w:hyperlink w:anchor="_Toc69496614" w:history="1">
        <w:r w:rsidR="009903EB" w:rsidRPr="004E1549">
          <w:rPr>
            <w:rStyle w:val="a4"/>
            <w:rFonts w:ascii="Times New Roman" w:hAnsi="Times New Roman" w:cs="Times New Roman"/>
            <w:noProof/>
            <w:sz w:val="24"/>
            <w:szCs w:val="24"/>
          </w:rPr>
          <w:t>1.1 Характеристика наблюдаемых видов пауков</w:t>
        </w:r>
        <w:r w:rsidR="009903EB" w:rsidRPr="004E1549">
          <w:rPr>
            <w:rFonts w:ascii="Times New Roman" w:hAnsi="Times New Roman" w:cs="Times New Roman"/>
            <w:noProof/>
            <w:webHidden/>
            <w:sz w:val="24"/>
            <w:szCs w:val="24"/>
          </w:rPr>
          <w:tab/>
        </w:r>
        <w:r w:rsidRPr="004E1549">
          <w:rPr>
            <w:rFonts w:ascii="Times New Roman" w:hAnsi="Times New Roman" w:cs="Times New Roman"/>
            <w:noProof/>
            <w:webHidden/>
            <w:sz w:val="24"/>
            <w:szCs w:val="24"/>
          </w:rPr>
          <w:fldChar w:fldCharType="begin"/>
        </w:r>
        <w:r w:rsidR="009903EB" w:rsidRPr="004E1549">
          <w:rPr>
            <w:rFonts w:ascii="Times New Roman" w:hAnsi="Times New Roman" w:cs="Times New Roman"/>
            <w:noProof/>
            <w:webHidden/>
            <w:sz w:val="24"/>
            <w:szCs w:val="24"/>
          </w:rPr>
          <w:instrText xml:space="preserve"> PAGEREF _Toc69496614 \h </w:instrText>
        </w:r>
        <w:r w:rsidRPr="004E1549">
          <w:rPr>
            <w:rFonts w:ascii="Times New Roman" w:hAnsi="Times New Roman" w:cs="Times New Roman"/>
            <w:noProof/>
            <w:webHidden/>
            <w:sz w:val="24"/>
            <w:szCs w:val="24"/>
          </w:rPr>
        </w:r>
        <w:r w:rsidRPr="004E1549">
          <w:rPr>
            <w:rFonts w:ascii="Times New Roman" w:hAnsi="Times New Roman" w:cs="Times New Roman"/>
            <w:noProof/>
            <w:webHidden/>
            <w:sz w:val="24"/>
            <w:szCs w:val="24"/>
          </w:rPr>
          <w:fldChar w:fldCharType="separate"/>
        </w:r>
        <w:r w:rsidR="009903EB" w:rsidRPr="004E1549">
          <w:rPr>
            <w:rFonts w:ascii="Times New Roman" w:hAnsi="Times New Roman" w:cs="Times New Roman"/>
            <w:noProof/>
            <w:webHidden/>
            <w:sz w:val="24"/>
            <w:szCs w:val="24"/>
          </w:rPr>
          <w:t>4</w:t>
        </w:r>
        <w:r w:rsidRPr="004E1549">
          <w:rPr>
            <w:rFonts w:ascii="Times New Roman" w:hAnsi="Times New Roman" w:cs="Times New Roman"/>
            <w:noProof/>
            <w:webHidden/>
            <w:sz w:val="24"/>
            <w:szCs w:val="24"/>
          </w:rPr>
          <w:fldChar w:fldCharType="end"/>
        </w:r>
      </w:hyperlink>
    </w:p>
    <w:p w:rsidR="009903EB" w:rsidRPr="004E1549" w:rsidRDefault="005C7FE4">
      <w:pPr>
        <w:pStyle w:val="21"/>
        <w:tabs>
          <w:tab w:val="right" w:leader="dot" w:pos="9629"/>
        </w:tabs>
        <w:rPr>
          <w:rFonts w:ascii="Times New Roman" w:hAnsi="Times New Roman" w:cs="Times New Roman"/>
          <w:noProof/>
          <w:sz w:val="24"/>
          <w:szCs w:val="24"/>
        </w:rPr>
      </w:pPr>
      <w:hyperlink w:anchor="_Toc69496615" w:history="1">
        <w:r w:rsidR="009903EB" w:rsidRPr="004E1549">
          <w:rPr>
            <w:rStyle w:val="a4"/>
            <w:rFonts w:ascii="Times New Roman" w:hAnsi="Times New Roman" w:cs="Times New Roman"/>
            <w:noProof/>
            <w:sz w:val="24"/>
            <w:szCs w:val="24"/>
          </w:rPr>
          <w:t>1.2 Места обитания</w:t>
        </w:r>
        <w:r w:rsidR="009903EB" w:rsidRPr="004E1549">
          <w:rPr>
            <w:rFonts w:ascii="Times New Roman" w:hAnsi="Times New Roman" w:cs="Times New Roman"/>
            <w:noProof/>
            <w:webHidden/>
            <w:sz w:val="24"/>
            <w:szCs w:val="24"/>
          </w:rPr>
          <w:tab/>
        </w:r>
        <w:r w:rsidRPr="004E1549">
          <w:rPr>
            <w:rFonts w:ascii="Times New Roman" w:hAnsi="Times New Roman" w:cs="Times New Roman"/>
            <w:noProof/>
            <w:webHidden/>
            <w:sz w:val="24"/>
            <w:szCs w:val="24"/>
          </w:rPr>
          <w:fldChar w:fldCharType="begin"/>
        </w:r>
        <w:r w:rsidR="009903EB" w:rsidRPr="004E1549">
          <w:rPr>
            <w:rFonts w:ascii="Times New Roman" w:hAnsi="Times New Roman" w:cs="Times New Roman"/>
            <w:noProof/>
            <w:webHidden/>
            <w:sz w:val="24"/>
            <w:szCs w:val="24"/>
          </w:rPr>
          <w:instrText xml:space="preserve"> PAGEREF _Toc69496615 \h </w:instrText>
        </w:r>
        <w:r w:rsidRPr="004E1549">
          <w:rPr>
            <w:rFonts w:ascii="Times New Roman" w:hAnsi="Times New Roman" w:cs="Times New Roman"/>
            <w:noProof/>
            <w:webHidden/>
            <w:sz w:val="24"/>
            <w:szCs w:val="24"/>
          </w:rPr>
        </w:r>
        <w:r w:rsidRPr="004E1549">
          <w:rPr>
            <w:rFonts w:ascii="Times New Roman" w:hAnsi="Times New Roman" w:cs="Times New Roman"/>
            <w:noProof/>
            <w:webHidden/>
            <w:sz w:val="24"/>
            <w:szCs w:val="24"/>
          </w:rPr>
          <w:fldChar w:fldCharType="separate"/>
        </w:r>
        <w:r w:rsidR="009903EB" w:rsidRPr="004E1549">
          <w:rPr>
            <w:rFonts w:ascii="Times New Roman" w:hAnsi="Times New Roman" w:cs="Times New Roman"/>
            <w:noProof/>
            <w:webHidden/>
            <w:sz w:val="24"/>
            <w:szCs w:val="24"/>
          </w:rPr>
          <w:t>4</w:t>
        </w:r>
        <w:r w:rsidRPr="004E1549">
          <w:rPr>
            <w:rFonts w:ascii="Times New Roman" w:hAnsi="Times New Roman" w:cs="Times New Roman"/>
            <w:noProof/>
            <w:webHidden/>
            <w:sz w:val="24"/>
            <w:szCs w:val="24"/>
          </w:rPr>
          <w:fldChar w:fldCharType="end"/>
        </w:r>
      </w:hyperlink>
    </w:p>
    <w:p w:rsidR="009903EB" w:rsidRPr="004E1549" w:rsidRDefault="005C7FE4">
      <w:pPr>
        <w:pStyle w:val="21"/>
        <w:tabs>
          <w:tab w:val="right" w:leader="dot" w:pos="9629"/>
        </w:tabs>
        <w:rPr>
          <w:rFonts w:ascii="Times New Roman" w:hAnsi="Times New Roman" w:cs="Times New Roman"/>
          <w:noProof/>
          <w:sz w:val="24"/>
          <w:szCs w:val="24"/>
        </w:rPr>
      </w:pPr>
      <w:hyperlink w:anchor="_Toc69496616" w:history="1">
        <w:r w:rsidR="009903EB" w:rsidRPr="004E1549">
          <w:rPr>
            <w:rStyle w:val="a4"/>
            <w:rFonts w:ascii="Times New Roman" w:hAnsi="Times New Roman" w:cs="Times New Roman"/>
            <w:noProof/>
            <w:sz w:val="24"/>
            <w:szCs w:val="24"/>
          </w:rPr>
          <w:t>1.3 Плетение паутины домовым пауком (тегенария)</w:t>
        </w:r>
        <w:r w:rsidR="009903EB" w:rsidRPr="004E1549">
          <w:rPr>
            <w:rFonts w:ascii="Times New Roman" w:hAnsi="Times New Roman" w:cs="Times New Roman"/>
            <w:noProof/>
            <w:webHidden/>
            <w:sz w:val="24"/>
            <w:szCs w:val="24"/>
          </w:rPr>
          <w:tab/>
        </w:r>
        <w:r w:rsidRPr="004E1549">
          <w:rPr>
            <w:rFonts w:ascii="Times New Roman" w:hAnsi="Times New Roman" w:cs="Times New Roman"/>
            <w:noProof/>
            <w:webHidden/>
            <w:sz w:val="24"/>
            <w:szCs w:val="24"/>
          </w:rPr>
          <w:fldChar w:fldCharType="begin"/>
        </w:r>
        <w:r w:rsidR="009903EB" w:rsidRPr="004E1549">
          <w:rPr>
            <w:rFonts w:ascii="Times New Roman" w:hAnsi="Times New Roman" w:cs="Times New Roman"/>
            <w:noProof/>
            <w:webHidden/>
            <w:sz w:val="24"/>
            <w:szCs w:val="24"/>
          </w:rPr>
          <w:instrText xml:space="preserve"> PAGEREF _Toc69496616 \h </w:instrText>
        </w:r>
        <w:r w:rsidRPr="004E1549">
          <w:rPr>
            <w:rFonts w:ascii="Times New Roman" w:hAnsi="Times New Roman" w:cs="Times New Roman"/>
            <w:noProof/>
            <w:webHidden/>
            <w:sz w:val="24"/>
            <w:szCs w:val="24"/>
          </w:rPr>
        </w:r>
        <w:r w:rsidRPr="004E1549">
          <w:rPr>
            <w:rFonts w:ascii="Times New Roman" w:hAnsi="Times New Roman" w:cs="Times New Roman"/>
            <w:noProof/>
            <w:webHidden/>
            <w:sz w:val="24"/>
            <w:szCs w:val="24"/>
          </w:rPr>
          <w:fldChar w:fldCharType="separate"/>
        </w:r>
        <w:r w:rsidR="009903EB" w:rsidRPr="004E1549">
          <w:rPr>
            <w:rFonts w:ascii="Times New Roman" w:hAnsi="Times New Roman" w:cs="Times New Roman"/>
            <w:noProof/>
            <w:webHidden/>
            <w:sz w:val="24"/>
            <w:szCs w:val="24"/>
          </w:rPr>
          <w:t>5</w:t>
        </w:r>
        <w:r w:rsidRPr="004E1549">
          <w:rPr>
            <w:rFonts w:ascii="Times New Roman" w:hAnsi="Times New Roman" w:cs="Times New Roman"/>
            <w:noProof/>
            <w:webHidden/>
            <w:sz w:val="24"/>
            <w:szCs w:val="24"/>
          </w:rPr>
          <w:fldChar w:fldCharType="end"/>
        </w:r>
      </w:hyperlink>
    </w:p>
    <w:p w:rsidR="009903EB" w:rsidRPr="004E1549" w:rsidRDefault="005C7FE4">
      <w:pPr>
        <w:pStyle w:val="21"/>
        <w:tabs>
          <w:tab w:val="right" w:leader="dot" w:pos="9629"/>
        </w:tabs>
        <w:rPr>
          <w:rFonts w:ascii="Times New Roman" w:hAnsi="Times New Roman" w:cs="Times New Roman"/>
          <w:noProof/>
          <w:sz w:val="24"/>
          <w:szCs w:val="24"/>
        </w:rPr>
      </w:pPr>
      <w:hyperlink w:anchor="_Toc69496617" w:history="1">
        <w:r w:rsidR="009903EB" w:rsidRPr="004E1549">
          <w:rPr>
            <w:rStyle w:val="a4"/>
            <w:rFonts w:ascii="Times New Roman" w:hAnsi="Times New Roman" w:cs="Times New Roman"/>
            <w:noProof/>
            <w:sz w:val="24"/>
            <w:szCs w:val="24"/>
          </w:rPr>
          <w:t>1.4 Охота</w:t>
        </w:r>
        <w:r w:rsidR="009903EB" w:rsidRPr="004E1549">
          <w:rPr>
            <w:rFonts w:ascii="Times New Roman" w:hAnsi="Times New Roman" w:cs="Times New Roman"/>
            <w:noProof/>
            <w:webHidden/>
            <w:sz w:val="24"/>
            <w:szCs w:val="24"/>
          </w:rPr>
          <w:tab/>
        </w:r>
        <w:r w:rsidRPr="004E1549">
          <w:rPr>
            <w:rFonts w:ascii="Times New Roman" w:hAnsi="Times New Roman" w:cs="Times New Roman"/>
            <w:noProof/>
            <w:webHidden/>
            <w:sz w:val="24"/>
            <w:szCs w:val="24"/>
          </w:rPr>
          <w:fldChar w:fldCharType="begin"/>
        </w:r>
        <w:r w:rsidR="009903EB" w:rsidRPr="004E1549">
          <w:rPr>
            <w:rFonts w:ascii="Times New Roman" w:hAnsi="Times New Roman" w:cs="Times New Roman"/>
            <w:noProof/>
            <w:webHidden/>
            <w:sz w:val="24"/>
            <w:szCs w:val="24"/>
          </w:rPr>
          <w:instrText xml:space="preserve"> PAGEREF _Toc69496617 \h </w:instrText>
        </w:r>
        <w:r w:rsidRPr="004E1549">
          <w:rPr>
            <w:rFonts w:ascii="Times New Roman" w:hAnsi="Times New Roman" w:cs="Times New Roman"/>
            <w:noProof/>
            <w:webHidden/>
            <w:sz w:val="24"/>
            <w:szCs w:val="24"/>
          </w:rPr>
        </w:r>
        <w:r w:rsidRPr="004E1549">
          <w:rPr>
            <w:rFonts w:ascii="Times New Roman" w:hAnsi="Times New Roman" w:cs="Times New Roman"/>
            <w:noProof/>
            <w:webHidden/>
            <w:sz w:val="24"/>
            <w:szCs w:val="24"/>
          </w:rPr>
          <w:fldChar w:fldCharType="separate"/>
        </w:r>
        <w:r w:rsidR="009903EB" w:rsidRPr="004E1549">
          <w:rPr>
            <w:rFonts w:ascii="Times New Roman" w:hAnsi="Times New Roman" w:cs="Times New Roman"/>
            <w:noProof/>
            <w:webHidden/>
            <w:sz w:val="24"/>
            <w:szCs w:val="24"/>
          </w:rPr>
          <w:t>5</w:t>
        </w:r>
        <w:r w:rsidRPr="004E1549">
          <w:rPr>
            <w:rFonts w:ascii="Times New Roman" w:hAnsi="Times New Roman" w:cs="Times New Roman"/>
            <w:noProof/>
            <w:webHidden/>
            <w:sz w:val="24"/>
            <w:szCs w:val="24"/>
          </w:rPr>
          <w:fldChar w:fldCharType="end"/>
        </w:r>
      </w:hyperlink>
    </w:p>
    <w:p w:rsidR="009903EB" w:rsidRPr="004E1549" w:rsidRDefault="005C7FE4">
      <w:pPr>
        <w:pStyle w:val="21"/>
        <w:tabs>
          <w:tab w:val="right" w:leader="dot" w:pos="9629"/>
        </w:tabs>
        <w:rPr>
          <w:rFonts w:ascii="Times New Roman" w:hAnsi="Times New Roman" w:cs="Times New Roman"/>
          <w:noProof/>
          <w:sz w:val="24"/>
          <w:szCs w:val="24"/>
        </w:rPr>
      </w:pPr>
      <w:hyperlink w:anchor="_Toc69496618" w:history="1">
        <w:r w:rsidR="009903EB" w:rsidRPr="004E1549">
          <w:rPr>
            <w:rStyle w:val="a4"/>
            <w:rFonts w:ascii="Times New Roman" w:hAnsi="Times New Roman" w:cs="Times New Roman"/>
            <w:noProof/>
            <w:sz w:val="24"/>
            <w:szCs w:val="24"/>
          </w:rPr>
          <w:t>1.5 Размножение</w:t>
        </w:r>
        <w:r w:rsidR="009903EB" w:rsidRPr="004E1549">
          <w:rPr>
            <w:rFonts w:ascii="Times New Roman" w:hAnsi="Times New Roman" w:cs="Times New Roman"/>
            <w:noProof/>
            <w:webHidden/>
            <w:sz w:val="24"/>
            <w:szCs w:val="24"/>
          </w:rPr>
          <w:tab/>
        </w:r>
        <w:r w:rsidRPr="004E1549">
          <w:rPr>
            <w:rFonts w:ascii="Times New Roman" w:hAnsi="Times New Roman" w:cs="Times New Roman"/>
            <w:noProof/>
            <w:webHidden/>
            <w:sz w:val="24"/>
            <w:szCs w:val="24"/>
          </w:rPr>
          <w:fldChar w:fldCharType="begin"/>
        </w:r>
        <w:r w:rsidR="009903EB" w:rsidRPr="004E1549">
          <w:rPr>
            <w:rFonts w:ascii="Times New Roman" w:hAnsi="Times New Roman" w:cs="Times New Roman"/>
            <w:noProof/>
            <w:webHidden/>
            <w:sz w:val="24"/>
            <w:szCs w:val="24"/>
          </w:rPr>
          <w:instrText xml:space="preserve"> PAGEREF _Toc69496618 \h </w:instrText>
        </w:r>
        <w:r w:rsidRPr="004E1549">
          <w:rPr>
            <w:rFonts w:ascii="Times New Roman" w:hAnsi="Times New Roman" w:cs="Times New Roman"/>
            <w:noProof/>
            <w:webHidden/>
            <w:sz w:val="24"/>
            <w:szCs w:val="24"/>
          </w:rPr>
        </w:r>
        <w:r w:rsidRPr="004E1549">
          <w:rPr>
            <w:rFonts w:ascii="Times New Roman" w:hAnsi="Times New Roman" w:cs="Times New Roman"/>
            <w:noProof/>
            <w:webHidden/>
            <w:sz w:val="24"/>
            <w:szCs w:val="24"/>
          </w:rPr>
          <w:fldChar w:fldCharType="separate"/>
        </w:r>
        <w:r w:rsidR="009903EB" w:rsidRPr="004E1549">
          <w:rPr>
            <w:rFonts w:ascii="Times New Roman" w:hAnsi="Times New Roman" w:cs="Times New Roman"/>
            <w:noProof/>
            <w:webHidden/>
            <w:sz w:val="24"/>
            <w:szCs w:val="24"/>
          </w:rPr>
          <w:t>6</w:t>
        </w:r>
        <w:r w:rsidRPr="004E1549">
          <w:rPr>
            <w:rFonts w:ascii="Times New Roman" w:hAnsi="Times New Roman" w:cs="Times New Roman"/>
            <w:noProof/>
            <w:webHidden/>
            <w:sz w:val="24"/>
            <w:szCs w:val="24"/>
          </w:rPr>
          <w:fldChar w:fldCharType="end"/>
        </w:r>
      </w:hyperlink>
    </w:p>
    <w:p w:rsidR="009903EB" w:rsidRPr="004E1549" w:rsidRDefault="005C7FE4">
      <w:pPr>
        <w:pStyle w:val="21"/>
        <w:tabs>
          <w:tab w:val="right" w:leader="dot" w:pos="9629"/>
        </w:tabs>
        <w:rPr>
          <w:rFonts w:ascii="Times New Roman" w:hAnsi="Times New Roman" w:cs="Times New Roman"/>
          <w:noProof/>
          <w:sz w:val="24"/>
          <w:szCs w:val="24"/>
        </w:rPr>
      </w:pPr>
      <w:hyperlink w:anchor="_Toc69496619" w:history="1">
        <w:r w:rsidR="009903EB" w:rsidRPr="004E1549">
          <w:rPr>
            <w:rStyle w:val="a4"/>
            <w:rFonts w:ascii="Times New Roman" w:hAnsi="Times New Roman" w:cs="Times New Roman"/>
            <w:noProof/>
            <w:sz w:val="24"/>
            <w:szCs w:val="24"/>
          </w:rPr>
          <w:t>1.6 Взаимоотношения паука с человеком</w:t>
        </w:r>
        <w:r w:rsidR="009903EB" w:rsidRPr="004E1549">
          <w:rPr>
            <w:rFonts w:ascii="Times New Roman" w:hAnsi="Times New Roman" w:cs="Times New Roman"/>
            <w:noProof/>
            <w:webHidden/>
            <w:sz w:val="24"/>
            <w:szCs w:val="24"/>
          </w:rPr>
          <w:tab/>
        </w:r>
        <w:r w:rsidRPr="004E1549">
          <w:rPr>
            <w:rFonts w:ascii="Times New Roman" w:hAnsi="Times New Roman" w:cs="Times New Roman"/>
            <w:noProof/>
            <w:webHidden/>
            <w:sz w:val="24"/>
            <w:szCs w:val="24"/>
          </w:rPr>
          <w:fldChar w:fldCharType="begin"/>
        </w:r>
        <w:r w:rsidR="009903EB" w:rsidRPr="004E1549">
          <w:rPr>
            <w:rFonts w:ascii="Times New Roman" w:hAnsi="Times New Roman" w:cs="Times New Roman"/>
            <w:noProof/>
            <w:webHidden/>
            <w:sz w:val="24"/>
            <w:szCs w:val="24"/>
          </w:rPr>
          <w:instrText xml:space="preserve"> PAGEREF _Toc69496619 \h </w:instrText>
        </w:r>
        <w:r w:rsidRPr="004E1549">
          <w:rPr>
            <w:rFonts w:ascii="Times New Roman" w:hAnsi="Times New Roman" w:cs="Times New Roman"/>
            <w:noProof/>
            <w:webHidden/>
            <w:sz w:val="24"/>
            <w:szCs w:val="24"/>
          </w:rPr>
        </w:r>
        <w:r w:rsidRPr="004E1549">
          <w:rPr>
            <w:rFonts w:ascii="Times New Roman" w:hAnsi="Times New Roman" w:cs="Times New Roman"/>
            <w:noProof/>
            <w:webHidden/>
            <w:sz w:val="24"/>
            <w:szCs w:val="24"/>
          </w:rPr>
          <w:fldChar w:fldCharType="separate"/>
        </w:r>
        <w:r w:rsidR="009903EB" w:rsidRPr="004E1549">
          <w:rPr>
            <w:rFonts w:ascii="Times New Roman" w:hAnsi="Times New Roman" w:cs="Times New Roman"/>
            <w:noProof/>
            <w:webHidden/>
            <w:sz w:val="24"/>
            <w:szCs w:val="24"/>
          </w:rPr>
          <w:t>6</w:t>
        </w:r>
        <w:r w:rsidRPr="004E1549">
          <w:rPr>
            <w:rFonts w:ascii="Times New Roman" w:hAnsi="Times New Roman" w:cs="Times New Roman"/>
            <w:noProof/>
            <w:webHidden/>
            <w:sz w:val="24"/>
            <w:szCs w:val="24"/>
          </w:rPr>
          <w:fldChar w:fldCharType="end"/>
        </w:r>
      </w:hyperlink>
    </w:p>
    <w:p w:rsidR="009903EB" w:rsidRPr="004E1549" w:rsidRDefault="005C7FE4">
      <w:pPr>
        <w:pStyle w:val="21"/>
        <w:tabs>
          <w:tab w:val="right" w:leader="dot" w:pos="9629"/>
        </w:tabs>
        <w:rPr>
          <w:rFonts w:ascii="Times New Roman" w:hAnsi="Times New Roman" w:cs="Times New Roman"/>
          <w:noProof/>
          <w:sz w:val="24"/>
          <w:szCs w:val="24"/>
        </w:rPr>
      </w:pPr>
      <w:hyperlink w:anchor="_Toc69496620" w:history="1">
        <w:r w:rsidR="009903EB" w:rsidRPr="004E1549">
          <w:rPr>
            <w:rStyle w:val="a4"/>
            <w:rFonts w:ascii="Times New Roman" w:hAnsi="Times New Roman" w:cs="Times New Roman"/>
            <w:noProof/>
            <w:sz w:val="24"/>
            <w:szCs w:val="24"/>
          </w:rPr>
          <w:t>1.7 Причины появления в доме</w:t>
        </w:r>
        <w:r w:rsidR="009903EB" w:rsidRPr="004E1549">
          <w:rPr>
            <w:rFonts w:ascii="Times New Roman" w:hAnsi="Times New Roman" w:cs="Times New Roman"/>
            <w:noProof/>
            <w:webHidden/>
            <w:sz w:val="24"/>
            <w:szCs w:val="24"/>
          </w:rPr>
          <w:tab/>
        </w:r>
        <w:r w:rsidRPr="004E1549">
          <w:rPr>
            <w:rFonts w:ascii="Times New Roman" w:hAnsi="Times New Roman" w:cs="Times New Roman"/>
            <w:noProof/>
            <w:webHidden/>
            <w:sz w:val="24"/>
            <w:szCs w:val="24"/>
          </w:rPr>
          <w:fldChar w:fldCharType="begin"/>
        </w:r>
        <w:r w:rsidR="009903EB" w:rsidRPr="004E1549">
          <w:rPr>
            <w:rFonts w:ascii="Times New Roman" w:hAnsi="Times New Roman" w:cs="Times New Roman"/>
            <w:noProof/>
            <w:webHidden/>
            <w:sz w:val="24"/>
            <w:szCs w:val="24"/>
          </w:rPr>
          <w:instrText xml:space="preserve"> PAGEREF _Toc69496620 \h </w:instrText>
        </w:r>
        <w:r w:rsidRPr="004E1549">
          <w:rPr>
            <w:rFonts w:ascii="Times New Roman" w:hAnsi="Times New Roman" w:cs="Times New Roman"/>
            <w:noProof/>
            <w:webHidden/>
            <w:sz w:val="24"/>
            <w:szCs w:val="24"/>
          </w:rPr>
        </w:r>
        <w:r w:rsidRPr="004E1549">
          <w:rPr>
            <w:rFonts w:ascii="Times New Roman" w:hAnsi="Times New Roman" w:cs="Times New Roman"/>
            <w:noProof/>
            <w:webHidden/>
            <w:sz w:val="24"/>
            <w:szCs w:val="24"/>
          </w:rPr>
          <w:fldChar w:fldCharType="separate"/>
        </w:r>
        <w:r w:rsidR="009903EB" w:rsidRPr="004E1549">
          <w:rPr>
            <w:rFonts w:ascii="Times New Roman" w:hAnsi="Times New Roman" w:cs="Times New Roman"/>
            <w:noProof/>
            <w:webHidden/>
            <w:sz w:val="24"/>
            <w:szCs w:val="24"/>
          </w:rPr>
          <w:t>6</w:t>
        </w:r>
        <w:r w:rsidRPr="004E1549">
          <w:rPr>
            <w:rFonts w:ascii="Times New Roman" w:hAnsi="Times New Roman" w:cs="Times New Roman"/>
            <w:noProof/>
            <w:webHidden/>
            <w:sz w:val="24"/>
            <w:szCs w:val="24"/>
          </w:rPr>
          <w:fldChar w:fldCharType="end"/>
        </w:r>
      </w:hyperlink>
    </w:p>
    <w:p w:rsidR="009903EB" w:rsidRPr="004E1549" w:rsidRDefault="005C7FE4">
      <w:pPr>
        <w:pStyle w:val="11"/>
        <w:tabs>
          <w:tab w:val="right" w:leader="dot" w:pos="9629"/>
        </w:tabs>
        <w:rPr>
          <w:rFonts w:ascii="Times New Roman" w:hAnsi="Times New Roman" w:cs="Times New Roman"/>
          <w:noProof/>
          <w:sz w:val="24"/>
          <w:szCs w:val="24"/>
        </w:rPr>
      </w:pPr>
      <w:hyperlink w:anchor="_Toc69496621" w:history="1">
        <w:r w:rsidR="009903EB" w:rsidRPr="004E1549">
          <w:rPr>
            <w:rStyle w:val="a4"/>
            <w:rFonts w:ascii="Times New Roman" w:hAnsi="Times New Roman" w:cs="Times New Roman"/>
            <w:noProof/>
            <w:sz w:val="24"/>
            <w:szCs w:val="24"/>
          </w:rPr>
          <w:t>2. Экспериментальная часть</w:t>
        </w:r>
        <w:r w:rsidR="009903EB" w:rsidRPr="004E1549">
          <w:rPr>
            <w:rFonts w:ascii="Times New Roman" w:hAnsi="Times New Roman" w:cs="Times New Roman"/>
            <w:noProof/>
            <w:webHidden/>
            <w:sz w:val="24"/>
            <w:szCs w:val="24"/>
          </w:rPr>
          <w:tab/>
        </w:r>
        <w:r w:rsidRPr="004E1549">
          <w:rPr>
            <w:rFonts w:ascii="Times New Roman" w:hAnsi="Times New Roman" w:cs="Times New Roman"/>
            <w:noProof/>
            <w:webHidden/>
            <w:sz w:val="24"/>
            <w:szCs w:val="24"/>
          </w:rPr>
          <w:fldChar w:fldCharType="begin"/>
        </w:r>
        <w:r w:rsidR="009903EB" w:rsidRPr="004E1549">
          <w:rPr>
            <w:rFonts w:ascii="Times New Roman" w:hAnsi="Times New Roman" w:cs="Times New Roman"/>
            <w:noProof/>
            <w:webHidden/>
            <w:sz w:val="24"/>
            <w:szCs w:val="24"/>
          </w:rPr>
          <w:instrText xml:space="preserve"> PAGEREF _Toc69496621 \h </w:instrText>
        </w:r>
        <w:r w:rsidRPr="004E1549">
          <w:rPr>
            <w:rFonts w:ascii="Times New Roman" w:hAnsi="Times New Roman" w:cs="Times New Roman"/>
            <w:noProof/>
            <w:webHidden/>
            <w:sz w:val="24"/>
            <w:szCs w:val="24"/>
          </w:rPr>
        </w:r>
        <w:r w:rsidRPr="004E1549">
          <w:rPr>
            <w:rFonts w:ascii="Times New Roman" w:hAnsi="Times New Roman" w:cs="Times New Roman"/>
            <w:noProof/>
            <w:webHidden/>
            <w:sz w:val="24"/>
            <w:szCs w:val="24"/>
          </w:rPr>
          <w:fldChar w:fldCharType="separate"/>
        </w:r>
        <w:r w:rsidR="009903EB" w:rsidRPr="004E1549">
          <w:rPr>
            <w:rFonts w:ascii="Times New Roman" w:hAnsi="Times New Roman" w:cs="Times New Roman"/>
            <w:noProof/>
            <w:webHidden/>
            <w:sz w:val="24"/>
            <w:szCs w:val="24"/>
          </w:rPr>
          <w:t>6</w:t>
        </w:r>
        <w:r w:rsidRPr="004E1549">
          <w:rPr>
            <w:rFonts w:ascii="Times New Roman" w:hAnsi="Times New Roman" w:cs="Times New Roman"/>
            <w:noProof/>
            <w:webHidden/>
            <w:sz w:val="24"/>
            <w:szCs w:val="24"/>
          </w:rPr>
          <w:fldChar w:fldCharType="end"/>
        </w:r>
      </w:hyperlink>
    </w:p>
    <w:p w:rsidR="009903EB" w:rsidRPr="004E1549" w:rsidRDefault="005C7FE4">
      <w:pPr>
        <w:pStyle w:val="11"/>
        <w:tabs>
          <w:tab w:val="right" w:leader="dot" w:pos="9629"/>
        </w:tabs>
        <w:rPr>
          <w:rFonts w:ascii="Times New Roman" w:hAnsi="Times New Roman" w:cs="Times New Roman"/>
          <w:noProof/>
          <w:sz w:val="24"/>
          <w:szCs w:val="24"/>
        </w:rPr>
      </w:pPr>
      <w:hyperlink w:anchor="_Toc69496622" w:history="1">
        <w:r w:rsidR="009903EB" w:rsidRPr="004E1549">
          <w:rPr>
            <w:rStyle w:val="a4"/>
            <w:rFonts w:ascii="Times New Roman" w:hAnsi="Times New Roman" w:cs="Times New Roman"/>
            <w:noProof/>
            <w:sz w:val="24"/>
            <w:szCs w:val="24"/>
          </w:rPr>
          <w:t>Заключение</w:t>
        </w:r>
        <w:r w:rsidR="009903EB" w:rsidRPr="004E1549">
          <w:rPr>
            <w:rFonts w:ascii="Times New Roman" w:hAnsi="Times New Roman" w:cs="Times New Roman"/>
            <w:noProof/>
            <w:webHidden/>
            <w:sz w:val="24"/>
            <w:szCs w:val="24"/>
          </w:rPr>
          <w:tab/>
        </w:r>
        <w:r w:rsidRPr="004E1549">
          <w:rPr>
            <w:rFonts w:ascii="Times New Roman" w:hAnsi="Times New Roman" w:cs="Times New Roman"/>
            <w:noProof/>
            <w:webHidden/>
            <w:sz w:val="24"/>
            <w:szCs w:val="24"/>
          </w:rPr>
          <w:fldChar w:fldCharType="begin"/>
        </w:r>
        <w:r w:rsidR="009903EB" w:rsidRPr="004E1549">
          <w:rPr>
            <w:rFonts w:ascii="Times New Roman" w:hAnsi="Times New Roman" w:cs="Times New Roman"/>
            <w:noProof/>
            <w:webHidden/>
            <w:sz w:val="24"/>
            <w:szCs w:val="24"/>
          </w:rPr>
          <w:instrText xml:space="preserve"> PAGEREF _Toc69496622 \h </w:instrText>
        </w:r>
        <w:r w:rsidRPr="004E1549">
          <w:rPr>
            <w:rFonts w:ascii="Times New Roman" w:hAnsi="Times New Roman" w:cs="Times New Roman"/>
            <w:noProof/>
            <w:webHidden/>
            <w:sz w:val="24"/>
            <w:szCs w:val="24"/>
          </w:rPr>
        </w:r>
        <w:r w:rsidRPr="004E1549">
          <w:rPr>
            <w:rFonts w:ascii="Times New Roman" w:hAnsi="Times New Roman" w:cs="Times New Roman"/>
            <w:noProof/>
            <w:webHidden/>
            <w:sz w:val="24"/>
            <w:szCs w:val="24"/>
          </w:rPr>
          <w:fldChar w:fldCharType="separate"/>
        </w:r>
        <w:r w:rsidR="009903EB" w:rsidRPr="004E1549">
          <w:rPr>
            <w:rFonts w:ascii="Times New Roman" w:hAnsi="Times New Roman" w:cs="Times New Roman"/>
            <w:noProof/>
            <w:webHidden/>
            <w:sz w:val="24"/>
            <w:szCs w:val="24"/>
          </w:rPr>
          <w:t>8</w:t>
        </w:r>
        <w:r w:rsidRPr="004E1549">
          <w:rPr>
            <w:rFonts w:ascii="Times New Roman" w:hAnsi="Times New Roman" w:cs="Times New Roman"/>
            <w:noProof/>
            <w:webHidden/>
            <w:sz w:val="24"/>
            <w:szCs w:val="24"/>
          </w:rPr>
          <w:fldChar w:fldCharType="end"/>
        </w:r>
      </w:hyperlink>
    </w:p>
    <w:p w:rsidR="009903EB" w:rsidRPr="004E1549" w:rsidRDefault="005C7FE4">
      <w:pPr>
        <w:pStyle w:val="11"/>
        <w:tabs>
          <w:tab w:val="right" w:leader="dot" w:pos="9629"/>
        </w:tabs>
        <w:rPr>
          <w:rFonts w:ascii="Times New Roman" w:hAnsi="Times New Roman" w:cs="Times New Roman"/>
          <w:noProof/>
          <w:sz w:val="24"/>
          <w:szCs w:val="24"/>
        </w:rPr>
      </w:pPr>
      <w:hyperlink w:anchor="_Toc69496623" w:history="1">
        <w:r w:rsidR="009903EB" w:rsidRPr="004E1549">
          <w:rPr>
            <w:rStyle w:val="a4"/>
            <w:rFonts w:ascii="Times New Roman" w:hAnsi="Times New Roman" w:cs="Times New Roman"/>
            <w:noProof/>
            <w:sz w:val="24"/>
            <w:szCs w:val="24"/>
          </w:rPr>
          <w:t>Выводы.</w:t>
        </w:r>
        <w:r w:rsidR="009903EB" w:rsidRPr="004E1549">
          <w:rPr>
            <w:rFonts w:ascii="Times New Roman" w:hAnsi="Times New Roman" w:cs="Times New Roman"/>
            <w:noProof/>
            <w:webHidden/>
            <w:sz w:val="24"/>
            <w:szCs w:val="24"/>
          </w:rPr>
          <w:tab/>
        </w:r>
        <w:r w:rsidRPr="004E1549">
          <w:rPr>
            <w:rFonts w:ascii="Times New Roman" w:hAnsi="Times New Roman" w:cs="Times New Roman"/>
            <w:noProof/>
            <w:webHidden/>
            <w:sz w:val="24"/>
            <w:szCs w:val="24"/>
          </w:rPr>
          <w:fldChar w:fldCharType="begin"/>
        </w:r>
        <w:r w:rsidR="009903EB" w:rsidRPr="004E1549">
          <w:rPr>
            <w:rFonts w:ascii="Times New Roman" w:hAnsi="Times New Roman" w:cs="Times New Roman"/>
            <w:noProof/>
            <w:webHidden/>
            <w:sz w:val="24"/>
            <w:szCs w:val="24"/>
          </w:rPr>
          <w:instrText xml:space="preserve"> PAGEREF _Toc69496623 \h </w:instrText>
        </w:r>
        <w:r w:rsidRPr="004E1549">
          <w:rPr>
            <w:rFonts w:ascii="Times New Roman" w:hAnsi="Times New Roman" w:cs="Times New Roman"/>
            <w:noProof/>
            <w:webHidden/>
            <w:sz w:val="24"/>
            <w:szCs w:val="24"/>
          </w:rPr>
        </w:r>
        <w:r w:rsidRPr="004E1549">
          <w:rPr>
            <w:rFonts w:ascii="Times New Roman" w:hAnsi="Times New Roman" w:cs="Times New Roman"/>
            <w:noProof/>
            <w:webHidden/>
            <w:sz w:val="24"/>
            <w:szCs w:val="24"/>
          </w:rPr>
          <w:fldChar w:fldCharType="separate"/>
        </w:r>
        <w:r w:rsidR="009903EB" w:rsidRPr="004E1549">
          <w:rPr>
            <w:rFonts w:ascii="Times New Roman" w:hAnsi="Times New Roman" w:cs="Times New Roman"/>
            <w:noProof/>
            <w:webHidden/>
            <w:sz w:val="24"/>
            <w:szCs w:val="24"/>
          </w:rPr>
          <w:t>8</w:t>
        </w:r>
        <w:r w:rsidRPr="004E1549">
          <w:rPr>
            <w:rFonts w:ascii="Times New Roman" w:hAnsi="Times New Roman" w:cs="Times New Roman"/>
            <w:noProof/>
            <w:webHidden/>
            <w:sz w:val="24"/>
            <w:szCs w:val="24"/>
          </w:rPr>
          <w:fldChar w:fldCharType="end"/>
        </w:r>
      </w:hyperlink>
    </w:p>
    <w:p w:rsidR="009903EB" w:rsidRPr="004E1549" w:rsidRDefault="005C7FE4">
      <w:pPr>
        <w:pStyle w:val="11"/>
        <w:tabs>
          <w:tab w:val="right" w:leader="dot" w:pos="9629"/>
        </w:tabs>
        <w:rPr>
          <w:rFonts w:ascii="Times New Roman" w:hAnsi="Times New Roman" w:cs="Times New Roman"/>
          <w:noProof/>
          <w:sz w:val="24"/>
          <w:szCs w:val="24"/>
        </w:rPr>
      </w:pPr>
      <w:hyperlink w:anchor="_Toc69496624" w:history="1">
        <w:r w:rsidR="009903EB" w:rsidRPr="004E1549">
          <w:rPr>
            <w:rStyle w:val="a4"/>
            <w:rFonts w:ascii="Times New Roman" w:hAnsi="Times New Roman" w:cs="Times New Roman"/>
            <w:noProof/>
            <w:sz w:val="24"/>
            <w:szCs w:val="24"/>
          </w:rPr>
          <w:t>Список литературы</w:t>
        </w:r>
        <w:r w:rsidR="009903EB" w:rsidRPr="004E1549">
          <w:rPr>
            <w:rFonts w:ascii="Times New Roman" w:hAnsi="Times New Roman" w:cs="Times New Roman"/>
            <w:noProof/>
            <w:webHidden/>
            <w:sz w:val="24"/>
            <w:szCs w:val="24"/>
          </w:rPr>
          <w:tab/>
        </w:r>
        <w:r w:rsidRPr="004E1549">
          <w:rPr>
            <w:rFonts w:ascii="Times New Roman" w:hAnsi="Times New Roman" w:cs="Times New Roman"/>
            <w:noProof/>
            <w:webHidden/>
            <w:sz w:val="24"/>
            <w:szCs w:val="24"/>
          </w:rPr>
          <w:fldChar w:fldCharType="begin"/>
        </w:r>
        <w:r w:rsidR="009903EB" w:rsidRPr="004E1549">
          <w:rPr>
            <w:rFonts w:ascii="Times New Roman" w:hAnsi="Times New Roman" w:cs="Times New Roman"/>
            <w:noProof/>
            <w:webHidden/>
            <w:sz w:val="24"/>
            <w:szCs w:val="24"/>
          </w:rPr>
          <w:instrText xml:space="preserve"> PAGEREF _Toc69496624 \h </w:instrText>
        </w:r>
        <w:r w:rsidRPr="004E1549">
          <w:rPr>
            <w:rFonts w:ascii="Times New Roman" w:hAnsi="Times New Roman" w:cs="Times New Roman"/>
            <w:noProof/>
            <w:webHidden/>
            <w:sz w:val="24"/>
            <w:szCs w:val="24"/>
          </w:rPr>
        </w:r>
        <w:r w:rsidRPr="004E1549">
          <w:rPr>
            <w:rFonts w:ascii="Times New Roman" w:hAnsi="Times New Roman" w:cs="Times New Roman"/>
            <w:noProof/>
            <w:webHidden/>
            <w:sz w:val="24"/>
            <w:szCs w:val="24"/>
          </w:rPr>
          <w:fldChar w:fldCharType="separate"/>
        </w:r>
        <w:r w:rsidR="009903EB" w:rsidRPr="004E1549">
          <w:rPr>
            <w:rFonts w:ascii="Times New Roman" w:hAnsi="Times New Roman" w:cs="Times New Roman"/>
            <w:noProof/>
            <w:webHidden/>
            <w:sz w:val="24"/>
            <w:szCs w:val="24"/>
          </w:rPr>
          <w:t>8</w:t>
        </w:r>
        <w:r w:rsidRPr="004E1549">
          <w:rPr>
            <w:rFonts w:ascii="Times New Roman" w:hAnsi="Times New Roman" w:cs="Times New Roman"/>
            <w:noProof/>
            <w:webHidden/>
            <w:sz w:val="24"/>
            <w:szCs w:val="24"/>
          </w:rPr>
          <w:fldChar w:fldCharType="end"/>
        </w:r>
      </w:hyperlink>
    </w:p>
    <w:p w:rsidR="009903EB" w:rsidRDefault="005C7FE4" w:rsidP="00BF22A1">
      <w:pPr>
        <w:spacing w:after="0" w:line="240" w:lineRule="auto"/>
        <w:jc w:val="center"/>
        <w:rPr>
          <w:rFonts w:ascii="Times New Roman" w:hAnsi="Times New Roman" w:cs="Times New Roman"/>
          <w:b/>
          <w:bCs/>
          <w:sz w:val="24"/>
          <w:szCs w:val="24"/>
        </w:rPr>
      </w:pPr>
      <w:r w:rsidRPr="004E1549">
        <w:rPr>
          <w:rFonts w:ascii="Times New Roman" w:hAnsi="Times New Roman" w:cs="Times New Roman"/>
          <w:b/>
          <w:bCs/>
          <w:sz w:val="24"/>
          <w:szCs w:val="24"/>
        </w:rPr>
        <w:fldChar w:fldCharType="end"/>
      </w:r>
    </w:p>
    <w:p w:rsidR="009903EB" w:rsidRDefault="009903EB" w:rsidP="00BF22A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p>
    <w:p w:rsidR="009903EB" w:rsidRPr="00BF22A1" w:rsidRDefault="009903EB" w:rsidP="00BF22A1">
      <w:pPr>
        <w:pStyle w:val="1"/>
        <w:jc w:val="center"/>
        <w:rPr>
          <w:rFonts w:ascii="Times New Roman" w:hAnsi="Times New Roman" w:cs="Times New Roman"/>
          <w:color w:val="000000"/>
          <w:sz w:val="24"/>
          <w:szCs w:val="24"/>
        </w:rPr>
      </w:pPr>
      <w:bookmarkStart w:id="0" w:name="_Toc69496610"/>
      <w:r w:rsidRPr="00BF22A1">
        <w:rPr>
          <w:rFonts w:ascii="Times New Roman" w:hAnsi="Times New Roman" w:cs="Times New Roman"/>
          <w:color w:val="000000"/>
          <w:sz w:val="24"/>
          <w:szCs w:val="24"/>
        </w:rPr>
        <w:t>Введение</w:t>
      </w:r>
      <w:bookmarkEnd w:id="0"/>
    </w:p>
    <w:p w:rsidR="009903EB" w:rsidRPr="00BF22A1" w:rsidRDefault="009903EB" w:rsidP="00BF22A1">
      <w:pPr>
        <w:spacing w:after="0" w:line="240" w:lineRule="auto"/>
        <w:jc w:val="center"/>
        <w:rPr>
          <w:rFonts w:ascii="Times New Roman" w:hAnsi="Times New Roman" w:cs="Times New Roman"/>
          <w:i/>
          <w:iCs/>
          <w:color w:val="000000"/>
          <w:sz w:val="24"/>
          <w:szCs w:val="24"/>
        </w:rPr>
      </w:pPr>
    </w:p>
    <w:p w:rsidR="009903EB" w:rsidRPr="00B223B5" w:rsidRDefault="009903EB" w:rsidP="00BF22A1">
      <w:pPr>
        <w:spacing w:after="0" w:line="240" w:lineRule="auto"/>
        <w:jc w:val="center"/>
        <w:rPr>
          <w:rFonts w:ascii="Times New Roman" w:hAnsi="Times New Roman" w:cs="Times New Roman"/>
          <w:b/>
          <w:bCs/>
          <w:sz w:val="24"/>
          <w:szCs w:val="24"/>
        </w:rPr>
      </w:pPr>
    </w:p>
    <w:p w:rsidR="009903EB" w:rsidRPr="00B223B5" w:rsidRDefault="009903EB" w:rsidP="00BF22A1">
      <w:pPr>
        <w:spacing w:after="0" w:line="240" w:lineRule="auto"/>
        <w:jc w:val="center"/>
        <w:rPr>
          <w:rFonts w:ascii="Times New Roman" w:hAnsi="Times New Roman" w:cs="Times New Roman"/>
          <w:b/>
          <w:bCs/>
          <w:sz w:val="24"/>
          <w:szCs w:val="24"/>
        </w:rPr>
      </w:pPr>
      <w:r w:rsidRPr="00B223B5">
        <w:rPr>
          <w:rFonts w:ascii="Times New Roman" w:hAnsi="Times New Roman" w:cs="Times New Roman"/>
          <w:b/>
          <w:bCs/>
          <w:sz w:val="24"/>
          <w:szCs w:val="24"/>
        </w:rPr>
        <w:t>Актуальность</w:t>
      </w:r>
    </w:p>
    <w:p w:rsidR="009903EB" w:rsidRPr="00B223B5" w:rsidRDefault="009903EB" w:rsidP="00BF22A1">
      <w:pPr>
        <w:pStyle w:val="a3"/>
        <w:spacing w:after="0" w:line="240" w:lineRule="auto"/>
        <w:ind w:left="0" w:firstLine="426"/>
        <w:rPr>
          <w:rFonts w:ascii="Times New Roman" w:hAnsi="Times New Roman" w:cs="Times New Roman"/>
          <w:sz w:val="24"/>
          <w:szCs w:val="24"/>
        </w:rPr>
      </w:pPr>
      <w:r w:rsidRPr="00B223B5">
        <w:rPr>
          <w:rFonts w:ascii="Times New Roman" w:hAnsi="Times New Roman" w:cs="Times New Roman"/>
          <w:sz w:val="24"/>
          <w:szCs w:val="24"/>
        </w:rPr>
        <w:t>Пауки — одни из древнейших жителей планеты, известные с Девонского и Каменноугольного периода. Считается, что они появились приблизительно 400 млн. лет назад. Создания Палеозойской эры имели характерный паутинный аппара</w:t>
      </w:r>
      <w:r>
        <w:rPr>
          <w:rFonts w:ascii="Times New Roman" w:hAnsi="Times New Roman" w:cs="Times New Roman"/>
          <w:sz w:val="24"/>
          <w:szCs w:val="24"/>
        </w:rPr>
        <w:t>т, но были более примитивными</w:t>
      </w:r>
      <w:r w:rsidRPr="00B223B5">
        <w:rPr>
          <w:rFonts w:ascii="Times New Roman" w:hAnsi="Times New Roman" w:cs="Times New Roman"/>
          <w:sz w:val="24"/>
          <w:szCs w:val="24"/>
        </w:rPr>
        <w:t>.</w:t>
      </w:r>
      <w:r w:rsidR="009C31F7">
        <w:rPr>
          <w:rFonts w:ascii="Times New Roman" w:hAnsi="Times New Roman" w:cs="Times New Roman"/>
          <w:sz w:val="24"/>
          <w:szCs w:val="24"/>
        </w:rPr>
        <w:t xml:space="preserve"> </w:t>
      </w:r>
      <w:r w:rsidRPr="00B223B5">
        <w:rPr>
          <w:rFonts w:ascii="Times New Roman" w:hAnsi="Times New Roman" w:cs="Times New Roman"/>
          <w:sz w:val="24"/>
          <w:szCs w:val="24"/>
        </w:rPr>
        <w:t>Ареал их обитания самый широкий — вся планета, не считая Антарктики. Тема актуальна, т.к. жизнь пауков и сегодня недостаточно изучена.  Пауки – порой незаметные человеку звенья природы. Я люблю природу и все необычное и мне стало интересно узнать, какие пауки живут рядом с нами в доме, какой образ жизни ведут эти существа.</w:t>
      </w:r>
    </w:p>
    <w:p w:rsidR="009903EB" w:rsidRPr="00B223B5" w:rsidRDefault="009903EB" w:rsidP="00BF22A1">
      <w:pPr>
        <w:tabs>
          <w:tab w:val="left" w:pos="6521"/>
          <w:tab w:val="left" w:pos="7797"/>
          <w:tab w:val="left" w:pos="8505"/>
          <w:tab w:val="left" w:pos="9072"/>
          <w:tab w:val="left" w:pos="9639"/>
          <w:tab w:val="left" w:pos="10348"/>
        </w:tabs>
        <w:spacing w:after="0" w:line="240" w:lineRule="auto"/>
        <w:ind w:firstLine="426"/>
        <w:rPr>
          <w:rFonts w:ascii="Times New Roman" w:hAnsi="Times New Roman" w:cs="Times New Roman"/>
          <w:sz w:val="24"/>
          <w:szCs w:val="24"/>
        </w:rPr>
      </w:pPr>
      <w:r w:rsidRPr="00B223B5">
        <w:rPr>
          <w:rFonts w:ascii="Times New Roman" w:hAnsi="Times New Roman" w:cs="Times New Roman"/>
          <w:sz w:val="24"/>
          <w:szCs w:val="24"/>
        </w:rPr>
        <w:t xml:space="preserve">Пауки́ </w:t>
      </w:r>
      <w:r>
        <w:rPr>
          <w:rFonts w:ascii="Times New Roman" w:hAnsi="Times New Roman" w:cs="Times New Roman"/>
          <w:sz w:val="24"/>
          <w:szCs w:val="24"/>
        </w:rPr>
        <w:t xml:space="preserve"> </w:t>
      </w:r>
      <w:r w:rsidRPr="00B223B5">
        <w:rPr>
          <w:rFonts w:ascii="Times New Roman" w:hAnsi="Times New Roman" w:cs="Times New Roman"/>
          <w:sz w:val="24"/>
          <w:szCs w:val="24"/>
        </w:rPr>
        <w:t>(</w:t>
      </w:r>
      <w:r>
        <w:rPr>
          <w:rFonts w:ascii="Times New Roman" w:hAnsi="Times New Roman" w:cs="Times New Roman"/>
          <w:sz w:val="24"/>
          <w:szCs w:val="24"/>
        </w:rPr>
        <w:t>лат. Araneae, Aranei</w:t>
      </w:r>
      <w:r w:rsidRPr="00B223B5">
        <w:rPr>
          <w:rFonts w:ascii="Times New Roman" w:hAnsi="Times New Roman" w:cs="Times New Roman"/>
          <w:sz w:val="24"/>
          <w:szCs w:val="24"/>
        </w:rPr>
        <w:t>) — отряд членистоногих, второй по числу известных представителей в классе паукообразных. Представители отряда распространены повсеместно. По данным Всемирного каталога пауков на 8 августа 2017 года  насчитывают 46806 видов пауков. Наука, изучающая паук</w:t>
      </w:r>
      <w:r>
        <w:rPr>
          <w:rFonts w:ascii="Times New Roman" w:hAnsi="Times New Roman" w:cs="Times New Roman"/>
          <w:sz w:val="24"/>
          <w:szCs w:val="24"/>
        </w:rPr>
        <w:t>ов, называется арахнологией.</w:t>
      </w:r>
    </w:p>
    <w:p w:rsidR="009903EB" w:rsidRPr="00B223B5" w:rsidRDefault="009903EB" w:rsidP="00BF22A1">
      <w:pPr>
        <w:spacing w:after="0" w:line="240" w:lineRule="auto"/>
        <w:ind w:firstLine="708"/>
        <w:rPr>
          <w:rFonts w:ascii="Times New Roman" w:hAnsi="Times New Roman" w:cs="Times New Roman"/>
          <w:sz w:val="24"/>
          <w:szCs w:val="24"/>
        </w:rPr>
      </w:pPr>
      <w:r w:rsidRPr="00B223B5">
        <w:rPr>
          <w:rFonts w:ascii="Times New Roman" w:hAnsi="Times New Roman" w:cs="Times New Roman"/>
          <w:sz w:val="24"/>
          <w:szCs w:val="24"/>
        </w:rPr>
        <w:t xml:space="preserve">Человек должен познавать природу вокруг себя. </w:t>
      </w:r>
      <w:r w:rsidR="009C31F7">
        <w:rPr>
          <w:rFonts w:ascii="Times New Roman" w:hAnsi="Times New Roman" w:cs="Times New Roman"/>
          <w:sz w:val="24"/>
          <w:szCs w:val="24"/>
        </w:rPr>
        <w:t>В своей работе я уделил</w:t>
      </w:r>
      <w:r w:rsidRPr="00B223B5">
        <w:rPr>
          <w:rFonts w:ascii="Times New Roman" w:hAnsi="Times New Roman" w:cs="Times New Roman"/>
          <w:sz w:val="24"/>
          <w:szCs w:val="24"/>
        </w:rPr>
        <w:t xml:space="preserve"> внимание паукам, обитающим рядом с человеком.</w:t>
      </w:r>
    </w:p>
    <w:p w:rsidR="009903EB" w:rsidRDefault="009903EB" w:rsidP="00BF22A1">
      <w:pPr>
        <w:spacing w:after="0" w:line="240" w:lineRule="auto"/>
        <w:rPr>
          <w:rFonts w:ascii="Times New Roman" w:hAnsi="Times New Roman" w:cs="Times New Roman"/>
          <w:sz w:val="24"/>
          <w:szCs w:val="24"/>
        </w:rPr>
      </w:pPr>
      <w:r w:rsidRPr="00B223B5">
        <w:rPr>
          <w:rFonts w:ascii="Times New Roman" w:hAnsi="Times New Roman" w:cs="Times New Roman"/>
          <w:b/>
          <w:bCs/>
          <w:sz w:val="24"/>
          <w:szCs w:val="24"/>
        </w:rPr>
        <w:t>Гипотеза</w:t>
      </w:r>
      <w:r>
        <w:rPr>
          <w:rFonts w:ascii="Times New Roman" w:hAnsi="Times New Roman" w:cs="Times New Roman"/>
          <w:sz w:val="24"/>
          <w:szCs w:val="24"/>
        </w:rPr>
        <w:t>. Я предположил</w:t>
      </w:r>
      <w:r w:rsidRPr="00B223B5">
        <w:rPr>
          <w:rFonts w:ascii="Times New Roman" w:hAnsi="Times New Roman" w:cs="Times New Roman"/>
          <w:sz w:val="24"/>
          <w:szCs w:val="24"/>
        </w:rPr>
        <w:t>, что пауки, обитающие рядом с человеком, могут приносить пользу.</w:t>
      </w:r>
    </w:p>
    <w:p w:rsidR="009903EB" w:rsidRDefault="009903EB" w:rsidP="00BF22A1">
      <w:pPr>
        <w:spacing w:after="0" w:line="240" w:lineRule="auto"/>
        <w:rPr>
          <w:rFonts w:ascii="Times New Roman" w:hAnsi="Times New Roman" w:cs="Times New Roman"/>
          <w:sz w:val="24"/>
          <w:szCs w:val="24"/>
        </w:rPr>
      </w:pPr>
    </w:p>
    <w:p w:rsidR="009903EB" w:rsidRPr="00BF22A1" w:rsidRDefault="009903EB" w:rsidP="00BF22A1">
      <w:pPr>
        <w:pStyle w:val="1"/>
        <w:jc w:val="center"/>
        <w:rPr>
          <w:rFonts w:ascii="Times New Roman" w:hAnsi="Times New Roman" w:cs="Times New Roman"/>
          <w:color w:val="000000"/>
          <w:sz w:val="24"/>
          <w:szCs w:val="24"/>
        </w:rPr>
      </w:pPr>
      <w:r w:rsidRPr="00BF22A1">
        <w:rPr>
          <w:rFonts w:ascii="Times New Roman" w:hAnsi="Times New Roman" w:cs="Times New Roman"/>
          <w:color w:val="000000"/>
          <w:sz w:val="24"/>
          <w:szCs w:val="24"/>
        </w:rPr>
        <w:t xml:space="preserve"> </w:t>
      </w:r>
      <w:bookmarkStart w:id="1" w:name="_Toc69496611"/>
      <w:r w:rsidRPr="00BF22A1">
        <w:rPr>
          <w:rFonts w:ascii="Times New Roman" w:hAnsi="Times New Roman" w:cs="Times New Roman"/>
          <w:color w:val="000000"/>
          <w:sz w:val="24"/>
          <w:szCs w:val="24"/>
        </w:rPr>
        <w:t>Цель, задачи и методы исследования</w:t>
      </w:r>
      <w:bookmarkEnd w:id="1"/>
    </w:p>
    <w:p w:rsidR="009903EB" w:rsidRPr="00B223B5" w:rsidRDefault="009903EB" w:rsidP="00BF22A1">
      <w:pPr>
        <w:spacing w:after="0" w:line="240" w:lineRule="auto"/>
        <w:rPr>
          <w:rFonts w:ascii="Times New Roman" w:hAnsi="Times New Roman" w:cs="Times New Roman"/>
          <w:sz w:val="24"/>
          <w:szCs w:val="24"/>
        </w:rPr>
      </w:pPr>
    </w:p>
    <w:p w:rsidR="009903EB" w:rsidRPr="00B223B5" w:rsidRDefault="009903EB" w:rsidP="00BF22A1">
      <w:pPr>
        <w:spacing w:after="0" w:line="240" w:lineRule="auto"/>
        <w:rPr>
          <w:rFonts w:ascii="Times New Roman" w:hAnsi="Times New Roman" w:cs="Times New Roman"/>
          <w:sz w:val="24"/>
          <w:szCs w:val="24"/>
        </w:rPr>
      </w:pPr>
      <w:r w:rsidRPr="00B223B5">
        <w:rPr>
          <w:rFonts w:ascii="Times New Roman" w:hAnsi="Times New Roman" w:cs="Times New Roman"/>
          <w:b/>
          <w:bCs/>
          <w:sz w:val="24"/>
          <w:szCs w:val="24"/>
        </w:rPr>
        <w:t>Целью работы</w:t>
      </w:r>
      <w:r w:rsidRPr="00B223B5">
        <w:rPr>
          <w:rFonts w:ascii="Times New Roman" w:hAnsi="Times New Roman" w:cs="Times New Roman"/>
          <w:sz w:val="24"/>
          <w:szCs w:val="24"/>
        </w:rPr>
        <w:t xml:space="preserve">  является выявление значения для человека паука домашнего, характеристика его образа жизни.</w:t>
      </w:r>
    </w:p>
    <w:p w:rsidR="009903EB" w:rsidRPr="00B223B5" w:rsidRDefault="009903EB" w:rsidP="00BF22A1">
      <w:pPr>
        <w:spacing w:after="0" w:line="240" w:lineRule="auto"/>
        <w:rPr>
          <w:rFonts w:ascii="Times New Roman" w:hAnsi="Times New Roman" w:cs="Times New Roman"/>
          <w:sz w:val="24"/>
          <w:szCs w:val="24"/>
        </w:rPr>
      </w:pPr>
      <w:r w:rsidRPr="00B223B5">
        <w:rPr>
          <w:rFonts w:ascii="Times New Roman" w:hAnsi="Times New Roman" w:cs="Times New Roman"/>
          <w:b/>
          <w:bCs/>
          <w:sz w:val="24"/>
          <w:szCs w:val="24"/>
        </w:rPr>
        <w:t>Задачи:</w:t>
      </w:r>
      <w:r w:rsidRPr="00B223B5">
        <w:rPr>
          <w:rFonts w:ascii="Times New Roman" w:hAnsi="Times New Roman" w:cs="Times New Roman"/>
          <w:sz w:val="24"/>
          <w:szCs w:val="24"/>
        </w:rPr>
        <w:t xml:space="preserve"> </w:t>
      </w:r>
    </w:p>
    <w:p w:rsidR="009903EB" w:rsidRPr="00B223B5" w:rsidRDefault="009903EB" w:rsidP="00BF22A1">
      <w:pPr>
        <w:spacing w:after="0" w:line="240" w:lineRule="auto"/>
        <w:rPr>
          <w:rFonts w:ascii="Times New Roman" w:hAnsi="Times New Roman" w:cs="Times New Roman"/>
          <w:sz w:val="24"/>
          <w:szCs w:val="24"/>
        </w:rPr>
      </w:pPr>
      <w:r w:rsidRPr="00B223B5">
        <w:rPr>
          <w:rFonts w:ascii="Times New Roman" w:hAnsi="Times New Roman" w:cs="Times New Roman"/>
          <w:sz w:val="24"/>
          <w:szCs w:val="24"/>
        </w:rPr>
        <w:t xml:space="preserve">1. Изучить литературу по теме исследования; </w:t>
      </w:r>
    </w:p>
    <w:p w:rsidR="009903EB" w:rsidRPr="00B223B5" w:rsidRDefault="009903EB" w:rsidP="00BF22A1">
      <w:pPr>
        <w:spacing w:after="0" w:line="240" w:lineRule="auto"/>
        <w:rPr>
          <w:rFonts w:ascii="Times New Roman" w:hAnsi="Times New Roman" w:cs="Times New Roman"/>
          <w:sz w:val="24"/>
          <w:szCs w:val="24"/>
        </w:rPr>
      </w:pPr>
      <w:r w:rsidRPr="00B223B5">
        <w:rPr>
          <w:rFonts w:ascii="Times New Roman" w:hAnsi="Times New Roman" w:cs="Times New Roman"/>
          <w:sz w:val="24"/>
          <w:szCs w:val="24"/>
        </w:rPr>
        <w:t xml:space="preserve">2. Провести наблюдения за жизнью пауков в естественной среде; </w:t>
      </w:r>
    </w:p>
    <w:p w:rsidR="009903EB" w:rsidRPr="00B223B5" w:rsidRDefault="009903EB" w:rsidP="00BF22A1">
      <w:pPr>
        <w:spacing w:after="0" w:line="240" w:lineRule="auto"/>
        <w:rPr>
          <w:rFonts w:ascii="Times New Roman" w:hAnsi="Times New Roman" w:cs="Times New Roman"/>
          <w:sz w:val="24"/>
          <w:szCs w:val="24"/>
        </w:rPr>
      </w:pPr>
      <w:r w:rsidRPr="00B223B5">
        <w:rPr>
          <w:rFonts w:ascii="Times New Roman" w:hAnsi="Times New Roman" w:cs="Times New Roman"/>
          <w:sz w:val="24"/>
          <w:szCs w:val="24"/>
        </w:rPr>
        <w:t xml:space="preserve">3. Провести отлов и наблюдение за пауками; </w:t>
      </w:r>
    </w:p>
    <w:p w:rsidR="009903EB" w:rsidRPr="00B223B5" w:rsidRDefault="009903EB" w:rsidP="00BF22A1">
      <w:pPr>
        <w:spacing w:after="0" w:line="240" w:lineRule="auto"/>
        <w:rPr>
          <w:rFonts w:ascii="Times New Roman" w:hAnsi="Times New Roman" w:cs="Times New Roman"/>
          <w:sz w:val="24"/>
          <w:szCs w:val="24"/>
        </w:rPr>
      </w:pPr>
      <w:r w:rsidRPr="00B223B5">
        <w:rPr>
          <w:rFonts w:ascii="Times New Roman" w:hAnsi="Times New Roman" w:cs="Times New Roman"/>
          <w:sz w:val="24"/>
          <w:szCs w:val="24"/>
        </w:rPr>
        <w:t>4. Сделать отбор коконов и исследовать возможность появления потомства пауков в искусственной среде;</w:t>
      </w:r>
    </w:p>
    <w:p w:rsidR="009903EB" w:rsidRPr="00B223B5" w:rsidRDefault="009903EB" w:rsidP="00BF22A1">
      <w:pPr>
        <w:spacing w:after="0" w:line="240" w:lineRule="auto"/>
        <w:rPr>
          <w:rFonts w:ascii="Times New Roman" w:hAnsi="Times New Roman" w:cs="Times New Roman"/>
          <w:sz w:val="24"/>
          <w:szCs w:val="24"/>
        </w:rPr>
      </w:pPr>
      <w:r w:rsidRPr="00B223B5">
        <w:rPr>
          <w:rFonts w:ascii="Times New Roman" w:hAnsi="Times New Roman" w:cs="Times New Roman"/>
          <w:sz w:val="24"/>
          <w:szCs w:val="24"/>
        </w:rPr>
        <w:t>5. Сделать вывод согласно теме исследования.</w:t>
      </w:r>
    </w:p>
    <w:p w:rsidR="009903EB" w:rsidRPr="00B223B5" w:rsidRDefault="009903EB" w:rsidP="00BF22A1">
      <w:pPr>
        <w:spacing w:after="0" w:line="240" w:lineRule="auto"/>
        <w:rPr>
          <w:rFonts w:ascii="Times New Roman" w:hAnsi="Times New Roman" w:cs="Times New Roman"/>
          <w:sz w:val="24"/>
          <w:szCs w:val="24"/>
        </w:rPr>
      </w:pPr>
      <w:r w:rsidRPr="00B223B5">
        <w:rPr>
          <w:rFonts w:ascii="Times New Roman" w:hAnsi="Times New Roman" w:cs="Times New Roman"/>
          <w:b/>
          <w:bCs/>
          <w:sz w:val="24"/>
          <w:szCs w:val="24"/>
        </w:rPr>
        <w:t>Объект исследования</w:t>
      </w:r>
      <w:r w:rsidRPr="00B223B5">
        <w:rPr>
          <w:rFonts w:ascii="Times New Roman" w:hAnsi="Times New Roman" w:cs="Times New Roman"/>
          <w:sz w:val="24"/>
          <w:szCs w:val="24"/>
        </w:rPr>
        <w:t>: пауки, обитающие в доме и рядом с ним.</w:t>
      </w:r>
    </w:p>
    <w:p w:rsidR="009903EB" w:rsidRPr="00B223B5" w:rsidRDefault="009903EB" w:rsidP="00BF22A1">
      <w:pPr>
        <w:spacing w:after="0" w:line="240" w:lineRule="auto"/>
        <w:rPr>
          <w:rFonts w:ascii="Times New Roman" w:hAnsi="Times New Roman" w:cs="Times New Roman"/>
          <w:sz w:val="24"/>
          <w:szCs w:val="24"/>
        </w:rPr>
      </w:pPr>
      <w:r w:rsidRPr="00B223B5">
        <w:rPr>
          <w:rFonts w:ascii="Times New Roman" w:hAnsi="Times New Roman" w:cs="Times New Roman"/>
          <w:b/>
          <w:bCs/>
          <w:sz w:val="24"/>
          <w:szCs w:val="24"/>
        </w:rPr>
        <w:t xml:space="preserve">Предмет исследования: </w:t>
      </w:r>
      <w:r w:rsidRPr="00B223B5">
        <w:rPr>
          <w:rFonts w:ascii="Times New Roman" w:hAnsi="Times New Roman" w:cs="Times New Roman"/>
          <w:sz w:val="24"/>
          <w:szCs w:val="24"/>
        </w:rPr>
        <w:t>образ жизни пауков.</w:t>
      </w:r>
    </w:p>
    <w:p w:rsidR="009903EB" w:rsidRPr="00B223B5" w:rsidRDefault="009903EB" w:rsidP="00BF22A1">
      <w:pPr>
        <w:spacing w:after="0" w:line="240" w:lineRule="auto"/>
        <w:rPr>
          <w:rFonts w:ascii="Times New Roman" w:hAnsi="Times New Roman" w:cs="Times New Roman"/>
          <w:sz w:val="24"/>
          <w:szCs w:val="24"/>
        </w:rPr>
      </w:pPr>
      <w:r w:rsidRPr="00B223B5">
        <w:rPr>
          <w:rFonts w:ascii="Times New Roman" w:hAnsi="Times New Roman" w:cs="Times New Roman"/>
          <w:b/>
          <w:bCs/>
          <w:sz w:val="24"/>
          <w:szCs w:val="24"/>
        </w:rPr>
        <w:t xml:space="preserve">Методы исследования:  </w:t>
      </w:r>
      <w:r w:rsidRPr="00B223B5">
        <w:rPr>
          <w:rFonts w:ascii="Times New Roman" w:hAnsi="Times New Roman" w:cs="Times New Roman"/>
          <w:sz w:val="24"/>
          <w:szCs w:val="24"/>
        </w:rPr>
        <w:t xml:space="preserve">наблюдение, сбор материала, эксперимент; </w:t>
      </w:r>
      <w:r>
        <w:rPr>
          <w:rFonts w:ascii="Times New Roman" w:hAnsi="Times New Roman" w:cs="Times New Roman"/>
          <w:sz w:val="24"/>
          <w:szCs w:val="24"/>
        </w:rPr>
        <w:t xml:space="preserve">описательный и </w:t>
      </w:r>
      <w:r w:rsidRPr="00B223B5">
        <w:rPr>
          <w:rFonts w:ascii="Times New Roman" w:hAnsi="Times New Roman" w:cs="Times New Roman"/>
          <w:sz w:val="24"/>
          <w:szCs w:val="24"/>
        </w:rPr>
        <w:t>сравнительный</w:t>
      </w:r>
      <w:r>
        <w:rPr>
          <w:rFonts w:ascii="Times New Roman" w:hAnsi="Times New Roman" w:cs="Times New Roman"/>
          <w:sz w:val="24"/>
          <w:szCs w:val="24"/>
        </w:rPr>
        <w:t xml:space="preserve"> методы.</w:t>
      </w:r>
    </w:p>
    <w:p w:rsidR="009903EB" w:rsidRPr="00B223B5" w:rsidRDefault="009903EB" w:rsidP="00BF22A1">
      <w:pPr>
        <w:spacing w:after="0" w:line="240" w:lineRule="auto"/>
        <w:jc w:val="center"/>
        <w:rPr>
          <w:rFonts w:ascii="Times New Roman" w:hAnsi="Times New Roman" w:cs="Times New Roman"/>
          <w:b/>
          <w:bCs/>
          <w:sz w:val="24"/>
          <w:szCs w:val="24"/>
        </w:rPr>
      </w:pPr>
    </w:p>
    <w:p w:rsidR="009903EB" w:rsidRPr="00BF22A1" w:rsidRDefault="009903EB" w:rsidP="004E1549">
      <w:pPr>
        <w:pStyle w:val="1"/>
        <w:jc w:val="center"/>
        <w:rPr>
          <w:rFonts w:ascii="Times New Roman" w:hAnsi="Times New Roman" w:cs="Times New Roman"/>
          <w:color w:val="000000"/>
          <w:sz w:val="24"/>
          <w:szCs w:val="24"/>
        </w:rPr>
      </w:pPr>
      <w:bookmarkStart w:id="2" w:name="_Toc69496612"/>
      <w:r w:rsidRPr="00BF22A1">
        <w:rPr>
          <w:rFonts w:ascii="Times New Roman" w:hAnsi="Times New Roman" w:cs="Times New Roman"/>
          <w:color w:val="000000"/>
          <w:sz w:val="24"/>
          <w:szCs w:val="24"/>
        </w:rPr>
        <w:t>Результаты и анализ наблюдений</w:t>
      </w:r>
      <w:bookmarkEnd w:id="2"/>
    </w:p>
    <w:p w:rsidR="009903EB" w:rsidRPr="00B223B5" w:rsidRDefault="009903EB" w:rsidP="00BF22A1">
      <w:pPr>
        <w:spacing w:after="0" w:line="240" w:lineRule="auto"/>
        <w:ind w:firstLine="708"/>
        <w:jc w:val="both"/>
        <w:rPr>
          <w:rFonts w:ascii="Times New Roman" w:hAnsi="Times New Roman" w:cs="Times New Roman"/>
          <w:sz w:val="24"/>
          <w:szCs w:val="24"/>
        </w:rPr>
      </w:pPr>
      <w:r w:rsidRPr="00B223B5">
        <w:rPr>
          <w:rFonts w:ascii="Times New Roman" w:hAnsi="Times New Roman" w:cs="Times New Roman"/>
          <w:sz w:val="24"/>
          <w:szCs w:val="24"/>
        </w:rPr>
        <w:t>Среди обитающих на наш</w:t>
      </w:r>
      <w:r w:rsidR="009C31F7">
        <w:rPr>
          <w:rFonts w:ascii="Times New Roman" w:hAnsi="Times New Roman" w:cs="Times New Roman"/>
          <w:sz w:val="24"/>
          <w:szCs w:val="24"/>
        </w:rPr>
        <w:t>ей территории домашних пауков я исследовал</w:t>
      </w:r>
      <w:r w:rsidRPr="00B223B5">
        <w:rPr>
          <w:rFonts w:ascii="Times New Roman" w:hAnsi="Times New Roman" w:cs="Times New Roman"/>
          <w:sz w:val="24"/>
          <w:szCs w:val="24"/>
        </w:rPr>
        <w:t xml:space="preserve"> Ч</w:t>
      </w:r>
      <w:r w:rsidRPr="00B223B5">
        <w:rPr>
          <w:rFonts w:ascii="Times New Roman" w:hAnsi="Times New Roman" w:cs="Times New Roman"/>
          <w:i/>
          <w:iCs/>
          <w:sz w:val="24"/>
          <w:szCs w:val="24"/>
        </w:rPr>
        <w:t>ерного домашнего</w:t>
      </w:r>
      <w:r w:rsidRPr="00B223B5">
        <w:rPr>
          <w:rFonts w:ascii="Times New Roman" w:hAnsi="Times New Roman" w:cs="Times New Roman"/>
          <w:sz w:val="24"/>
          <w:szCs w:val="24"/>
        </w:rPr>
        <w:t xml:space="preserve"> и </w:t>
      </w:r>
      <w:r w:rsidRPr="00B223B5">
        <w:rPr>
          <w:rFonts w:ascii="Times New Roman" w:hAnsi="Times New Roman" w:cs="Times New Roman"/>
          <w:i/>
          <w:iCs/>
          <w:sz w:val="24"/>
          <w:szCs w:val="24"/>
        </w:rPr>
        <w:t>Серого домашнего паука</w:t>
      </w:r>
      <w:r w:rsidRPr="00B223B5">
        <w:rPr>
          <w:rFonts w:ascii="Times New Roman" w:hAnsi="Times New Roman" w:cs="Times New Roman"/>
          <w:sz w:val="24"/>
          <w:szCs w:val="24"/>
        </w:rPr>
        <w:t>, живущих в доме и рядом с ним. Пауки различаются внешне размерами и цветом согласно видовым признакам, но имеют общую принад</w:t>
      </w:r>
      <w:r w:rsidR="009C31F7">
        <w:rPr>
          <w:rFonts w:ascii="Times New Roman" w:hAnsi="Times New Roman" w:cs="Times New Roman"/>
          <w:sz w:val="24"/>
          <w:szCs w:val="24"/>
        </w:rPr>
        <w:t>лежность к группе</w:t>
      </w:r>
      <w:r w:rsidRPr="00B223B5">
        <w:rPr>
          <w:rFonts w:ascii="Times New Roman" w:hAnsi="Times New Roman" w:cs="Times New Roman"/>
          <w:sz w:val="24"/>
          <w:szCs w:val="24"/>
        </w:rPr>
        <w:t xml:space="preserve"> домашних пауков отно</w:t>
      </w:r>
      <w:r>
        <w:rPr>
          <w:rFonts w:ascii="Times New Roman" w:hAnsi="Times New Roman" w:cs="Times New Roman"/>
          <w:sz w:val="24"/>
          <w:szCs w:val="24"/>
        </w:rPr>
        <w:t>сительно среды обитания. Выявил</w:t>
      </w:r>
      <w:r w:rsidRPr="00B223B5">
        <w:rPr>
          <w:rFonts w:ascii="Times New Roman" w:hAnsi="Times New Roman" w:cs="Times New Roman"/>
          <w:sz w:val="24"/>
          <w:szCs w:val="24"/>
        </w:rPr>
        <w:t>, что пауки ведут скрытный, образ жизни: при наличии следов пребывания редко попа</w:t>
      </w:r>
      <w:r>
        <w:rPr>
          <w:rFonts w:ascii="Times New Roman" w:hAnsi="Times New Roman" w:cs="Times New Roman"/>
          <w:sz w:val="24"/>
          <w:szCs w:val="24"/>
        </w:rPr>
        <w:t>даются на глаза</w:t>
      </w:r>
      <w:r w:rsidRPr="00B223B5">
        <w:rPr>
          <w:rFonts w:ascii="Times New Roman" w:hAnsi="Times New Roman" w:cs="Times New Roman"/>
          <w:sz w:val="24"/>
          <w:szCs w:val="24"/>
        </w:rPr>
        <w:t>. Паук домашний не отличается ядовитостью и яв</w:t>
      </w:r>
      <w:r>
        <w:rPr>
          <w:rFonts w:ascii="Times New Roman" w:hAnsi="Times New Roman" w:cs="Times New Roman"/>
          <w:sz w:val="24"/>
          <w:szCs w:val="24"/>
        </w:rPr>
        <w:t>ляется совершенно безвредным</w:t>
      </w:r>
      <w:r w:rsidRPr="00B223B5">
        <w:rPr>
          <w:rFonts w:ascii="Times New Roman" w:hAnsi="Times New Roman" w:cs="Times New Roman"/>
          <w:sz w:val="24"/>
          <w:szCs w:val="24"/>
        </w:rPr>
        <w:t xml:space="preserve">. Пауки приносят людям неоценимую пользу, постоянно поедая насекомых. Домашние пауки ловят в свои сети </w:t>
      </w:r>
      <w:r w:rsidRPr="00B223B5">
        <w:rPr>
          <w:rFonts w:ascii="Times New Roman" w:hAnsi="Times New Roman" w:cs="Times New Roman"/>
          <w:sz w:val="24"/>
          <w:szCs w:val="24"/>
        </w:rPr>
        <w:lastRenderedPageBreak/>
        <w:t>до 10-12 разных насекомых, приносящих серьезный вред людям – кровососущих и переносящих ра</w:t>
      </w:r>
      <w:r>
        <w:rPr>
          <w:rFonts w:ascii="Times New Roman" w:hAnsi="Times New Roman" w:cs="Times New Roman"/>
          <w:sz w:val="24"/>
          <w:szCs w:val="24"/>
        </w:rPr>
        <w:t>зличные болезни.</w:t>
      </w:r>
      <w:r w:rsidRPr="00B223B5">
        <w:rPr>
          <w:rFonts w:ascii="Times New Roman" w:hAnsi="Times New Roman" w:cs="Times New Roman"/>
          <w:sz w:val="24"/>
          <w:szCs w:val="24"/>
        </w:rPr>
        <w:t xml:space="preserve"> Есть ли минусы от соседства с пауками? Да, есть. Они пугают чувствительных людей, доводя некоторых до арахнофобии. К минусам относят и то, что паутины не добавляют привлекательности в доме. По резу</w:t>
      </w:r>
      <w:r>
        <w:rPr>
          <w:rFonts w:ascii="Times New Roman" w:hAnsi="Times New Roman" w:cs="Times New Roman"/>
          <w:sz w:val="24"/>
          <w:szCs w:val="24"/>
        </w:rPr>
        <w:t xml:space="preserve">льтатам анкетирования </w:t>
      </w:r>
      <w:r w:rsidRPr="00B223B5">
        <w:rPr>
          <w:rFonts w:ascii="Times New Roman" w:hAnsi="Times New Roman" w:cs="Times New Roman"/>
          <w:sz w:val="24"/>
          <w:szCs w:val="24"/>
        </w:rPr>
        <w:t xml:space="preserve"> школьников выявлено, что 50% боятся пауков, еще 22% относятся негативно, считают возможным убить их при встрече, безразлично относятся к паукам 11% и только 17% - хорошо, помнят о том, что пауки – час</w:t>
      </w:r>
      <w:r>
        <w:rPr>
          <w:rFonts w:ascii="Times New Roman" w:hAnsi="Times New Roman" w:cs="Times New Roman"/>
          <w:sz w:val="24"/>
          <w:szCs w:val="24"/>
        </w:rPr>
        <w:t>ть природы</w:t>
      </w:r>
      <w:r w:rsidRPr="00B223B5">
        <w:rPr>
          <w:rFonts w:ascii="Times New Roman" w:hAnsi="Times New Roman" w:cs="Times New Roman"/>
          <w:sz w:val="24"/>
          <w:szCs w:val="24"/>
        </w:rPr>
        <w:t>. Больше в этом пользы или вреда, решает каждый с</w:t>
      </w:r>
      <w:r w:rsidR="00C227A5">
        <w:rPr>
          <w:rFonts w:ascii="Times New Roman" w:hAnsi="Times New Roman" w:cs="Times New Roman"/>
          <w:sz w:val="24"/>
          <w:szCs w:val="24"/>
        </w:rPr>
        <w:t>ам.</w:t>
      </w:r>
    </w:p>
    <w:p w:rsidR="009903EB" w:rsidRPr="00B223B5" w:rsidRDefault="009903EB" w:rsidP="00BF22A1">
      <w:pPr>
        <w:spacing w:after="0" w:line="240" w:lineRule="auto"/>
        <w:jc w:val="center"/>
        <w:rPr>
          <w:rFonts w:ascii="Times New Roman" w:hAnsi="Times New Roman" w:cs="Times New Roman"/>
          <w:b/>
          <w:bCs/>
          <w:sz w:val="24"/>
          <w:szCs w:val="24"/>
        </w:rPr>
      </w:pPr>
    </w:p>
    <w:p w:rsidR="009903EB" w:rsidRPr="004E1549" w:rsidRDefault="009903EB" w:rsidP="004E1549">
      <w:pPr>
        <w:pStyle w:val="1"/>
        <w:jc w:val="center"/>
        <w:rPr>
          <w:rFonts w:ascii="Times New Roman" w:hAnsi="Times New Roman" w:cs="Times New Roman"/>
          <w:color w:val="000000"/>
          <w:sz w:val="24"/>
          <w:szCs w:val="24"/>
        </w:rPr>
      </w:pPr>
      <w:bookmarkStart w:id="3" w:name="_Toc69496613"/>
      <w:r>
        <w:rPr>
          <w:rFonts w:ascii="Times New Roman" w:hAnsi="Times New Roman" w:cs="Times New Roman"/>
          <w:color w:val="000000"/>
          <w:sz w:val="24"/>
          <w:szCs w:val="24"/>
        </w:rPr>
        <w:t xml:space="preserve">1. </w:t>
      </w:r>
      <w:r w:rsidRPr="004E1549">
        <w:rPr>
          <w:rFonts w:ascii="Times New Roman" w:hAnsi="Times New Roman" w:cs="Times New Roman"/>
          <w:color w:val="000000"/>
          <w:sz w:val="24"/>
          <w:szCs w:val="24"/>
        </w:rPr>
        <w:t>Информационная часть</w:t>
      </w:r>
      <w:bookmarkEnd w:id="3"/>
    </w:p>
    <w:p w:rsidR="009903EB" w:rsidRPr="004E1549" w:rsidRDefault="009903EB" w:rsidP="004E1549">
      <w:pPr>
        <w:pStyle w:val="2"/>
        <w:rPr>
          <w:rFonts w:ascii="Times New Roman" w:hAnsi="Times New Roman" w:cs="Times New Roman"/>
          <w:i w:val="0"/>
          <w:iCs w:val="0"/>
          <w:color w:val="000000"/>
          <w:sz w:val="24"/>
          <w:szCs w:val="24"/>
        </w:rPr>
      </w:pPr>
      <w:bookmarkStart w:id="4" w:name="_Toc69496614"/>
      <w:r w:rsidRPr="004E1549">
        <w:rPr>
          <w:rFonts w:ascii="Times New Roman" w:hAnsi="Times New Roman" w:cs="Times New Roman"/>
          <w:i w:val="0"/>
          <w:iCs w:val="0"/>
          <w:color w:val="000000"/>
          <w:sz w:val="24"/>
          <w:szCs w:val="24"/>
        </w:rPr>
        <w:t>1.1 Характеристика наблюдаемых видов пауков</w:t>
      </w:r>
      <w:bookmarkEnd w:id="4"/>
      <w:r w:rsidRPr="004E1549">
        <w:rPr>
          <w:rFonts w:ascii="Times New Roman" w:hAnsi="Times New Roman" w:cs="Times New Roman"/>
          <w:i w:val="0"/>
          <w:iCs w:val="0"/>
          <w:color w:val="000000"/>
          <w:sz w:val="24"/>
          <w:szCs w:val="24"/>
        </w:rPr>
        <w:t xml:space="preserve"> </w:t>
      </w:r>
    </w:p>
    <w:p w:rsidR="009903EB" w:rsidRPr="00B223B5" w:rsidRDefault="009903EB" w:rsidP="00BF22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Чаще всего мне</w:t>
      </w:r>
      <w:r w:rsidRPr="00B223B5">
        <w:rPr>
          <w:rFonts w:ascii="Times New Roman" w:hAnsi="Times New Roman" w:cs="Times New Roman"/>
          <w:sz w:val="24"/>
          <w:szCs w:val="24"/>
        </w:rPr>
        <w:t xml:space="preserve"> попадался на глаз</w:t>
      </w:r>
      <w:r w:rsidR="00C227A5">
        <w:rPr>
          <w:rFonts w:ascii="Times New Roman" w:hAnsi="Times New Roman" w:cs="Times New Roman"/>
          <w:sz w:val="24"/>
          <w:szCs w:val="24"/>
        </w:rPr>
        <w:t>а Домовый паук серый, также мной</w:t>
      </w:r>
      <w:r w:rsidRPr="00B223B5">
        <w:rPr>
          <w:rFonts w:ascii="Times New Roman" w:hAnsi="Times New Roman" w:cs="Times New Roman"/>
          <w:sz w:val="24"/>
          <w:szCs w:val="24"/>
        </w:rPr>
        <w:t xml:space="preserve"> был отловлен домовой паук черный</w:t>
      </w:r>
      <w:r>
        <w:rPr>
          <w:rFonts w:ascii="Times New Roman" w:hAnsi="Times New Roman" w:cs="Times New Roman"/>
          <w:sz w:val="24"/>
          <w:szCs w:val="24"/>
        </w:rPr>
        <w:t xml:space="preserve"> </w:t>
      </w:r>
      <w:r w:rsidRPr="00B223B5">
        <w:rPr>
          <w:rFonts w:ascii="Times New Roman" w:hAnsi="Times New Roman" w:cs="Times New Roman"/>
          <w:sz w:val="24"/>
          <w:szCs w:val="24"/>
        </w:rPr>
        <w:t xml:space="preserve"> (лат. Tegenaria domestica) — вид пауков из семейства воронковых (Agelenidae)</w:t>
      </w:r>
      <w:r>
        <w:rPr>
          <w:rFonts w:ascii="Times New Roman" w:hAnsi="Times New Roman" w:cs="Times New Roman"/>
          <w:color w:val="222222"/>
          <w:sz w:val="24"/>
          <w:szCs w:val="24"/>
        </w:rPr>
        <w:t>.</w:t>
      </w:r>
    </w:p>
    <w:p w:rsidR="009903EB" w:rsidRPr="00B223B5" w:rsidRDefault="009903EB" w:rsidP="00BF22A1">
      <w:pPr>
        <w:spacing w:after="0" w:line="240" w:lineRule="auto"/>
        <w:jc w:val="both"/>
        <w:rPr>
          <w:rFonts w:ascii="Times New Roman" w:hAnsi="Times New Roman" w:cs="Times New Roman"/>
          <w:sz w:val="24"/>
          <w:szCs w:val="24"/>
        </w:rPr>
      </w:pPr>
    </w:p>
    <w:p w:rsidR="009903EB" w:rsidRPr="00B223B5" w:rsidRDefault="007D76CC" w:rsidP="00BF22A1">
      <w:pPr>
        <w:spacing w:after="0" w:line="240" w:lineRule="auto"/>
        <w:jc w:val="both"/>
        <w:rPr>
          <w:rFonts w:ascii="Times New Roman" w:hAnsi="Times New Roman" w:cs="Times New Roman"/>
          <w:sz w:val="24"/>
          <w:szCs w:val="24"/>
        </w:rPr>
      </w:pPr>
      <w:r>
        <w:rPr>
          <w:noProof/>
        </w:rPr>
        <w:drawing>
          <wp:anchor distT="0" distB="0" distL="114300" distR="114300" simplePos="0" relativeHeight="251657728" behindDoc="1" locked="0" layoutInCell="1" allowOverlap="1">
            <wp:simplePos x="0" y="0"/>
            <wp:positionH relativeFrom="column">
              <wp:posOffset>22860</wp:posOffset>
            </wp:positionH>
            <wp:positionV relativeFrom="paragraph">
              <wp:posOffset>5080</wp:posOffset>
            </wp:positionV>
            <wp:extent cx="1524000" cy="1524000"/>
            <wp:effectExtent l="19050" t="0" r="0" b="0"/>
            <wp:wrapTight wrapText="bothSides">
              <wp:wrapPolygon edited="0">
                <wp:start x="-270" y="0"/>
                <wp:lineTo x="-270" y="21330"/>
                <wp:lineTo x="21600" y="21330"/>
                <wp:lineTo x="21600" y="0"/>
                <wp:lineTo x="-270" y="0"/>
              </wp:wrapPolygon>
            </wp:wrapTight>
            <wp:docPr id="16" name="Рисунок 1" descr="https://otvet.imgsmail.ru/download/13ade22b43e31421718a0b7c8b2f875c_s-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otvet.imgsmail.ru/download/13ade22b43e31421718a0b7c8b2f875c_s-1657.jpg"/>
                    <pic:cNvPicPr>
                      <a:picLocks noChangeAspect="1" noChangeArrowheads="1"/>
                    </pic:cNvPicPr>
                  </pic:nvPicPr>
                  <pic:blipFill>
                    <a:blip r:embed="rId8"/>
                    <a:srcRect/>
                    <a:stretch>
                      <a:fillRect/>
                    </a:stretch>
                  </pic:blipFill>
                  <pic:spPr bwMode="auto">
                    <a:xfrm>
                      <a:off x="0" y="0"/>
                      <a:ext cx="1524000" cy="1524000"/>
                    </a:xfrm>
                    <a:prstGeom prst="rect">
                      <a:avLst/>
                    </a:prstGeom>
                    <a:noFill/>
                  </pic:spPr>
                </pic:pic>
              </a:graphicData>
            </a:graphic>
          </wp:anchor>
        </w:drawing>
      </w:r>
      <w:r w:rsidR="009903EB" w:rsidRPr="00B223B5">
        <w:rPr>
          <w:rFonts w:ascii="Times New Roman" w:hAnsi="Times New Roman" w:cs="Times New Roman"/>
          <w:sz w:val="24"/>
          <w:szCs w:val="24"/>
        </w:rPr>
        <w:t>Тело паука имеет защитный хитиновый покров, состоит из двух частей: головогрудь и брюшко. Восемь ног, две челюсти (хелицеры ) и пара чувствительных щупалец (педипальп) связаны с головогрудью. На головoгруди обычно расположены восемь глаз. В Европе можно также встретить пауков с шестью глазами. В других местах можно встретить пауков с меньшим или большим, до двенадцати, кол</w:t>
      </w:r>
      <w:r w:rsidR="009903EB">
        <w:rPr>
          <w:rFonts w:ascii="Times New Roman" w:hAnsi="Times New Roman" w:cs="Times New Roman"/>
          <w:sz w:val="24"/>
          <w:szCs w:val="24"/>
        </w:rPr>
        <w:t>ичеством глаз.</w:t>
      </w:r>
    </w:p>
    <w:p w:rsidR="009903EB" w:rsidRPr="00B223B5" w:rsidRDefault="009903EB" w:rsidP="00BF22A1">
      <w:pPr>
        <w:spacing w:after="0" w:line="240" w:lineRule="auto"/>
        <w:jc w:val="both"/>
        <w:rPr>
          <w:rFonts w:ascii="Times New Roman" w:hAnsi="Times New Roman" w:cs="Times New Roman"/>
          <w:b/>
          <w:bCs/>
          <w:i/>
          <w:iCs/>
          <w:sz w:val="24"/>
          <w:szCs w:val="24"/>
        </w:rPr>
      </w:pPr>
      <w:r w:rsidRPr="00B223B5">
        <w:rPr>
          <w:rFonts w:ascii="Times New Roman" w:hAnsi="Times New Roman" w:cs="Times New Roman"/>
          <w:b/>
          <w:bCs/>
          <w:i/>
          <w:iCs/>
          <w:sz w:val="24"/>
          <w:szCs w:val="24"/>
        </w:rPr>
        <w:t xml:space="preserve">Черные домашние пауки </w:t>
      </w:r>
    </w:p>
    <w:p w:rsidR="009903EB" w:rsidRPr="00B223B5" w:rsidRDefault="009903EB" w:rsidP="00BF22A1">
      <w:pPr>
        <w:spacing w:after="0" w:line="240" w:lineRule="auto"/>
        <w:jc w:val="both"/>
        <w:rPr>
          <w:rFonts w:ascii="Times New Roman" w:hAnsi="Times New Roman" w:cs="Times New Roman"/>
          <w:color w:val="948A54"/>
          <w:sz w:val="24"/>
          <w:szCs w:val="24"/>
        </w:rPr>
      </w:pPr>
      <w:r w:rsidRPr="00B223B5">
        <w:rPr>
          <w:rFonts w:ascii="Times New Roman" w:hAnsi="Times New Roman" w:cs="Times New Roman"/>
          <w:sz w:val="24"/>
          <w:szCs w:val="24"/>
        </w:rPr>
        <w:t>Черный домашний паук представляет собой особь достаточно темного вида,</w:t>
      </w:r>
      <w:r w:rsidR="00C227A5">
        <w:rPr>
          <w:rFonts w:ascii="Times New Roman" w:hAnsi="Times New Roman" w:cs="Times New Roman"/>
          <w:sz w:val="24"/>
          <w:szCs w:val="24"/>
        </w:rPr>
        <w:t xml:space="preserve"> за что и получил свое</w:t>
      </w:r>
      <w:r w:rsidRPr="00B223B5">
        <w:rPr>
          <w:rFonts w:ascii="Times New Roman" w:hAnsi="Times New Roman" w:cs="Times New Roman"/>
          <w:sz w:val="24"/>
          <w:szCs w:val="24"/>
        </w:rPr>
        <w:t xml:space="preserve"> название. Лапы домашних пауков черного цвета обычно бывают коричневатого цвета, а брюшко окрашено в цвет угля. Вообще, черные домашние пауки иногда отличаются белой маркировкой, которая не имеет особенной систематизации в своем появлении. Все тело покрыто многочисленными, густыми волосками. Пауки имеют несколько пар глаз, но чаще всего, они полагаются на другие органы чувств (волоски), которыми способны обнаруживать вибрации своих воздушных сетей, если в них попадается добыча.</w:t>
      </w:r>
    </w:p>
    <w:p w:rsidR="009903EB" w:rsidRPr="00B223B5" w:rsidRDefault="009903EB" w:rsidP="00BF22A1">
      <w:pPr>
        <w:spacing w:after="0" w:line="240" w:lineRule="auto"/>
        <w:jc w:val="both"/>
        <w:rPr>
          <w:rStyle w:val="a4"/>
          <w:rFonts w:ascii="Times New Roman" w:hAnsi="Times New Roman" w:cs="Times New Roman"/>
          <w:sz w:val="24"/>
          <w:szCs w:val="24"/>
        </w:rPr>
      </w:pPr>
      <w:r w:rsidRPr="00B223B5">
        <w:rPr>
          <w:rFonts w:ascii="Times New Roman" w:hAnsi="Times New Roman" w:cs="Times New Roman"/>
          <w:sz w:val="24"/>
          <w:szCs w:val="24"/>
        </w:rPr>
        <w:t>Наибольшими размерами отличаются женские особи домашних пауков, которые по размерам своим могут достигать восемнадцати миллиметров. Размеры мужских особей домашних черных пауков в два меньше особей женских, достигать они могут не более восьми миллиметров</w:t>
      </w:r>
      <w:r>
        <w:rPr>
          <w:rFonts w:ascii="Times New Roman" w:hAnsi="Times New Roman" w:cs="Times New Roman"/>
          <w:sz w:val="24"/>
          <w:szCs w:val="24"/>
        </w:rPr>
        <w:t>.</w:t>
      </w:r>
    </w:p>
    <w:p w:rsidR="009903EB" w:rsidRPr="00B223B5" w:rsidRDefault="009903EB" w:rsidP="00BF22A1">
      <w:pPr>
        <w:spacing w:after="0" w:line="240" w:lineRule="auto"/>
        <w:jc w:val="both"/>
        <w:rPr>
          <w:rFonts w:ascii="Times New Roman" w:hAnsi="Times New Roman" w:cs="Times New Roman"/>
          <w:b/>
          <w:bCs/>
          <w:i/>
          <w:iCs/>
          <w:sz w:val="24"/>
          <w:szCs w:val="24"/>
        </w:rPr>
      </w:pPr>
      <w:r w:rsidRPr="00B223B5">
        <w:rPr>
          <w:rFonts w:ascii="Times New Roman" w:hAnsi="Times New Roman" w:cs="Times New Roman"/>
          <w:b/>
          <w:bCs/>
          <w:i/>
          <w:iCs/>
          <w:sz w:val="24"/>
          <w:szCs w:val="24"/>
        </w:rPr>
        <w:t>Серые домашние пауки</w:t>
      </w:r>
    </w:p>
    <w:p w:rsidR="009903EB" w:rsidRPr="00B223B5" w:rsidRDefault="009903EB" w:rsidP="00BF22A1">
      <w:pPr>
        <w:spacing w:after="0" w:line="240" w:lineRule="auto"/>
        <w:jc w:val="both"/>
        <w:rPr>
          <w:rFonts w:ascii="Times New Roman" w:hAnsi="Times New Roman" w:cs="Times New Roman"/>
          <w:sz w:val="24"/>
          <w:szCs w:val="24"/>
        </w:rPr>
      </w:pPr>
      <w:r w:rsidRPr="00B223B5">
        <w:rPr>
          <w:rFonts w:ascii="Times New Roman" w:hAnsi="Times New Roman" w:cs="Times New Roman"/>
          <w:sz w:val="24"/>
          <w:szCs w:val="24"/>
        </w:rPr>
        <w:t xml:space="preserve">Размеры серых домашних пауков являются менее внушительными, чаще всего этот вид паука отличается небольшими габаритами, длина его достигает не более четырнадцати </w:t>
      </w:r>
      <w:r>
        <w:rPr>
          <w:rFonts w:ascii="Times New Roman" w:hAnsi="Times New Roman" w:cs="Times New Roman"/>
          <w:sz w:val="24"/>
          <w:szCs w:val="24"/>
        </w:rPr>
        <w:t>миллиметров.</w:t>
      </w:r>
    </w:p>
    <w:p w:rsidR="009903EB" w:rsidRPr="00B223B5" w:rsidRDefault="009903EB" w:rsidP="00BF22A1">
      <w:pPr>
        <w:spacing w:after="0" w:line="240" w:lineRule="auto"/>
        <w:jc w:val="both"/>
        <w:rPr>
          <w:rFonts w:ascii="Times New Roman" w:hAnsi="Times New Roman" w:cs="Times New Roman"/>
          <w:b/>
          <w:bCs/>
          <w:sz w:val="24"/>
          <w:szCs w:val="24"/>
          <w:u w:val="single"/>
        </w:rPr>
      </w:pPr>
    </w:p>
    <w:p w:rsidR="009903EB" w:rsidRPr="004E1549" w:rsidRDefault="009903EB" w:rsidP="004E1549">
      <w:pPr>
        <w:pStyle w:val="2"/>
        <w:rPr>
          <w:rFonts w:ascii="Times New Roman" w:hAnsi="Times New Roman" w:cs="Times New Roman"/>
          <w:i w:val="0"/>
          <w:iCs w:val="0"/>
          <w:color w:val="000000"/>
          <w:sz w:val="24"/>
          <w:szCs w:val="24"/>
        </w:rPr>
      </w:pPr>
      <w:bookmarkStart w:id="5" w:name="_Toc69496615"/>
      <w:r w:rsidRPr="004E1549">
        <w:rPr>
          <w:rFonts w:ascii="Times New Roman" w:hAnsi="Times New Roman" w:cs="Times New Roman"/>
          <w:i w:val="0"/>
          <w:iCs w:val="0"/>
          <w:color w:val="000000"/>
          <w:sz w:val="24"/>
          <w:szCs w:val="24"/>
        </w:rPr>
        <w:t>1.2 Места обитания</w:t>
      </w:r>
      <w:bookmarkEnd w:id="5"/>
    </w:p>
    <w:p w:rsidR="009903EB" w:rsidRPr="00B223B5" w:rsidRDefault="009903EB" w:rsidP="00BF22A1">
      <w:pPr>
        <w:spacing w:after="0" w:line="240" w:lineRule="auto"/>
        <w:jc w:val="both"/>
        <w:rPr>
          <w:rFonts w:ascii="Times New Roman" w:hAnsi="Times New Roman" w:cs="Times New Roman"/>
          <w:sz w:val="24"/>
          <w:szCs w:val="24"/>
        </w:rPr>
      </w:pPr>
      <w:r w:rsidRPr="00B223B5">
        <w:rPr>
          <w:rFonts w:ascii="Times New Roman" w:hAnsi="Times New Roman" w:cs="Times New Roman"/>
          <w:sz w:val="24"/>
          <w:szCs w:val="24"/>
        </w:rPr>
        <w:t>Для домового паука наиболее предпочтительными являются помещения – именно поэтому его та</w:t>
      </w:r>
      <w:r w:rsidR="00C227A5">
        <w:rPr>
          <w:rFonts w:ascii="Times New Roman" w:hAnsi="Times New Roman" w:cs="Times New Roman"/>
          <w:sz w:val="24"/>
          <w:szCs w:val="24"/>
        </w:rPr>
        <w:t>к и назвали. Он</w:t>
      </w:r>
      <w:r w:rsidRPr="00B223B5">
        <w:rPr>
          <w:rFonts w:ascii="Times New Roman" w:hAnsi="Times New Roman" w:cs="Times New Roman"/>
          <w:sz w:val="24"/>
          <w:szCs w:val="24"/>
        </w:rPr>
        <w:t xml:space="preserve"> селится в подвалах и погребах, в различных технических помещениях и, конечно же, в жилых домах и квартирах</w:t>
      </w:r>
      <w:r>
        <w:rPr>
          <w:rFonts w:ascii="Times New Roman" w:hAnsi="Times New Roman" w:cs="Times New Roman"/>
          <w:sz w:val="24"/>
          <w:szCs w:val="24"/>
        </w:rPr>
        <w:t>.</w:t>
      </w:r>
      <w:r w:rsidRPr="00B223B5">
        <w:rPr>
          <w:rFonts w:ascii="Times New Roman" w:hAnsi="Times New Roman" w:cs="Times New Roman"/>
          <w:sz w:val="24"/>
          <w:szCs w:val="24"/>
        </w:rPr>
        <w:t xml:space="preserve"> Свою паутину он развешивает, как правило, в темных углах или в более укромных местах, например, за шкафами и под мебелью и после терпеливо ждет появления добычи. Ловчая сеть является практически плоской, имеет треугольную форму и расположена она в горизонтальной плоскости, а ее центральная часть (жилая трубка) всегда будет резко уходить в угол – там и сидит ее хозяин.</w:t>
      </w:r>
    </w:p>
    <w:p w:rsidR="009903EB" w:rsidRPr="00B223B5" w:rsidRDefault="009903EB" w:rsidP="00BF22A1">
      <w:pPr>
        <w:spacing w:after="0" w:line="240" w:lineRule="auto"/>
        <w:rPr>
          <w:rFonts w:ascii="Times New Roman" w:hAnsi="Times New Roman" w:cs="Times New Roman"/>
          <w:b/>
          <w:bCs/>
          <w:sz w:val="24"/>
          <w:szCs w:val="24"/>
          <w:u w:val="single"/>
        </w:rPr>
      </w:pPr>
    </w:p>
    <w:p w:rsidR="009903EB" w:rsidRPr="004E1549" w:rsidRDefault="009903EB" w:rsidP="004E1549">
      <w:pPr>
        <w:pStyle w:val="2"/>
        <w:rPr>
          <w:rFonts w:ascii="Times New Roman" w:hAnsi="Times New Roman" w:cs="Times New Roman"/>
          <w:i w:val="0"/>
          <w:iCs w:val="0"/>
          <w:color w:val="000000"/>
          <w:sz w:val="24"/>
          <w:szCs w:val="24"/>
        </w:rPr>
      </w:pPr>
      <w:bookmarkStart w:id="6" w:name="_Toc69496616"/>
      <w:r w:rsidRPr="004E1549">
        <w:rPr>
          <w:rFonts w:ascii="Times New Roman" w:hAnsi="Times New Roman" w:cs="Times New Roman"/>
          <w:i w:val="0"/>
          <w:iCs w:val="0"/>
          <w:color w:val="000000"/>
          <w:sz w:val="24"/>
          <w:szCs w:val="24"/>
        </w:rPr>
        <w:lastRenderedPageBreak/>
        <w:t>1.3 Плетение паутины домовым пауком (тегенария)</w:t>
      </w:r>
      <w:bookmarkEnd w:id="6"/>
    </w:p>
    <w:p w:rsidR="009903EB" w:rsidRPr="00B223B5" w:rsidRDefault="009903EB" w:rsidP="00BF22A1">
      <w:pPr>
        <w:spacing w:after="0" w:line="240" w:lineRule="auto"/>
        <w:jc w:val="both"/>
        <w:rPr>
          <w:rFonts w:ascii="Times New Roman" w:hAnsi="Times New Roman" w:cs="Times New Roman"/>
          <w:sz w:val="24"/>
          <w:szCs w:val="24"/>
        </w:rPr>
      </w:pPr>
      <w:r w:rsidRPr="00B223B5">
        <w:rPr>
          <w:rFonts w:ascii="Times New Roman" w:hAnsi="Times New Roman" w:cs="Times New Roman"/>
          <w:sz w:val="24"/>
          <w:szCs w:val="24"/>
        </w:rPr>
        <w:t>Брюшко паука – настоящая «фабрика» по производству паутины. Именно в нем расположены объемистые паутинные железы, которые вырабатывает клейкий секрет, быстро застывающий на воздухе. Брюшные конечности формируют паутинную нить, а подвижные паутинные бородавки направляют нить в нужное место.</w:t>
      </w:r>
    </w:p>
    <w:p w:rsidR="009903EB" w:rsidRPr="00B223B5" w:rsidRDefault="009903EB" w:rsidP="00BF22A1">
      <w:pPr>
        <w:spacing w:after="0" w:line="240" w:lineRule="auto"/>
        <w:jc w:val="both"/>
        <w:rPr>
          <w:rFonts w:ascii="Times New Roman" w:hAnsi="Times New Roman" w:cs="Times New Roman"/>
          <w:sz w:val="24"/>
          <w:szCs w:val="24"/>
        </w:rPr>
      </w:pPr>
      <w:r w:rsidRPr="00B223B5">
        <w:rPr>
          <w:rFonts w:ascii="Times New Roman" w:hAnsi="Times New Roman" w:cs="Times New Roman"/>
          <w:sz w:val="24"/>
          <w:szCs w:val="24"/>
        </w:rPr>
        <w:t xml:space="preserve">Секрет паутинных желез представляет собой быстро застывающую при соприкосновении с воздухом массу. По химическому составу паутина близка к шёлку гусениц шелкопряда, но значительно прочнее. Паук может выделять липкую или сухую нить определенной толщины и цвета. Паук  паутину плетёт быстро, паутина в виде сеточки, с последующим наращиванием паутины. В случае «поломок» паутина обычно не плетется заново, а восстанавливается, в результате чего форма паутины домашних пауков может постоянно меняться из-за регулярных дополнений. </w:t>
      </w:r>
    </w:p>
    <w:p w:rsidR="009903EB" w:rsidRPr="00B223B5" w:rsidRDefault="009903EB" w:rsidP="00BF22A1">
      <w:pPr>
        <w:spacing w:after="0" w:line="240" w:lineRule="auto"/>
        <w:jc w:val="both"/>
        <w:rPr>
          <w:rFonts w:ascii="Times New Roman" w:hAnsi="Times New Roman" w:cs="Times New Roman"/>
          <w:color w:val="7030A0"/>
          <w:sz w:val="24"/>
          <w:szCs w:val="24"/>
        </w:rPr>
      </w:pPr>
      <w:r w:rsidRPr="00B223B5">
        <w:rPr>
          <w:rFonts w:ascii="Times New Roman" w:hAnsi="Times New Roman" w:cs="Times New Roman"/>
          <w:sz w:val="24"/>
          <w:szCs w:val="24"/>
        </w:rPr>
        <w:t xml:space="preserve">При этом паутина обычно отличается, в зависимости от вида пауков. К примеру, паутина серого паука является более раскрытой, в то время как черный </w:t>
      </w:r>
      <w:r>
        <w:rPr>
          <w:rFonts w:ascii="Times New Roman" w:hAnsi="Times New Roman" w:cs="Times New Roman"/>
          <w:sz w:val="24"/>
          <w:szCs w:val="24"/>
        </w:rPr>
        <w:t>паук плетет паутину в виде трубы</w:t>
      </w:r>
      <w:r w:rsidRPr="00B223B5">
        <w:rPr>
          <w:rFonts w:ascii="Times New Roman" w:hAnsi="Times New Roman" w:cs="Times New Roman"/>
          <w:sz w:val="24"/>
          <w:szCs w:val="24"/>
        </w:rPr>
        <w:t>.</w:t>
      </w:r>
      <w:r w:rsidRPr="00B223B5">
        <w:rPr>
          <w:rFonts w:ascii="Times New Roman" w:hAnsi="Times New Roman" w:cs="Times New Roman"/>
          <w:color w:val="7030A0"/>
          <w:sz w:val="24"/>
          <w:szCs w:val="24"/>
        </w:rPr>
        <w:t xml:space="preserve"> </w:t>
      </w:r>
    </w:p>
    <w:p w:rsidR="009903EB" w:rsidRPr="00B223B5" w:rsidRDefault="009903EB" w:rsidP="00BF22A1">
      <w:pPr>
        <w:spacing w:after="0" w:line="240" w:lineRule="auto"/>
        <w:jc w:val="both"/>
        <w:rPr>
          <w:rFonts w:ascii="Times New Roman" w:hAnsi="Times New Roman" w:cs="Times New Roman"/>
          <w:sz w:val="24"/>
          <w:szCs w:val="24"/>
        </w:rPr>
      </w:pPr>
      <w:r w:rsidRPr="00B223B5">
        <w:rPr>
          <w:rFonts w:ascii="Times New Roman" w:hAnsi="Times New Roman" w:cs="Times New Roman"/>
          <w:sz w:val="24"/>
          <w:szCs w:val="24"/>
        </w:rPr>
        <w:t>Зимой, пищи у пауков меньше, но, как и многие домашние насекомые, они терпимы к голоду. Нехватка пищи, заставляет их принять радикальные решения – очень экономично использовать для питания часть своей паутины</w:t>
      </w:r>
      <w:r>
        <w:rPr>
          <w:rFonts w:ascii="Times New Roman" w:hAnsi="Times New Roman" w:cs="Times New Roman"/>
          <w:sz w:val="24"/>
          <w:szCs w:val="24"/>
        </w:rPr>
        <w:t>.</w:t>
      </w:r>
    </w:p>
    <w:p w:rsidR="009903EB" w:rsidRPr="00B223B5" w:rsidRDefault="007D76CC" w:rsidP="00BF22A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05075" cy="1543050"/>
            <wp:effectExtent l="19050" t="0" r="952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srcRect/>
                    <a:stretch>
                      <a:fillRect/>
                    </a:stretch>
                  </pic:blipFill>
                  <pic:spPr bwMode="auto">
                    <a:xfrm>
                      <a:off x="0" y="0"/>
                      <a:ext cx="2505075" cy="1543050"/>
                    </a:xfrm>
                    <a:prstGeom prst="rect">
                      <a:avLst/>
                    </a:prstGeom>
                    <a:noFill/>
                    <a:ln w="9525">
                      <a:noFill/>
                      <a:miter lim="800000"/>
                      <a:headEnd/>
                      <a:tailEnd/>
                    </a:ln>
                  </pic:spPr>
                </pic:pic>
              </a:graphicData>
            </a:graphic>
          </wp:inline>
        </w:drawing>
      </w:r>
    </w:p>
    <w:p w:rsidR="009903EB" w:rsidRPr="00B223B5" w:rsidRDefault="009903EB" w:rsidP="00BF22A1">
      <w:pPr>
        <w:spacing w:after="0" w:line="240" w:lineRule="auto"/>
        <w:rPr>
          <w:rFonts w:ascii="Times New Roman" w:hAnsi="Times New Roman" w:cs="Times New Roman"/>
          <w:sz w:val="24"/>
          <w:szCs w:val="24"/>
        </w:rPr>
      </w:pPr>
      <w:r w:rsidRPr="00B223B5">
        <w:rPr>
          <w:rFonts w:ascii="Times New Roman" w:hAnsi="Times New Roman" w:cs="Times New Roman"/>
          <w:sz w:val="24"/>
          <w:szCs w:val="24"/>
        </w:rPr>
        <w:t>Фото Паутина домового паука в подполе дома</w:t>
      </w:r>
    </w:p>
    <w:p w:rsidR="009903EB" w:rsidRPr="00B223B5" w:rsidRDefault="009903EB" w:rsidP="00BF22A1">
      <w:pPr>
        <w:spacing w:after="0" w:line="240" w:lineRule="auto"/>
        <w:rPr>
          <w:rFonts w:ascii="Times New Roman" w:hAnsi="Times New Roman" w:cs="Times New Roman"/>
          <w:sz w:val="24"/>
          <w:szCs w:val="24"/>
          <w:u w:val="single"/>
        </w:rPr>
      </w:pPr>
      <w:r w:rsidRPr="00B223B5">
        <w:rPr>
          <w:rFonts w:ascii="Times New Roman" w:hAnsi="Times New Roman" w:cs="Times New Roman"/>
          <w:sz w:val="24"/>
          <w:szCs w:val="24"/>
          <w:u w:val="single"/>
        </w:rPr>
        <w:t xml:space="preserve"> </w:t>
      </w:r>
    </w:p>
    <w:p w:rsidR="009903EB" w:rsidRPr="004E1549" w:rsidRDefault="009903EB" w:rsidP="004E1549">
      <w:pPr>
        <w:pStyle w:val="2"/>
        <w:rPr>
          <w:rFonts w:ascii="Times New Roman" w:hAnsi="Times New Roman" w:cs="Times New Roman"/>
          <w:i w:val="0"/>
          <w:iCs w:val="0"/>
          <w:color w:val="000000"/>
          <w:sz w:val="24"/>
          <w:szCs w:val="24"/>
        </w:rPr>
      </w:pPr>
      <w:bookmarkStart w:id="7" w:name="_Toc69496617"/>
      <w:r w:rsidRPr="004E1549">
        <w:rPr>
          <w:rFonts w:ascii="Times New Roman" w:hAnsi="Times New Roman" w:cs="Times New Roman"/>
          <w:i w:val="0"/>
          <w:iCs w:val="0"/>
          <w:color w:val="000000"/>
          <w:sz w:val="24"/>
          <w:szCs w:val="24"/>
        </w:rPr>
        <w:t>1.4 Охота</w:t>
      </w:r>
      <w:bookmarkEnd w:id="7"/>
    </w:p>
    <w:p w:rsidR="009903EB" w:rsidRPr="00B223B5" w:rsidRDefault="009903EB" w:rsidP="00BF22A1">
      <w:pPr>
        <w:shd w:val="clear" w:color="auto" w:fill="FFFFFF"/>
        <w:spacing w:after="0" w:line="240" w:lineRule="auto"/>
        <w:jc w:val="both"/>
        <w:rPr>
          <w:rFonts w:ascii="Times New Roman" w:hAnsi="Times New Roman" w:cs="Times New Roman"/>
          <w:sz w:val="24"/>
          <w:szCs w:val="24"/>
        </w:rPr>
      </w:pPr>
      <w:r w:rsidRPr="00B223B5">
        <w:rPr>
          <w:rFonts w:ascii="Times New Roman" w:hAnsi="Times New Roman" w:cs="Times New Roman"/>
          <w:sz w:val="24"/>
          <w:szCs w:val="24"/>
        </w:rPr>
        <w:t>Охотится домовый паук преимущественно в темное время суток, и делать это он может как с помощью паутины, так и без нее. Его ловчая сеть не имеет клейких свойств, на ней липких узелков, к которым прилипает жертва, а потому особой ценности как непосредственно ловушка она не представляет. Паутина тегенарии – это толстый плотный ковер, в котором добыча обычно «утопает».</w:t>
      </w:r>
    </w:p>
    <w:p w:rsidR="009903EB" w:rsidRPr="00B223B5" w:rsidRDefault="009903EB" w:rsidP="00BF22A1">
      <w:pPr>
        <w:shd w:val="clear" w:color="auto" w:fill="FFFFFF"/>
        <w:spacing w:after="0" w:line="240" w:lineRule="auto"/>
        <w:jc w:val="both"/>
        <w:rPr>
          <w:rFonts w:ascii="Times New Roman" w:hAnsi="Times New Roman" w:cs="Times New Roman"/>
          <w:color w:val="252525"/>
          <w:spacing w:val="2"/>
          <w:sz w:val="24"/>
          <w:szCs w:val="24"/>
        </w:rPr>
      </w:pPr>
      <w:r w:rsidRPr="00B223B5">
        <w:rPr>
          <w:rFonts w:ascii="Times New Roman" w:hAnsi="Times New Roman" w:cs="Times New Roman"/>
          <w:sz w:val="24"/>
          <w:szCs w:val="24"/>
        </w:rPr>
        <w:t>В первом случае охота происходит следующим образом. Насекомое, попадая на поверхность паутины, начинает ее трясти, чем создает вибрации.</w:t>
      </w:r>
      <w:r w:rsidRPr="00B223B5">
        <w:rPr>
          <w:rFonts w:ascii="Times New Roman" w:hAnsi="Times New Roman" w:cs="Times New Roman"/>
          <w:color w:val="252525"/>
          <w:spacing w:val="2"/>
          <w:sz w:val="24"/>
          <w:szCs w:val="24"/>
        </w:rPr>
        <w:t xml:space="preserve"> Охотник мгновенно улавливает их по колебаниям сигнальной нити, тут же выскакивает из своей засады. Он нападает на добычу, вонзает в ее тело свои острые хелицеры и через специальные каналы впрыскивает яд и пищева</w:t>
      </w:r>
      <w:r>
        <w:rPr>
          <w:rFonts w:ascii="Times New Roman" w:hAnsi="Times New Roman" w:cs="Times New Roman"/>
          <w:color w:val="252525"/>
          <w:spacing w:val="2"/>
          <w:sz w:val="24"/>
          <w:szCs w:val="24"/>
        </w:rPr>
        <w:t>рительные соки.</w:t>
      </w:r>
      <w:r w:rsidRPr="00B223B5">
        <w:rPr>
          <w:rFonts w:ascii="Times New Roman" w:hAnsi="Times New Roman" w:cs="Times New Roman"/>
          <w:color w:val="252525"/>
          <w:spacing w:val="2"/>
          <w:sz w:val="24"/>
          <w:szCs w:val="24"/>
        </w:rPr>
        <w:t>. Вскоре насекомое погибает, после чего тегенария уволакивает его вглубь жилой трубки. И после того как внутреннее содержимое частично переварится, паук приступает к трапезе – он высасывает жидкое содержимое, оставляя нетронутой лишь хитиновую оболочку.</w:t>
      </w:r>
    </w:p>
    <w:p w:rsidR="009903EB" w:rsidRPr="00B223B5" w:rsidRDefault="009903EB" w:rsidP="00BF22A1">
      <w:pPr>
        <w:shd w:val="clear" w:color="auto" w:fill="FFFFFF"/>
        <w:spacing w:after="0" w:line="240" w:lineRule="auto"/>
        <w:jc w:val="both"/>
        <w:rPr>
          <w:rStyle w:val="a4"/>
          <w:rFonts w:ascii="Times New Roman" w:hAnsi="Times New Roman" w:cs="Times New Roman"/>
          <w:sz w:val="24"/>
          <w:szCs w:val="24"/>
        </w:rPr>
      </w:pPr>
      <w:r w:rsidRPr="00B223B5">
        <w:rPr>
          <w:rFonts w:ascii="Times New Roman" w:hAnsi="Times New Roman" w:cs="Times New Roman"/>
          <w:color w:val="252525"/>
          <w:spacing w:val="2"/>
          <w:sz w:val="24"/>
          <w:szCs w:val="24"/>
        </w:rPr>
        <w:t>И второй способ охоты – без густых тенет. Паук в этом случае использует лишь две сигнальные ниточки, которые он протягивает на определенном участке. В дальнейшем ловля добычи происходит по вышеописанной схеме: потенциальная жертва цепляет нить, тегенария реагирует, догоняет ее и кусает</w:t>
      </w:r>
      <w:r>
        <w:rPr>
          <w:rFonts w:ascii="Times New Roman" w:hAnsi="Times New Roman" w:cs="Times New Roman"/>
          <w:sz w:val="24"/>
          <w:szCs w:val="24"/>
        </w:rPr>
        <w:t>.</w:t>
      </w:r>
    </w:p>
    <w:p w:rsidR="009903EB" w:rsidRPr="00B223B5" w:rsidRDefault="009903EB" w:rsidP="00BF22A1">
      <w:pPr>
        <w:shd w:val="clear" w:color="auto" w:fill="FFFFFF"/>
        <w:spacing w:after="0" w:line="240" w:lineRule="auto"/>
        <w:jc w:val="both"/>
        <w:rPr>
          <w:rFonts w:ascii="Times New Roman" w:hAnsi="Times New Roman" w:cs="Times New Roman"/>
          <w:b/>
          <w:bCs/>
          <w:color w:val="252525"/>
          <w:spacing w:val="2"/>
          <w:sz w:val="24"/>
          <w:szCs w:val="24"/>
          <w:u w:val="single"/>
        </w:rPr>
      </w:pPr>
    </w:p>
    <w:p w:rsidR="009903EB" w:rsidRPr="004E1549" w:rsidRDefault="009903EB" w:rsidP="004E1549">
      <w:pPr>
        <w:pStyle w:val="2"/>
        <w:rPr>
          <w:rFonts w:ascii="Times New Roman" w:hAnsi="Times New Roman" w:cs="Times New Roman"/>
          <w:i w:val="0"/>
          <w:iCs w:val="0"/>
          <w:color w:val="000000"/>
          <w:sz w:val="24"/>
          <w:szCs w:val="24"/>
        </w:rPr>
      </w:pPr>
      <w:bookmarkStart w:id="8" w:name="_Toc69496618"/>
      <w:r w:rsidRPr="004E1549">
        <w:rPr>
          <w:rFonts w:ascii="Times New Roman" w:hAnsi="Times New Roman" w:cs="Times New Roman"/>
          <w:i w:val="0"/>
          <w:iCs w:val="0"/>
          <w:color w:val="000000"/>
          <w:sz w:val="24"/>
          <w:szCs w:val="24"/>
        </w:rPr>
        <w:lastRenderedPageBreak/>
        <w:t>1.5 Размножение</w:t>
      </w:r>
      <w:bookmarkEnd w:id="8"/>
    </w:p>
    <w:p w:rsidR="009903EB" w:rsidRPr="00B223B5" w:rsidRDefault="009903EB" w:rsidP="00BF22A1">
      <w:pPr>
        <w:shd w:val="clear" w:color="auto" w:fill="FFFFFF"/>
        <w:spacing w:after="0" w:line="240" w:lineRule="auto"/>
        <w:jc w:val="both"/>
        <w:rPr>
          <w:rFonts w:ascii="Times New Roman" w:hAnsi="Times New Roman" w:cs="Times New Roman"/>
          <w:color w:val="252525"/>
          <w:spacing w:val="2"/>
          <w:sz w:val="24"/>
          <w:szCs w:val="24"/>
        </w:rPr>
      </w:pPr>
      <w:r w:rsidRPr="00B223B5">
        <w:rPr>
          <w:rFonts w:ascii="Times New Roman" w:hAnsi="Times New Roman" w:cs="Times New Roman"/>
          <w:color w:val="252525"/>
          <w:spacing w:val="2"/>
          <w:sz w:val="24"/>
          <w:szCs w:val="24"/>
        </w:rPr>
        <w:t>Когда наступает время размножения, самцы начинают подыскивать себе пару для спаривания. Оказываясь у паутины самки, самец должен держаться предельно осторожно, так как существует довольно большой риск быть атакованным или даже убитым. В томительном ожидании он может провести несколько часов. При этом он всегда находится начеку и в любую секунду при малейшем намеке на агрессию готов бросится наутек.</w:t>
      </w:r>
    </w:p>
    <w:p w:rsidR="009903EB" w:rsidRPr="00B223B5" w:rsidRDefault="009903EB" w:rsidP="00BF22A1">
      <w:pPr>
        <w:spacing w:after="0" w:line="240" w:lineRule="auto"/>
        <w:jc w:val="both"/>
        <w:rPr>
          <w:rFonts w:ascii="Times New Roman" w:hAnsi="Times New Roman" w:cs="Times New Roman"/>
          <w:color w:val="252525"/>
          <w:spacing w:val="2"/>
          <w:sz w:val="24"/>
          <w:szCs w:val="24"/>
        </w:rPr>
      </w:pPr>
      <w:r w:rsidRPr="00B223B5">
        <w:rPr>
          <w:rFonts w:ascii="Times New Roman" w:hAnsi="Times New Roman" w:cs="Times New Roman"/>
          <w:color w:val="252525"/>
          <w:spacing w:val="2"/>
          <w:sz w:val="24"/>
          <w:szCs w:val="24"/>
        </w:rPr>
        <w:t>Через некоторое время после спаривания самка делает кладку. Яйца она раскладывает по нескольким коконам и подвешивает на своей паутине. Вылупившись из яйца некоторое время, паучки находятся вместе, а затем расходятся</w:t>
      </w:r>
      <w:r>
        <w:rPr>
          <w:rFonts w:ascii="Times New Roman" w:hAnsi="Times New Roman" w:cs="Times New Roman"/>
          <w:sz w:val="24"/>
          <w:szCs w:val="24"/>
        </w:rPr>
        <w:t>.</w:t>
      </w:r>
    </w:p>
    <w:p w:rsidR="009903EB" w:rsidRPr="00B223B5" w:rsidRDefault="009903EB" w:rsidP="00BF22A1">
      <w:pPr>
        <w:spacing w:after="0" w:line="240" w:lineRule="auto"/>
        <w:jc w:val="both"/>
        <w:rPr>
          <w:rFonts w:ascii="Times New Roman" w:hAnsi="Times New Roman" w:cs="Times New Roman"/>
          <w:b/>
          <w:bCs/>
          <w:sz w:val="24"/>
          <w:szCs w:val="24"/>
          <w:u w:val="single"/>
        </w:rPr>
      </w:pPr>
    </w:p>
    <w:p w:rsidR="009903EB" w:rsidRPr="004E1549" w:rsidRDefault="009903EB" w:rsidP="004E1549">
      <w:pPr>
        <w:pStyle w:val="2"/>
        <w:rPr>
          <w:rFonts w:ascii="Times New Roman" w:hAnsi="Times New Roman" w:cs="Times New Roman"/>
          <w:i w:val="0"/>
          <w:iCs w:val="0"/>
          <w:color w:val="000000"/>
          <w:sz w:val="24"/>
          <w:szCs w:val="24"/>
        </w:rPr>
      </w:pPr>
      <w:bookmarkStart w:id="9" w:name="_Toc69496619"/>
      <w:r w:rsidRPr="004E1549">
        <w:rPr>
          <w:rFonts w:ascii="Times New Roman" w:hAnsi="Times New Roman" w:cs="Times New Roman"/>
          <w:i w:val="0"/>
          <w:iCs w:val="0"/>
          <w:color w:val="000000"/>
          <w:sz w:val="24"/>
          <w:szCs w:val="24"/>
        </w:rPr>
        <w:t>1.6 Взаимоотношения паука с человеком</w:t>
      </w:r>
      <w:bookmarkEnd w:id="9"/>
    </w:p>
    <w:p w:rsidR="009903EB" w:rsidRPr="00B223B5" w:rsidRDefault="009903EB" w:rsidP="00BF22A1">
      <w:pPr>
        <w:spacing w:after="0" w:line="240" w:lineRule="auto"/>
        <w:jc w:val="both"/>
        <w:rPr>
          <w:rFonts w:ascii="Times New Roman" w:hAnsi="Times New Roman" w:cs="Times New Roman"/>
          <w:sz w:val="24"/>
          <w:szCs w:val="24"/>
        </w:rPr>
      </w:pPr>
      <w:r w:rsidRPr="00B223B5">
        <w:rPr>
          <w:rFonts w:ascii="Times New Roman" w:hAnsi="Times New Roman" w:cs="Times New Roman"/>
          <w:sz w:val="24"/>
          <w:szCs w:val="24"/>
        </w:rPr>
        <w:t>Живущие с нами в домах пауки хищники, но они в результате эволюции сумели приспособиться к человеку и стараются не появляться на глаза. Ткут паутину в укромных и недоступных для глаза местах, там, где им никто не мешает. Поэтому укусы человека домашним пауком встречаются редко. При прямой встрече с человеком, когда контакта не избежать, существенного вреда здоровью они также нанести не смогут. Яд не приводит к интоксикации и не провоцирует появление воспаления.</w:t>
      </w:r>
    </w:p>
    <w:p w:rsidR="009903EB" w:rsidRPr="00B223B5" w:rsidRDefault="009903EB" w:rsidP="00BF22A1">
      <w:pPr>
        <w:spacing w:after="0" w:line="240" w:lineRule="auto"/>
        <w:jc w:val="both"/>
        <w:rPr>
          <w:rStyle w:val="a4"/>
          <w:rFonts w:ascii="Times New Roman" w:hAnsi="Times New Roman" w:cs="Times New Roman"/>
          <w:sz w:val="24"/>
          <w:szCs w:val="24"/>
        </w:rPr>
      </w:pPr>
      <w:r w:rsidRPr="00B223B5">
        <w:rPr>
          <w:rFonts w:ascii="Times New Roman" w:hAnsi="Times New Roman" w:cs="Times New Roman"/>
          <w:sz w:val="24"/>
          <w:szCs w:val="24"/>
        </w:rPr>
        <w:t>Если подобная ситуация и возникает, то ничего страшного в этом нет. Укусы домашнего паука абсолютно безопасны для человека. Обычно симптомы ограничиваются местными проявлениями в виде болезненности и жжения после непосредственного контакта паука с кожей, точечным укусом с покраснением окружающей кожи. Для снятия симптоматики достаточно приложить</w:t>
      </w:r>
      <w:r>
        <w:rPr>
          <w:rFonts w:ascii="Times New Roman" w:hAnsi="Times New Roman" w:cs="Times New Roman"/>
          <w:sz w:val="24"/>
          <w:szCs w:val="24"/>
        </w:rPr>
        <w:t xml:space="preserve"> что-то</w:t>
      </w:r>
      <w:r w:rsidRPr="00B223B5">
        <w:rPr>
          <w:rFonts w:ascii="Times New Roman" w:hAnsi="Times New Roman" w:cs="Times New Roman"/>
          <w:sz w:val="24"/>
          <w:szCs w:val="24"/>
        </w:rPr>
        <w:t xml:space="preserve"> холод</w:t>
      </w:r>
      <w:r>
        <w:rPr>
          <w:rFonts w:ascii="Times New Roman" w:hAnsi="Times New Roman" w:cs="Times New Roman"/>
          <w:sz w:val="24"/>
          <w:szCs w:val="24"/>
        </w:rPr>
        <w:t>ное</w:t>
      </w:r>
      <w:r w:rsidRPr="00B223B5">
        <w:rPr>
          <w:rFonts w:ascii="Times New Roman" w:hAnsi="Times New Roman" w:cs="Times New Roman"/>
          <w:sz w:val="24"/>
          <w:szCs w:val="24"/>
        </w:rPr>
        <w:t>.</w:t>
      </w:r>
    </w:p>
    <w:p w:rsidR="009903EB" w:rsidRPr="00B223B5" w:rsidRDefault="009903EB" w:rsidP="00BF22A1">
      <w:pPr>
        <w:spacing w:after="0" w:line="240" w:lineRule="auto"/>
        <w:jc w:val="both"/>
        <w:rPr>
          <w:rFonts w:ascii="Times New Roman" w:hAnsi="Times New Roman" w:cs="Times New Roman"/>
          <w:sz w:val="24"/>
          <w:szCs w:val="24"/>
        </w:rPr>
      </w:pPr>
    </w:p>
    <w:p w:rsidR="009903EB" w:rsidRPr="004E1549" w:rsidRDefault="009903EB" w:rsidP="004E1549">
      <w:pPr>
        <w:pStyle w:val="2"/>
        <w:rPr>
          <w:rFonts w:ascii="Times New Roman" w:hAnsi="Times New Roman" w:cs="Times New Roman"/>
          <w:i w:val="0"/>
          <w:iCs w:val="0"/>
          <w:color w:val="000000"/>
          <w:sz w:val="24"/>
          <w:szCs w:val="24"/>
        </w:rPr>
      </w:pPr>
      <w:bookmarkStart w:id="10" w:name="_Toc69496620"/>
      <w:r w:rsidRPr="004E1549">
        <w:rPr>
          <w:rFonts w:ascii="Times New Roman" w:hAnsi="Times New Roman" w:cs="Times New Roman"/>
          <w:i w:val="0"/>
          <w:iCs w:val="0"/>
          <w:color w:val="000000"/>
          <w:sz w:val="24"/>
          <w:szCs w:val="24"/>
        </w:rPr>
        <w:t>1.7 Причины появления в доме</w:t>
      </w:r>
      <w:bookmarkEnd w:id="10"/>
    </w:p>
    <w:p w:rsidR="009903EB" w:rsidRPr="00B223B5" w:rsidRDefault="009903EB" w:rsidP="00BF22A1">
      <w:pPr>
        <w:spacing w:after="0" w:line="240" w:lineRule="auto"/>
        <w:jc w:val="both"/>
        <w:rPr>
          <w:rFonts w:ascii="Times New Roman" w:hAnsi="Times New Roman" w:cs="Times New Roman"/>
          <w:sz w:val="24"/>
          <w:szCs w:val="24"/>
        </w:rPr>
      </w:pPr>
      <w:r w:rsidRPr="00B223B5">
        <w:rPr>
          <w:rFonts w:ascii="Times New Roman" w:hAnsi="Times New Roman" w:cs="Times New Roman"/>
          <w:sz w:val="24"/>
          <w:szCs w:val="24"/>
        </w:rPr>
        <w:t>Необходимо обращать внимание на количество пауков в квартире. Если пауков стало слишком много, то, скорее всего, в помещении обитают комары, клопы, мошки или тараканы. Это идеальный вариант рациона питания. Вследствие этого пауки в доме считаются индикаторами чистоты помещения. Как бороться? Для начала следует собрать паутину. Для этого лучше всего использовать обыкновенный веник. Но убирать паутину им нужно аккуратно, чтобы охотник не выбрался. Пойманного охотн</w:t>
      </w:r>
      <w:r>
        <w:rPr>
          <w:rFonts w:ascii="Times New Roman" w:hAnsi="Times New Roman" w:cs="Times New Roman"/>
          <w:sz w:val="24"/>
          <w:szCs w:val="24"/>
        </w:rPr>
        <w:t>ика можно выпустить на улицу</w:t>
      </w:r>
      <w:r w:rsidRPr="00B223B5">
        <w:rPr>
          <w:rFonts w:ascii="Times New Roman" w:hAnsi="Times New Roman" w:cs="Times New Roman"/>
          <w:sz w:val="24"/>
          <w:szCs w:val="24"/>
        </w:rPr>
        <w:t>.</w:t>
      </w:r>
    </w:p>
    <w:p w:rsidR="009903EB" w:rsidRPr="00B223B5" w:rsidRDefault="009903EB" w:rsidP="00BF22A1">
      <w:pPr>
        <w:spacing w:after="0" w:line="240" w:lineRule="auto"/>
        <w:jc w:val="both"/>
        <w:rPr>
          <w:rFonts w:ascii="Times New Roman" w:hAnsi="Times New Roman" w:cs="Times New Roman"/>
          <w:sz w:val="24"/>
          <w:szCs w:val="24"/>
        </w:rPr>
      </w:pPr>
    </w:p>
    <w:p w:rsidR="009903EB" w:rsidRPr="00B223B5" w:rsidRDefault="009903EB" w:rsidP="00BF22A1">
      <w:pPr>
        <w:spacing w:after="0" w:line="240" w:lineRule="auto"/>
        <w:jc w:val="both"/>
        <w:rPr>
          <w:rFonts w:ascii="Times New Roman" w:hAnsi="Times New Roman" w:cs="Times New Roman"/>
          <w:sz w:val="24"/>
          <w:szCs w:val="24"/>
        </w:rPr>
      </w:pPr>
    </w:p>
    <w:p w:rsidR="009903EB" w:rsidRPr="004E1549" w:rsidRDefault="009903EB" w:rsidP="004E1549">
      <w:pPr>
        <w:pStyle w:val="1"/>
        <w:jc w:val="center"/>
        <w:rPr>
          <w:rFonts w:ascii="Times New Roman" w:hAnsi="Times New Roman" w:cs="Times New Roman"/>
          <w:color w:val="000000"/>
          <w:sz w:val="24"/>
          <w:szCs w:val="24"/>
        </w:rPr>
      </w:pPr>
      <w:bookmarkStart w:id="11" w:name="_Toc69496621"/>
      <w:r>
        <w:rPr>
          <w:rFonts w:ascii="Times New Roman" w:hAnsi="Times New Roman" w:cs="Times New Roman"/>
          <w:color w:val="000000"/>
          <w:sz w:val="24"/>
          <w:szCs w:val="24"/>
        </w:rPr>
        <w:t xml:space="preserve">2. </w:t>
      </w:r>
      <w:r w:rsidRPr="004E1549">
        <w:rPr>
          <w:rFonts w:ascii="Times New Roman" w:hAnsi="Times New Roman" w:cs="Times New Roman"/>
          <w:color w:val="000000"/>
          <w:sz w:val="24"/>
          <w:szCs w:val="24"/>
        </w:rPr>
        <w:t>Экспериментальная часть</w:t>
      </w:r>
      <w:bookmarkEnd w:id="11"/>
    </w:p>
    <w:p w:rsidR="009903EB" w:rsidRPr="00B223B5" w:rsidRDefault="009903EB" w:rsidP="00BF22A1">
      <w:pPr>
        <w:spacing w:after="0" w:line="240" w:lineRule="auto"/>
        <w:ind w:firstLine="360"/>
        <w:jc w:val="both"/>
        <w:rPr>
          <w:rFonts w:ascii="Times New Roman" w:hAnsi="Times New Roman" w:cs="Times New Roman"/>
          <w:sz w:val="24"/>
          <w:szCs w:val="24"/>
        </w:rPr>
      </w:pPr>
      <w:r w:rsidRPr="00B223B5">
        <w:rPr>
          <w:rFonts w:ascii="Times New Roman" w:hAnsi="Times New Roman" w:cs="Times New Roman"/>
          <w:b/>
          <w:bCs/>
          <w:sz w:val="24"/>
          <w:szCs w:val="24"/>
        </w:rPr>
        <w:t>1.</w:t>
      </w:r>
      <w:r w:rsidRPr="00B223B5">
        <w:rPr>
          <w:rFonts w:ascii="Times New Roman" w:hAnsi="Times New Roman" w:cs="Times New Roman"/>
          <w:sz w:val="24"/>
          <w:szCs w:val="24"/>
        </w:rPr>
        <w:t>Для наблюдения за</w:t>
      </w:r>
      <w:r>
        <w:rPr>
          <w:rFonts w:ascii="Times New Roman" w:hAnsi="Times New Roman" w:cs="Times New Roman"/>
          <w:sz w:val="24"/>
          <w:szCs w:val="24"/>
        </w:rPr>
        <w:t xml:space="preserve"> пауками в естественной среде я обследовал</w:t>
      </w:r>
      <w:r w:rsidRPr="00B223B5">
        <w:rPr>
          <w:rFonts w:ascii="Times New Roman" w:hAnsi="Times New Roman" w:cs="Times New Roman"/>
          <w:sz w:val="24"/>
          <w:szCs w:val="24"/>
        </w:rPr>
        <w:t xml:space="preserve"> возможные места их обитания рядом с человеком: подпол дома, погреб, гараж, сарай, навес для содержания домашних животных, теплицу, ванную комнату, уличный туалет, крышу дома, оконные рамы, дровяник и угольник</w:t>
      </w:r>
      <w:r>
        <w:rPr>
          <w:rFonts w:ascii="Times New Roman" w:hAnsi="Times New Roman" w:cs="Times New Roman"/>
          <w:sz w:val="24"/>
          <w:szCs w:val="24"/>
        </w:rPr>
        <w:t xml:space="preserve"> .</w:t>
      </w:r>
      <w:r w:rsidRPr="00B223B5">
        <w:rPr>
          <w:rFonts w:ascii="Times New Roman" w:hAnsi="Times New Roman" w:cs="Times New Roman"/>
          <w:sz w:val="24"/>
          <w:szCs w:val="24"/>
        </w:rPr>
        <w:t xml:space="preserve">  </w:t>
      </w:r>
    </w:p>
    <w:p w:rsidR="009903EB" w:rsidRPr="00B223B5" w:rsidRDefault="009903EB" w:rsidP="00BF22A1">
      <w:pPr>
        <w:spacing w:after="0" w:line="240" w:lineRule="auto"/>
        <w:ind w:firstLine="360"/>
        <w:jc w:val="both"/>
        <w:rPr>
          <w:rFonts w:ascii="Times New Roman" w:hAnsi="Times New Roman" w:cs="Times New Roman"/>
          <w:sz w:val="24"/>
          <w:szCs w:val="24"/>
        </w:rPr>
      </w:pPr>
      <w:r w:rsidRPr="00B223B5">
        <w:rPr>
          <w:rFonts w:ascii="Times New Roman" w:hAnsi="Times New Roman" w:cs="Times New Roman"/>
          <w:sz w:val="24"/>
          <w:szCs w:val="24"/>
        </w:rPr>
        <w:t>В результате практически везде были обнаружены следы пребывания пауков в виде паутины! Без паутины были только погреб - вероятно, потому, что был накануне побелен и ванная комната – повышенная влажность. Наибольшее количество паутины наблюдалось в крыше дома, уличном туалете, дровянике и угольнике, под навесом</w:t>
      </w:r>
      <w:r>
        <w:rPr>
          <w:rFonts w:ascii="Times New Roman" w:hAnsi="Times New Roman" w:cs="Times New Roman"/>
          <w:sz w:val="24"/>
          <w:szCs w:val="24"/>
        </w:rPr>
        <w:t>. Я предполагаю</w:t>
      </w:r>
      <w:r w:rsidRPr="00B223B5">
        <w:rPr>
          <w:rFonts w:ascii="Times New Roman" w:hAnsi="Times New Roman" w:cs="Times New Roman"/>
          <w:sz w:val="24"/>
          <w:szCs w:val="24"/>
        </w:rPr>
        <w:t xml:space="preserve">, что это связано с большим в этих местах количеством потенциальной пищи пауков: различных насекомых. Пауков </w:t>
      </w:r>
      <w:r>
        <w:rPr>
          <w:rFonts w:ascii="Times New Roman" w:hAnsi="Times New Roman" w:cs="Times New Roman"/>
          <w:sz w:val="24"/>
          <w:szCs w:val="24"/>
        </w:rPr>
        <w:t>наблюдал</w:t>
      </w:r>
      <w:r w:rsidRPr="00B223B5">
        <w:rPr>
          <w:rFonts w:ascii="Times New Roman" w:hAnsi="Times New Roman" w:cs="Times New Roman"/>
          <w:sz w:val="24"/>
          <w:szCs w:val="24"/>
        </w:rPr>
        <w:t xml:space="preserve"> только в четырех местах: в дровянике, сарае, теплице, под мебелью</w:t>
      </w:r>
      <w:r>
        <w:rPr>
          <w:rFonts w:ascii="Times New Roman" w:hAnsi="Times New Roman" w:cs="Times New Roman"/>
          <w:sz w:val="24"/>
          <w:szCs w:val="24"/>
        </w:rPr>
        <w:t>. Предполагаю</w:t>
      </w:r>
      <w:r w:rsidRPr="00B223B5">
        <w:rPr>
          <w:rFonts w:ascii="Times New Roman" w:hAnsi="Times New Roman" w:cs="Times New Roman"/>
          <w:sz w:val="24"/>
          <w:szCs w:val="24"/>
        </w:rPr>
        <w:t>, что это связано с их скрытным, ночным образом жизни.</w:t>
      </w:r>
    </w:p>
    <w:p w:rsidR="009903EB" w:rsidRPr="00B223B5" w:rsidRDefault="009903EB" w:rsidP="00BF22A1">
      <w:pPr>
        <w:spacing w:after="0" w:line="240" w:lineRule="auto"/>
        <w:ind w:firstLine="360"/>
        <w:jc w:val="both"/>
        <w:rPr>
          <w:rFonts w:ascii="Times New Roman" w:hAnsi="Times New Roman" w:cs="Times New Roman"/>
          <w:sz w:val="24"/>
          <w:szCs w:val="24"/>
        </w:rPr>
      </w:pPr>
      <w:r w:rsidRPr="00B223B5">
        <w:rPr>
          <w:rFonts w:ascii="Times New Roman" w:hAnsi="Times New Roman" w:cs="Times New Roman"/>
          <w:b/>
          <w:bCs/>
          <w:sz w:val="24"/>
          <w:szCs w:val="24"/>
        </w:rPr>
        <w:t>2.</w:t>
      </w:r>
      <w:r w:rsidRPr="00B223B5">
        <w:rPr>
          <w:rFonts w:ascii="Times New Roman" w:hAnsi="Times New Roman" w:cs="Times New Roman"/>
          <w:sz w:val="24"/>
          <w:szCs w:val="24"/>
        </w:rPr>
        <w:t>В подп</w:t>
      </w:r>
      <w:r>
        <w:rPr>
          <w:rFonts w:ascii="Times New Roman" w:hAnsi="Times New Roman" w:cs="Times New Roman"/>
          <w:sz w:val="24"/>
          <w:szCs w:val="24"/>
        </w:rPr>
        <w:t>оле дома, а также под креслом я обнаружил</w:t>
      </w:r>
      <w:r w:rsidRPr="00B223B5">
        <w:rPr>
          <w:rFonts w:ascii="Times New Roman" w:hAnsi="Times New Roman" w:cs="Times New Roman"/>
          <w:sz w:val="24"/>
          <w:szCs w:val="24"/>
        </w:rPr>
        <w:t xml:space="preserve"> паутину с коконами. Самка черного домашнего паука находилась рядом. При касании карандашом кокона паучиха стала </w:t>
      </w:r>
      <w:r w:rsidRPr="00B223B5">
        <w:rPr>
          <w:rFonts w:ascii="Times New Roman" w:hAnsi="Times New Roman" w:cs="Times New Roman"/>
          <w:sz w:val="24"/>
          <w:szCs w:val="24"/>
        </w:rPr>
        <w:lastRenderedPageBreak/>
        <w:t>проявлять агрессию: начала быстро приближаться.</w:t>
      </w:r>
      <w:r>
        <w:rPr>
          <w:rFonts w:ascii="Times New Roman" w:hAnsi="Times New Roman" w:cs="Times New Roman"/>
          <w:sz w:val="24"/>
          <w:szCs w:val="24"/>
        </w:rPr>
        <w:t xml:space="preserve"> Т.о, можно предположить, что я наблюдал</w:t>
      </w:r>
      <w:r w:rsidRPr="00B223B5">
        <w:rPr>
          <w:rFonts w:ascii="Times New Roman" w:hAnsi="Times New Roman" w:cs="Times New Roman"/>
          <w:sz w:val="24"/>
          <w:szCs w:val="24"/>
        </w:rPr>
        <w:t xml:space="preserve"> реакцию защиты кладки яиц в коконе. </w:t>
      </w:r>
    </w:p>
    <w:p w:rsidR="009903EB" w:rsidRPr="00B223B5" w:rsidRDefault="009903EB" w:rsidP="00BF22A1">
      <w:pPr>
        <w:spacing w:after="0" w:line="240" w:lineRule="auto"/>
        <w:ind w:firstLine="360"/>
        <w:jc w:val="both"/>
        <w:rPr>
          <w:rFonts w:ascii="Times New Roman" w:hAnsi="Times New Roman" w:cs="Times New Roman"/>
          <w:sz w:val="24"/>
          <w:szCs w:val="24"/>
        </w:rPr>
      </w:pPr>
    </w:p>
    <w:p w:rsidR="009903EB" w:rsidRPr="00B223B5" w:rsidRDefault="007D76CC" w:rsidP="00BF22A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71775" cy="1562100"/>
            <wp:effectExtent l="19050" t="0" r="9525"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2771775" cy="1562100"/>
                    </a:xfrm>
                    <a:prstGeom prst="rect">
                      <a:avLst/>
                    </a:prstGeom>
                    <a:noFill/>
                    <a:ln w="9525">
                      <a:noFill/>
                      <a:miter lim="800000"/>
                      <a:headEnd/>
                      <a:tailEnd/>
                    </a:ln>
                  </pic:spPr>
                </pic:pic>
              </a:graphicData>
            </a:graphic>
          </wp:inline>
        </w:drawing>
      </w:r>
      <w:r w:rsidR="009903EB" w:rsidRPr="00B223B5">
        <w:rPr>
          <w:rFonts w:ascii="Times New Roman" w:hAnsi="Times New Roman" w:cs="Times New Roman"/>
          <w:sz w:val="24"/>
          <w:szCs w:val="24"/>
        </w:rPr>
        <w:t xml:space="preserve"> </w:t>
      </w:r>
    </w:p>
    <w:p w:rsidR="009903EB" w:rsidRPr="00B223B5" w:rsidRDefault="009903EB" w:rsidP="00BF22A1">
      <w:pPr>
        <w:spacing w:after="0" w:line="240" w:lineRule="auto"/>
        <w:rPr>
          <w:rFonts w:ascii="Times New Roman" w:hAnsi="Times New Roman" w:cs="Times New Roman"/>
          <w:sz w:val="24"/>
          <w:szCs w:val="24"/>
        </w:rPr>
      </w:pPr>
      <w:r w:rsidRPr="00B223B5">
        <w:rPr>
          <w:rFonts w:ascii="Times New Roman" w:hAnsi="Times New Roman" w:cs="Times New Roman"/>
          <w:sz w:val="24"/>
          <w:szCs w:val="24"/>
        </w:rPr>
        <w:t>Фото Самка на защите кокона</w:t>
      </w:r>
    </w:p>
    <w:p w:rsidR="009903EB" w:rsidRPr="00B223B5" w:rsidRDefault="009903EB" w:rsidP="00BF22A1">
      <w:pPr>
        <w:spacing w:after="0" w:line="240" w:lineRule="auto"/>
        <w:ind w:firstLine="426"/>
        <w:rPr>
          <w:rFonts w:ascii="Times New Roman" w:hAnsi="Times New Roman" w:cs="Times New Roman"/>
          <w:sz w:val="24"/>
          <w:szCs w:val="24"/>
        </w:rPr>
      </w:pPr>
    </w:p>
    <w:p w:rsidR="009903EB" w:rsidRPr="00B223B5" w:rsidRDefault="009903EB" w:rsidP="00BF22A1">
      <w:pPr>
        <w:spacing w:after="0" w:line="240" w:lineRule="auto"/>
        <w:jc w:val="both"/>
        <w:rPr>
          <w:rFonts w:ascii="Times New Roman" w:hAnsi="Times New Roman" w:cs="Times New Roman"/>
          <w:sz w:val="24"/>
          <w:szCs w:val="24"/>
        </w:rPr>
      </w:pPr>
      <w:r w:rsidRPr="00B223B5">
        <w:rPr>
          <w:rFonts w:ascii="Times New Roman" w:hAnsi="Times New Roman" w:cs="Times New Roman"/>
          <w:b/>
          <w:bCs/>
          <w:sz w:val="24"/>
          <w:szCs w:val="24"/>
        </w:rPr>
        <w:t>3.</w:t>
      </w:r>
      <w:r>
        <w:rPr>
          <w:rFonts w:ascii="Times New Roman" w:hAnsi="Times New Roman" w:cs="Times New Roman"/>
          <w:sz w:val="24"/>
          <w:szCs w:val="24"/>
        </w:rPr>
        <w:t xml:space="preserve"> Провел</w:t>
      </w:r>
      <w:r w:rsidRPr="00B223B5">
        <w:rPr>
          <w:rFonts w:ascii="Times New Roman" w:hAnsi="Times New Roman" w:cs="Times New Roman"/>
          <w:sz w:val="24"/>
          <w:szCs w:val="24"/>
        </w:rPr>
        <w:t xml:space="preserve"> отлов и н</w:t>
      </w:r>
      <w:r>
        <w:rPr>
          <w:rFonts w:ascii="Times New Roman" w:hAnsi="Times New Roman" w:cs="Times New Roman"/>
          <w:sz w:val="24"/>
          <w:szCs w:val="24"/>
        </w:rPr>
        <w:t>аблюдение за пауками. Определил, что вероятнее всего мои</w:t>
      </w:r>
      <w:r w:rsidRPr="00B223B5">
        <w:rPr>
          <w:rFonts w:ascii="Times New Roman" w:hAnsi="Times New Roman" w:cs="Times New Roman"/>
          <w:sz w:val="24"/>
          <w:szCs w:val="24"/>
        </w:rPr>
        <w:t xml:space="preserve"> пойманные особи относятся к видам: серый домашний паук и черный доманишй паук.  Отличаются цветом, ра</w:t>
      </w:r>
      <w:r w:rsidR="0054115F">
        <w:rPr>
          <w:rFonts w:ascii="Times New Roman" w:hAnsi="Times New Roman" w:cs="Times New Roman"/>
          <w:sz w:val="24"/>
          <w:szCs w:val="24"/>
        </w:rPr>
        <w:t>змерами. Размер отловленной мной</w:t>
      </w:r>
      <w:r w:rsidRPr="00B223B5">
        <w:rPr>
          <w:rFonts w:ascii="Times New Roman" w:hAnsi="Times New Roman" w:cs="Times New Roman"/>
          <w:sz w:val="24"/>
          <w:szCs w:val="24"/>
        </w:rPr>
        <w:t xml:space="preserve"> особи серого домашнего паука составил около 11мм., черного домашнего паука - около 20 мм. Оба паука не притронулись к мухам, подложенным им в качестве корма. </w:t>
      </w:r>
    </w:p>
    <w:p w:rsidR="009903EB" w:rsidRPr="00B223B5" w:rsidRDefault="009903EB" w:rsidP="00BF22A1">
      <w:pPr>
        <w:spacing w:after="0" w:line="240" w:lineRule="auto"/>
        <w:jc w:val="both"/>
        <w:rPr>
          <w:rStyle w:val="a4"/>
          <w:rFonts w:ascii="Times New Roman" w:hAnsi="Times New Roman" w:cs="Times New Roman"/>
          <w:sz w:val="24"/>
          <w:szCs w:val="24"/>
        </w:rPr>
      </w:pPr>
      <w:r w:rsidRPr="00B223B5">
        <w:rPr>
          <w:rFonts w:ascii="Times New Roman" w:hAnsi="Times New Roman" w:cs="Times New Roman"/>
          <w:sz w:val="24"/>
          <w:szCs w:val="24"/>
        </w:rPr>
        <w:t>Затем пауки были посажены в стеклянную банку</w:t>
      </w:r>
      <w:r>
        <w:rPr>
          <w:rFonts w:ascii="Times New Roman" w:hAnsi="Times New Roman" w:cs="Times New Roman"/>
          <w:sz w:val="24"/>
          <w:szCs w:val="24"/>
        </w:rPr>
        <w:t>. Наблюдал</w:t>
      </w:r>
      <w:r w:rsidRPr="00B223B5">
        <w:rPr>
          <w:rFonts w:ascii="Times New Roman" w:hAnsi="Times New Roman" w:cs="Times New Roman"/>
          <w:sz w:val="24"/>
          <w:szCs w:val="24"/>
        </w:rPr>
        <w:t>: некоторое время пауки не проявляли активности, серый паук минуту был «собран в комочек», затем расправил ноги, задвигался. Черный паук стал проявлять агрессию: напал на серого. Значит, пауки способны к каннибализму.</w:t>
      </w:r>
    </w:p>
    <w:p w:rsidR="009903EB" w:rsidRPr="00B223B5" w:rsidRDefault="009903EB" w:rsidP="00BF22A1">
      <w:pPr>
        <w:spacing w:after="0" w:line="240" w:lineRule="auto"/>
        <w:ind w:firstLine="426"/>
        <w:rPr>
          <w:rFonts w:ascii="Times New Roman" w:hAnsi="Times New Roman" w:cs="Times New Roman"/>
          <w:sz w:val="24"/>
          <w:szCs w:val="24"/>
        </w:rPr>
      </w:pPr>
    </w:p>
    <w:p w:rsidR="009903EB" w:rsidRPr="00B223B5" w:rsidRDefault="007D76CC" w:rsidP="00BF22A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19400" cy="1600200"/>
            <wp:effectExtent l="1905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srcRect/>
                    <a:stretch>
                      <a:fillRect/>
                    </a:stretch>
                  </pic:blipFill>
                  <pic:spPr bwMode="auto">
                    <a:xfrm>
                      <a:off x="0" y="0"/>
                      <a:ext cx="2819400" cy="1600200"/>
                    </a:xfrm>
                    <a:prstGeom prst="rect">
                      <a:avLst/>
                    </a:prstGeom>
                    <a:noFill/>
                    <a:ln w="9525">
                      <a:noFill/>
                      <a:miter lim="800000"/>
                      <a:headEnd/>
                      <a:tailEnd/>
                    </a:ln>
                  </pic:spPr>
                </pic:pic>
              </a:graphicData>
            </a:graphic>
          </wp:inline>
        </w:drawing>
      </w:r>
      <w:r w:rsidR="009903EB" w:rsidRPr="00B223B5">
        <w:rPr>
          <w:rFonts w:ascii="Times New Roman" w:hAnsi="Times New Roman" w:cs="Times New Roman"/>
          <w:snapToGrid w:val="0"/>
          <w:color w:val="000000"/>
          <w:w w:val="0"/>
          <w:sz w:val="24"/>
          <w:szCs w:val="24"/>
          <w:u w:color="000000"/>
          <w:bdr w:val="none" w:sz="0" w:space="0" w:color="000000"/>
          <w:shd w:val="clear" w:color="000000" w:fill="000000"/>
        </w:rPr>
        <w:t xml:space="preserve"> </w:t>
      </w:r>
      <w:r>
        <w:rPr>
          <w:rFonts w:ascii="Times New Roman" w:hAnsi="Times New Roman" w:cs="Times New Roman"/>
          <w:noProof/>
          <w:sz w:val="24"/>
          <w:szCs w:val="24"/>
        </w:rPr>
        <w:drawing>
          <wp:inline distT="0" distB="0" distL="0" distR="0">
            <wp:extent cx="2809875" cy="1581150"/>
            <wp:effectExtent l="19050" t="0" r="9525"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srcRect/>
                    <a:stretch>
                      <a:fillRect/>
                    </a:stretch>
                  </pic:blipFill>
                  <pic:spPr bwMode="auto">
                    <a:xfrm>
                      <a:off x="0" y="0"/>
                      <a:ext cx="2809875" cy="1581150"/>
                    </a:xfrm>
                    <a:prstGeom prst="rect">
                      <a:avLst/>
                    </a:prstGeom>
                    <a:noFill/>
                    <a:ln w="9525">
                      <a:noFill/>
                      <a:miter lim="800000"/>
                      <a:headEnd/>
                      <a:tailEnd/>
                    </a:ln>
                  </pic:spPr>
                </pic:pic>
              </a:graphicData>
            </a:graphic>
          </wp:inline>
        </w:drawing>
      </w:r>
    </w:p>
    <w:p w:rsidR="009903EB" w:rsidRPr="00B223B5" w:rsidRDefault="009903EB" w:rsidP="00BF22A1">
      <w:pPr>
        <w:spacing w:after="0" w:line="240" w:lineRule="auto"/>
        <w:rPr>
          <w:rFonts w:ascii="Times New Roman" w:hAnsi="Times New Roman" w:cs="Times New Roman"/>
          <w:sz w:val="24"/>
          <w:szCs w:val="24"/>
        </w:rPr>
      </w:pPr>
      <w:r w:rsidRPr="00B223B5">
        <w:rPr>
          <w:rFonts w:ascii="Times New Roman" w:hAnsi="Times New Roman" w:cs="Times New Roman"/>
          <w:sz w:val="24"/>
          <w:szCs w:val="24"/>
        </w:rPr>
        <w:t xml:space="preserve">Фото Серый домашний паук. </w:t>
      </w:r>
      <w:r w:rsidRPr="00B223B5">
        <w:rPr>
          <w:rFonts w:ascii="Times New Roman" w:hAnsi="Times New Roman" w:cs="Times New Roman"/>
          <w:sz w:val="24"/>
          <w:szCs w:val="24"/>
        </w:rPr>
        <w:tab/>
        <w:t xml:space="preserve">     Фото Черный домашний паук.</w:t>
      </w:r>
    </w:p>
    <w:p w:rsidR="009903EB" w:rsidRPr="00B223B5" w:rsidRDefault="009903EB" w:rsidP="00BF22A1">
      <w:pPr>
        <w:spacing w:after="0" w:line="240" w:lineRule="auto"/>
        <w:rPr>
          <w:rFonts w:ascii="Times New Roman" w:hAnsi="Times New Roman" w:cs="Times New Roman"/>
          <w:sz w:val="24"/>
          <w:szCs w:val="24"/>
        </w:rPr>
      </w:pPr>
    </w:p>
    <w:p w:rsidR="009903EB" w:rsidRPr="00B223B5" w:rsidRDefault="009903EB" w:rsidP="00BF22A1">
      <w:pPr>
        <w:spacing w:after="0" w:line="240" w:lineRule="auto"/>
        <w:ind w:firstLine="426"/>
        <w:jc w:val="both"/>
        <w:rPr>
          <w:rFonts w:ascii="Times New Roman" w:hAnsi="Times New Roman" w:cs="Times New Roman"/>
          <w:sz w:val="24"/>
          <w:szCs w:val="24"/>
        </w:rPr>
      </w:pPr>
      <w:r w:rsidRPr="00B223B5">
        <w:rPr>
          <w:rFonts w:ascii="Times New Roman" w:hAnsi="Times New Roman" w:cs="Times New Roman"/>
          <w:sz w:val="24"/>
          <w:szCs w:val="24"/>
        </w:rPr>
        <w:t>4.Для исследования возможности выведения паучат в искус</w:t>
      </w:r>
      <w:r>
        <w:rPr>
          <w:rFonts w:ascii="Times New Roman" w:hAnsi="Times New Roman" w:cs="Times New Roman"/>
          <w:sz w:val="24"/>
          <w:szCs w:val="24"/>
        </w:rPr>
        <w:t>ственной среде аккуратно срезал</w:t>
      </w:r>
      <w:r w:rsidRPr="00B223B5">
        <w:rPr>
          <w:rFonts w:ascii="Times New Roman" w:hAnsi="Times New Roman" w:cs="Times New Roman"/>
          <w:sz w:val="24"/>
          <w:szCs w:val="24"/>
        </w:rPr>
        <w:t xml:space="preserve"> 1 кокон с паутины под полом дома и </w:t>
      </w:r>
      <w:r w:rsidR="00BD0295">
        <w:rPr>
          <w:rFonts w:ascii="Times New Roman" w:hAnsi="Times New Roman" w:cs="Times New Roman"/>
          <w:sz w:val="24"/>
          <w:szCs w:val="24"/>
        </w:rPr>
        <w:t>поместил</w:t>
      </w:r>
      <w:r>
        <w:rPr>
          <w:rFonts w:ascii="Times New Roman" w:hAnsi="Times New Roman" w:cs="Times New Roman"/>
          <w:sz w:val="24"/>
          <w:szCs w:val="24"/>
        </w:rPr>
        <w:t xml:space="preserve"> его в стакан. Накрыл </w:t>
      </w:r>
      <w:r w:rsidRPr="00B223B5">
        <w:rPr>
          <w:rFonts w:ascii="Times New Roman" w:hAnsi="Times New Roman" w:cs="Times New Roman"/>
          <w:sz w:val="24"/>
          <w:szCs w:val="24"/>
        </w:rPr>
        <w:t>перфорированной бумагой для доступа воздуха. Из литературы узнали, что инкубационный период яиц зависит от вида самого паука, но в среднем колеблется от нескольких недель (у мелких видов) и до 4-х месяцев (у крупных)</w:t>
      </w:r>
      <w:r>
        <w:rPr>
          <w:rFonts w:ascii="Times New Roman" w:hAnsi="Times New Roman" w:cs="Times New Roman"/>
          <w:sz w:val="24"/>
          <w:szCs w:val="24"/>
        </w:rPr>
        <w:t xml:space="preserve"> </w:t>
      </w:r>
      <w:r w:rsidRPr="00B223B5">
        <w:rPr>
          <w:rFonts w:ascii="Times New Roman" w:hAnsi="Times New Roman" w:cs="Times New Roman"/>
          <w:sz w:val="24"/>
          <w:szCs w:val="24"/>
        </w:rPr>
        <w:t>.</w:t>
      </w:r>
    </w:p>
    <w:p w:rsidR="009903EB" w:rsidRPr="00B223B5" w:rsidRDefault="009903EB" w:rsidP="00BF22A1">
      <w:pPr>
        <w:spacing w:after="0" w:line="240" w:lineRule="auto"/>
        <w:jc w:val="both"/>
        <w:rPr>
          <w:rFonts w:ascii="Times New Roman" w:hAnsi="Times New Roman" w:cs="Times New Roman"/>
          <w:sz w:val="24"/>
          <w:szCs w:val="24"/>
        </w:rPr>
      </w:pPr>
      <w:r w:rsidRPr="00B223B5">
        <w:rPr>
          <w:rFonts w:ascii="Times New Roman" w:hAnsi="Times New Roman" w:cs="Times New Roman"/>
          <w:sz w:val="24"/>
          <w:szCs w:val="24"/>
        </w:rPr>
        <w:t xml:space="preserve"> </w:t>
      </w:r>
      <w:r>
        <w:rPr>
          <w:rFonts w:ascii="Times New Roman" w:hAnsi="Times New Roman" w:cs="Times New Roman"/>
          <w:sz w:val="24"/>
          <w:szCs w:val="24"/>
        </w:rPr>
        <w:t>Я не знаю т</w:t>
      </w:r>
      <w:r w:rsidR="00EE1B56">
        <w:rPr>
          <w:rFonts w:ascii="Times New Roman" w:hAnsi="Times New Roman" w:cs="Times New Roman"/>
          <w:sz w:val="24"/>
          <w:szCs w:val="24"/>
        </w:rPr>
        <w:t>о</w:t>
      </w:r>
      <w:r>
        <w:rPr>
          <w:rFonts w:ascii="Times New Roman" w:hAnsi="Times New Roman" w:cs="Times New Roman"/>
          <w:sz w:val="24"/>
          <w:szCs w:val="24"/>
        </w:rPr>
        <w:t>чное время откладывания яиц в мой кокон, но ждать мне</w:t>
      </w:r>
      <w:r w:rsidRPr="00B223B5">
        <w:rPr>
          <w:rFonts w:ascii="Times New Roman" w:hAnsi="Times New Roman" w:cs="Times New Roman"/>
          <w:sz w:val="24"/>
          <w:szCs w:val="24"/>
        </w:rPr>
        <w:t xml:space="preserve"> пришлось не долго: к концу первой недели стали появляться паучата</w:t>
      </w:r>
      <w:r>
        <w:rPr>
          <w:rFonts w:ascii="Times New Roman" w:hAnsi="Times New Roman" w:cs="Times New Roman"/>
          <w:sz w:val="24"/>
          <w:szCs w:val="24"/>
        </w:rPr>
        <w:t>.</w:t>
      </w:r>
      <w:r w:rsidRPr="00B223B5">
        <w:rPr>
          <w:rFonts w:ascii="Times New Roman" w:hAnsi="Times New Roman" w:cs="Times New Roman"/>
          <w:sz w:val="24"/>
          <w:szCs w:val="24"/>
        </w:rPr>
        <w:t xml:space="preserve"> Значит,</w:t>
      </w:r>
      <w:r>
        <w:rPr>
          <w:rFonts w:ascii="Times New Roman" w:hAnsi="Times New Roman" w:cs="Times New Roman"/>
          <w:sz w:val="24"/>
          <w:szCs w:val="24"/>
        </w:rPr>
        <w:t xml:space="preserve">  я правильно определил</w:t>
      </w:r>
      <w:r w:rsidRPr="00B223B5">
        <w:rPr>
          <w:rFonts w:ascii="Times New Roman" w:hAnsi="Times New Roman" w:cs="Times New Roman"/>
          <w:sz w:val="24"/>
          <w:szCs w:val="24"/>
        </w:rPr>
        <w:t xml:space="preserve"> условия для </w:t>
      </w:r>
      <w:r>
        <w:rPr>
          <w:rFonts w:ascii="Times New Roman" w:hAnsi="Times New Roman" w:cs="Times New Roman"/>
          <w:sz w:val="24"/>
          <w:szCs w:val="24"/>
        </w:rPr>
        <w:t>моего</w:t>
      </w:r>
      <w:r w:rsidRPr="00B223B5">
        <w:rPr>
          <w:rFonts w:ascii="Times New Roman" w:hAnsi="Times New Roman" w:cs="Times New Roman"/>
          <w:sz w:val="24"/>
          <w:szCs w:val="24"/>
        </w:rPr>
        <w:t xml:space="preserve"> эксперимента – это наличие воздуха. Изъяв кокон из паутины при достаточном доступе воздуха можно пронаблюдать появление потомства пауков на свету! </w:t>
      </w:r>
    </w:p>
    <w:p w:rsidR="009903EB" w:rsidRPr="00B223B5" w:rsidRDefault="009903EB" w:rsidP="00BF22A1">
      <w:pPr>
        <w:spacing w:after="0" w:line="240" w:lineRule="auto"/>
        <w:jc w:val="both"/>
        <w:rPr>
          <w:rFonts w:ascii="Times New Roman" w:hAnsi="Times New Roman" w:cs="Times New Roman"/>
          <w:sz w:val="24"/>
          <w:szCs w:val="24"/>
        </w:rPr>
      </w:pPr>
    </w:p>
    <w:p w:rsidR="009903EB" w:rsidRPr="00B223B5" w:rsidRDefault="007D76CC" w:rsidP="00BF22A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38450" cy="1600200"/>
            <wp:effectExtent l="1905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srcRect/>
                    <a:stretch>
                      <a:fillRect/>
                    </a:stretch>
                  </pic:blipFill>
                  <pic:spPr bwMode="auto">
                    <a:xfrm>
                      <a:off x="0" y="0"/>
                      <a:ext cx="2838450" cy="1600200"/>
                    </a:xfrm>
                    <a:prstGeom prst="rect">
                      <a:avLst/>
                    </a:prstGeom>
                    <a:noFill/>
                    <a:ln w="9525">
                      <a:noFill/>
                      <a:miter lim="800000"/>
                      <a:headEnd/>
                      <a:tailEnd/>
                    </a:ln>
                  </pic:spPr>
                </pic:pic>
              </a:graphicData>
            </a:graphic>
          </wp:inline>
        </w:drawing>
      </w:r>
      <w:r w:rsidR="009903EB" w:rsidRPr="00B223B5">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752725" cy="1590675"/>
            <wp:effectExtent l="19050" t="0" r="9525"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srcRect/>
                    <a:stretch>
                      <a:fillRect/>
                    </a:stretch>
                  </pic:blipFill>
                  <pic:spPr bwMode="auto">
                    <a:xfrm>
                      <a:off x="0" y="0"/>
                      <a:ext cx="2752725" cy="1590675"/>
                    </a:xfrm>
                    <a:prstGeom prst="rect">
                      <a:avLst/>
                    </a:prstGeom>
                    <a:noFill/>
                    <a:ln w="9525">
                      <a:noFill/>
                      <a:miter lim="800000"/>
                      <a:headEnd/>
                      <a:tailEnd/>
                    </a:ln>
                  </pic:spPr>
                </pic:pic>
              </a:graphicData>
            </a:graphic>
          </wp:inline>
        </w:drawing>
      </w:r>
    </w:p>
    <w:p w:rsidR="009903EB" w:rsidRPr="00B223B5" w:rsidRDefault="009903EB" w:rsidP="00BF22A1">
      <w:pPr>
        <w:spacing w:after="0" w:line="240" w:lineRule="auto"/>
        <w:jc w:val="both"/>
        <w:rPr>
          <w:rFonts w:ascii="Times New Roman" w:hAnsi="Times New Roman" w:cs="Times New Roman"/>
          <w:sz w:val="24"/>
          <w:szCs w:val="24"/>
        </w:rPr>
      </w:pPr>
      <w:r w:rsidRPr="00B223B5">
        <w:rPr>
          <w:rFonts w:ascii="Times New Roman" w:hAnsi="Times New Roman" w:cs="Times New Roman"/>
          <w:sz w:val="24"/>
          <w:szCs w:val="24"/>
        </w:rPr>
        <w:t xml:space="preserve">Фото Кокон на паутине под полом дома </w:t>
      </w:r>
      <w:r>
        <w:rPr>
          <w:rFonts w:ascii="Times New Roman" w:hAnsi="Times New Roman" w:cs="Times New Roman"/>
          <w:sz w:val="24"/>
          <w:szCs w:val="24"/>
        </w:rPr>
        <w:t xml:space="preserve"> Фото н</w:t>
      </w:r>
      <w:r w:rsidRPr="00B223B5">
        <w:rPr>
          <w:rFonts w:ascii="Times New Roman" w:hAnsi="Times New Roman" w:cs="Times New Roman"/>
          <w:sz w:val="24"/>
          <w:szCs w:val="24"/>
        </w:rPr>
        <w:t>оворожденные паучата</w:t>
      </w:r>
    </w:p>
    <w:p w:rsidR="009903EB" w:rsidRPr="00B223B5" w:rsidRDefault="009903EB" w:rsidP="00BF22A1">
      <w:pPr>
        <w:spacing w:after="0" w:line="240" w:lineRule="auto"/>
        <w:jc w:val="center"/>
        <w:rPr>
          <w:rFonts w:ascii="Times New Roman" w:hAnsi="Times New Roman" w:cs="Times New Roman"/>
          <w:b/>
          <w:bCs/>
          <w:sz w:val="24"/>
          <w:szCs w:val="24"/>
        </w:rPr>
      </w:pPr>
    </w:p>
    <w:p w:rsidR="009903EB" w:rsidRPr="004E1549" w:rsidRDefault="009903EB" w:rsidP="004E1549">
      <w:pPr>
        <w:pStyle w:val="1"/>
        <w:jc w:val="center"/>
        <w:rPr>
          <w:rFonts w:ascii="Times New Roman" w:hAnsi="Times New Roman" w:cs="Times New Roman"/>
          <w:color w:val="000000"/>
          <w:sz w:val="24"/>
          <w:szCs w:val="24"/>
        </w:rPr>
      </w:pPr>
      <w:bookmarkStart w:id="12" w:name="_Toc69496622"/>
      <w:r w:rsidRPr="004E1549">
        <w:rPr>
          <w:rFonts w:ascii="Times New Roman" w:hAnsi="Times New Roman" w:cs="Times New Roman"/>
          <w:color w:val="000000"/>
          <w:sz w:val="24"/>
          <w:szCs w:val="24"/>
        </w:rPr>
        <w:t>Заключение</w:t>
      </w:r>
      <w:bookmarkEnd w:id="12"/>
    </w:p>
    <w:p w:rsidR="009903EB" w:rsidRPr="00B223B5" w:rsidRDefault="009903EB" w:rsidP="00BF22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ходе работы я изучил</w:t>
      </w:r>
      <w:r w:rsidRPr="00B223B5">
        <w:rPr>
          <w:rFonts w:ascii="Times New Roman" w:hAnsi="Times New Roman" w:cs="Times New Roman"/>
          <w:sz w:val="24"/>
          <w:szCs w:val="24"/>
        </w:rPr>
        <w:t xml:space="preserve"> литерат</w:t>
      </w:r>
      <w:r>
        <w:rPr>
          <w:rFonts w:ascii="Times New Roman" w:hAnsi="Times New Roman" w:cs="Times New Roman"/>
          <w:sz w:val="24"/>
          <w:szCs w:val="24"/>
        </w:rPr>
        <w:t>уру по теме исследования, узнал</w:t>
      </w:r>
      <w:r w:rsidRPr="00B223B5">
        <w:rPr>
          <w:rFonts w:ascii="Times New Roman" w:hAnsi="Times New Roman" w:cs="Times New Roman"/>
          <w:sz w:val="24"/>
          <w:szCs w:val="24"/>
        </w:rPr>
        <w:t xml:space="preserve"> много интересного о пауках. </w:t>
      </w:r>
      <w:r>
        <w:rPr>
          <w:rFonts w:ascii="Times New Roman" w:hAnsi="Times New Roman" w:cs="Times New Roman"/>
          <w:sz w:val="24"/>
          <w:szCs w:val="24"/>
        </w:rPr>
        <w:t>Выяснил</w:t>
      </w:r>
      <w:r w:rsidRPr="00B223B5">
        <w:rPr>
          <w:rFonts w:ascii="Times New Roman" w:hAnsi="Times New Roman" w:cs="Times New Roman"/>
          <w:sz w:val="24"/>
          <w:szCs w:val="24"/>
        </w:rPr>
        <w:t xml:space="preserve">, что живущие с нами в домах пауки - хищники, приспособившиеся в ходе эволюции к совместному  с человеком проживанию на одной территории, стараются не появляться на глаза. Ткут паутину в укромных и недоступных для глаза местах, любят сухие и теплые помещения. </w:t>
      </w:r>
      <w:r>
        <w:rPr>
          <w:rFonts w:ascii="Times New Roman" w:hAnsi="Times New Roman" w:cs="Times New Roman"/>
          <w:sz w:val="24"/>
          <w:szCs w:val="24"/>
        </w:rPr>
        <w:t>Провел</w:t>
      </w:r>
      <w:r w:rsidRPr="00B223B5">
        <w:rPr>
          <w:rFonts w:ascii="Times New Roman" w:hAnsi="Times New Roman" w:cs="Times New Roman"/>
          <w:sz w:val="24"/>
          <w:szCs w:val="24"/>
        </w:rPr>
        <w:t xml:space="preserve"> наблюдение за жизнью пауков в естественной среде, провели отлов и наблюдали за пойманными пауками. </w:t>
      </w:r>
      <w:r>
        <w:rPr>
          <w:rFonts w:ascii="Times New Roman" w:hAnsi="Times New Roman" w:cs="Times New Roman"/>
          <w:sz w:val="24"/>
          <w:szCs w:val="24"/>
        </w:rPr>
        <w:t xml:space="preserve">Исследовал </w:t>
      </w:r>
      <w:r w:rsidRPr="00B223B5">
        <w:rPr>
          <w:rFonts w:ascii="Times New Roman" w:hAnsi="Times New Roman" w:cs="Times New Roman"/>
          <w:sz w:val="24"/>
          <w:szCs w:val="24"/>
        </w:rPr>
        <w:t xml:space="preserve"> насекомых и их остатки (хитиновые оболочки), находящиеся в паутине. </w:t>
      </w:r>
      <w:r>
        <w:rPr>
          <w:rFonts w:ascii="Times New Roman" w:hAnsi="Times New Roman" w:cs="Times New Roman"/>
          <w:sz w:val="24"/>
          <w:szCs w:val="24"/>
        </w:rPr>
        <w:t>Поместил</w:t>
      </w:r>
      <w:r w:rsidRPr="00B223B5">
        <w:rPr>
          <w:rFonts w:ascii="Times New Roman" w:hAnsi="Times New Roman" w:cs="Times New Roman"/>
          <w:sz w:val="24"/>
          <w:szCs w:val="24"/>
        </w:rPr>
        <w:t xml:space="preserve"> паучьи коконы в искусств</w:t>
      </w:r>
      <w:r>
        <w:rPr>
          <w:rFonts w:ascii="Times New Roman" w:hAnsi="Times New Roman" w:cs="Times New Roman"/>
          <w:sz w:val="24"/>
          <w:szCs w:val="24"/>
        </w:rPr>
        <w:t xml:space="preserve">енную среду, правильно подобрал условия и получил </w:t>
      </w:r>
      <w:r w:rsidRPr="00B223B5">
        <w:rPr>
          <w:rFonts w:ascii="Times New Roman" w:hAnsi="Times New Roman" w:cs="Times New Roman"/>
          <w:sz w:val="24"/>
          <w:szCs w:val="24"/>
        </w:rPr>
        <w:t xml:space="preserve"> потомство пауков в искусственной среде. </w:t>
      </w:r>
    </w:p>
    <w:p w:rsidR="009903EB" w:rsidRPr="00B223B5" w:rsidRDefault="009903EB" w:rsidP="00BF22A1">
      <w:pPr>
        <w:spacing w:after="0" w:line="240" w:lineRule="auto"/>
        <w:jc w:val="center"/>
        <w:rPr>
          <w:rFonts w:ascii="Times New Roman" w:hAnsi="Times New Roman" w:cs="Times New Roman"/>
          <w:b/>
          <w:bCs/>
          <w:sz w:val="24"/>
          <w:szCs w:val="24"/>
        </w:rPr>
      </w:pPr>
    </w:p>
    <w:p w:rsidR="009903EB" w:rsidRPr="004E1549" w:rsidRDefault="009903EB" w:rsidP="004E1549">
      <w:pPr>
        <w:pStyle w:val="1"/>
        <w:jc w:val="center"/>
        <w:rPr>
          <w:rFonts w:ascii="Times New Roman" w:hAnsi="Times New Roman" w:cs="Times New Roman"/>
          <w:color w:val="000000"/>
          <w:sz w:val="24"/>
          <w:szCs w:val="24"/>
        </w:rPr>
      </w:pPr>
      <w:bookmarkStart w:id="13" w:name="_Toc69496623"/>
      <w:r w:rsidRPr="004E1549">
        <w:rPr>
          <w:rFonts w:ascii="Times New Roman" w:hAnsi="Times New Roman" w:cs="Times New Roman"/>
          <w:color w:val="000000"/>
          <w:sz w:val="24"/>
          <w:szCs w:val="24"/>
        </w:rPr>
        <w:t>Выводы.</w:t>
      </w:r>
      <w:bookmarkEnd w:id="13"/>
    </w:p>
    <w:p w:rsidR="009903EB" w:rsidRPr="00B223B5" w:rsidRDefault="00BD0295" w:rsidP="00BF22A1">
      <w:pPr>
        <w:spacing w:after="0" w:line="240" w:lineRule="auto"/>
        <w:jc w:val="both"/>
        <w:rPr>
          <w:rFonts w:ascii="Times New Roman" w:hAnsi="Times New Roman" w:cs="Times New Roman"/>
          <w:sz w:val="24"/>
          <w:szCs w:val="24"/>
        </w:rPr>
      </w:pPr>
      <w:bookmarkStart w:id="14" w:name="_GoBack"/>
      <w:r>
        <w:rPr>
          <w:rFonts w:ascii="Times New Roman" w:hAnsi="Times New Roman" w:cs="Times New Roman"/>
          <w:sz w:val="24"/>
          <w:szCs w:val="24"/>
        </w:rPr>
        <w:t>Проведенное мною</w:t>
      </w:r>
      <w:r w:rsidR="009903EB" w:rsidRPr="00B223B5">
        <w:rPr>
          <w:rFonts w:ascii="Times New Roman" w:hAnsi="Times New Roman" w:cs="Times New Roman"/>
          <w:sz w:val="24"/>
          <w:szCs w:val="24"/>
        </w:rPr>
        <w:t xml:space="preserve"> исследование пауков, их образа жизни, повадок,</w:t>
      </w:r>
      <w:r w:rsidR="009903EB">
        <w:rPr>
          <w:rFonts w:ascii="Times New Roman" w:hAnsi="Times New Roman" w:cs="Times New Roman"/>
          <w:sz w:val="24"/>
          <w:szCs w:val="24"/>
        </w:rPr>
        <w:t xml:space="preserve"> среды обитания подтвердило мою</w:t>
      </w:r>
      <w:r w:rsidR="009903EB" w:rsidRPr="00B223B5">
        <w:rPr>
          <w:rFonts w:ascii="Times New Roman" w:hAnsi="Times New Roman" w:cs="Times New Roman"/>
          <w:sz w:val="24"/>
          <w:szCs w:val="24"/>
        </w:rPr>
        <w:t xml:space="preserve"> гипотезу о том, что пауки, обитающие рядом с человеком, являются естественной частью живой природы, частью экологической среды дома и приносят определенную пользу человеку: очищают пространство рядом с человеком от насекомых – вредителей и разносчиков болезней.</w:t>
      </w:r>
    </w:p>
    <w:p w:rsidR="009903EB" w:rsidRDefault="009903EB" w:rsidP="00BF22A1">
      <w:pPr>
        <w:spacing w:after="0" w:line="240" w:lineRule="auto"/>
        <w:jc w:val="both"/>
        <w:rPr>
          <w:rFonts w:ascii="Times New Roman" w:hAnsi="Times New Roman" w:cs="Times New Roman"/>
          <w:sz w:val="24"/>
          <w:szCs w:val="24"/>
        </w:rPr>
      </w:pPr>
      <w:r w:rsidRPr="00B223B5">
        <w:rPr>
          <w:rFonts w:ascii="Times New Roman" w:hAnsi="Times New Roman" w:cs="Times New Roman"/>
          <w:sz w:val="24"/>
          <w:szCs w:val="24"/>
        </w:rPr>
        <w:t>Работа помогла мне по-новому взглянуть на этих удивительных животных-пауков. В дальнейшем планирую больше узнать о паутине как одной из удивительных технологических находок природы.</w:t>
      </w:r>
      <w:bookmarkEnd w:id="14"/>
    </w:p>
    <w:p w:rsidR="00C227A5" w:rsidRDefault="00C227A5" w:rsidP="00BF22A1">
      <w:pPr>
        <w:spacing w:after="0" w:line="240" w:lineRule="auto"/>
        <w:jc w:val="both"/>
        <w:rPr>
          <w:rFonts w:ascii="Times New Roman" w:hAnsi="Times New Roman" w:cs="Times New Roman"/>
          <w:sz w:val="24"/>
          <w:szCs w:val="24"/>
        </w:rPr>
      </w:pPr>
    </w:p>
    <w:p w:rsidR="00C227A5" w:rsidRDefault="00C227A5" w:rsidP="00BF22A1">
      <w:pPr>
        <w:spacing w:after="0" w:line="240" w:lineRule="auto"/>
        <w:jc w:val="both"/>
        <w:rPr>
          <w:rFonts w:ascii="Times New Roman" w:hAnsi="Times New Roman" w:cs="Times New Roman"/>
          <w:sz w:val="24"/>
          <w:szCs w:val="24"/>
        </w:rPr>
      </w:pPr>
    </w:p>
    <w:p w:rsidR="00C227A5" w:rsidRPr="00B223B5" w:rsidRDefault="00C227A5" w:rsidP="00BF22A1">
      <w:pPr>
        <w:spacing w:after="0" w:line="240" w:lineRule="auto"/>
        <w:jc w:val="both"/>
        <w:rPr>
          <w:rFonts w:ascii="Times New Roman" w:hAnsi="Times New Roman" w:cs="Times New Roman"/>
          <w:b/>
          <w:bCs/>
          <w:sz w:val="24"/>
          <w:szCs w:val="24"/>
        </w:rPr>
      </w:pPr>
    </w:p>
    <w:p w:rsidR="00551C6F" w:rsidRPr="00551C6F" w:rsidRDefault="00551C6F" w:rsidP="00551C6F">
      <w:pPr>
        <w:spacing w:after="0" w:line="240" w:lineRule="auto"/>
        <w:ind w:left="708"/>
        <w:jc w:val="center"/>
        <w:rPr>
          <w:rFonts w:ascii="Times New Roman" w:hAnsi="Times New Roman" w:cs="Times New Roman"/>
          <w:b/>
          <w:color w:val="000000"/>
          <w:sz w:val="24"/>
          <w:szCs w:val="24"/>
          <w:shd w:val="clear" w:color="auto" w:fill="FFFFFF"/>
        </w:rPr>
      </w:pPr>
      <w:r w:rsidRPr="00551C6F">
        <w:rPr>
          <w:rFonts w:ascii="Times New Roman" w:hAnsi="Times New Roman" w:cs="Times New Roman"/>
          <w:b/>
          <w:color w:val="000000"/>
          <w:sz w:val="24"/>
          <w:szCs w:val="24"/>
          <w:shd w:val="clear" w:color="auto" w:fill="FFFFFF"/>
        </w:rPr>
        <w:t>Список литературы</w:t>
      </w:r>
    </w:p>
    <w:p w:rsidR="00551C6F" w:rsidRPr="008104F0" w:rsidRDefault="00551C6F" w:rsidP="00551C6F">
      <w:pPr>
        <w:spacing w:after="0" w:line="240" w:lineRule="auto"/>
        <w:ind w:left="708"/>
        <w:rPr>
          <w:rFonts w:ascii="Times New Roman" w:hAnsi="Times New Roman" w:cs="Times New Roman"/>
          <w:color w:val="000000"/>
          <w:sz w:val="24"/>
          <w:szCs w:val="24"/>
          <w:shd w:val="clear" w:color="auto" w:fill="FFFFFF"/>
        </w:rPr>
      </w:pPr>
      <w:r w:rsidRPr="00551C6F">
        <w:rPr>
          <w:rFonts w:ascii="Times New Roman" w:hAnsi="Times New Roman" w:cs="Times New Roman"/>
          <w:color w:val="000000"/>
          <w:sz w:val="24"/>
          <w:szCs w:val="24"/>
        </w:rPr>
        <w:t xml:space="preserve"> </w:t>
      </w:r>
      <w:r w:rsidRPr="00551C6F">
        <w:rPr>
          <w:rFonts w:ascii="Times New Roman" w:hAnsi="Times New Roman" w:cs="Times New Roman"/>
          <w:color w:val="000000"/>
          <w:sz w:val="24"/>
          <w:szCs w:val="24"/>
          <w:shd w:val="clear" w:color="auto" w:fill="FFFFFF"/>
        </w:rPr>
        <w:t>1. Биология. Животные. 7 класс. Латюшин В.В., Шапкин В.А.</w:t>
      </w:r>
      <w:r w:rsidR="008104F0" w:rsidRPr="008104F0">
        <w:rPr>
          <w:rFonts w:ascii="Times New Roman" w:hAnsi="Times New Roman" w:cs="Times New Roman"/>
          <w:color w:val="000000"/>
          <w:sz w:val="24"/>
          <w:szCs w:val="24"/>
          <w:shd w:val="clear" w:color="auto" w:fill="FFFFFF"/>
        </w:rPr>
        <w:t xml:space="preserve"> [1]</w:t>
      </w:r>
    </w:p>
    <w:p w:rsidR="009903EB" w:rsidRPr="00551C6F" w:rsidRDefault="00551C6F" w:rsidP="00551C6F">
      <w:pPr>
        <w:spacing w:after="0" w:line="240" w:lineRule="auto"/>
        <w:ind w:left="708"/>
        <w:rPr>
          <w:rFonts w:ascii="Times New Roman" w:hAnsi="Times New Roman" w:cs="Times New Roman"/>
          <w:b/>
          <w:bCs/>
          <w:sz w:val="24"/>
          <w:szCs w:val="24"/>
        </w:rPr>
      </w:pPr>
      <w:r w:rsidRPr="00551C6F">
        <w:rPr>
          <w:rFonts w:ascii="Times New Roman" w:hAnsi="Times New Roman" w:cs="Times New Roman"/>
          <w:color w:val="000000"/>
          <w:sz w:val="24"/>
          <w:szCs w:val="24"/>
          <w:shd w:val="clear" w:color="auto" w:fill="FFFFFF"/>
        </w:rPr>
        <w:t xml:space="preserve"> 2. Акимушкин И. Первопоселенцы суши. — М.: Мысль.</w:t>
      </w:r>
      <w:r w:rsidR="008104F0" w:rsidRPr="008104F0">
        <w:rPr>
          <w:rFonts w:ascii="Times New Roman" w:hAnsi="Times New Roman" w:cs="Times New Roman"/>
          <w:color w:val="000000"/>
          <w:sz w:val="24"/>
          <w:szCs w:val="24"/>
          <w:shd w:val="clear" w:color="auto" w:fill="FFFFFF"/>
        </w:rPr>
        <w:t xml:space="preserve"> [</w:t>
      </w:r>
      <w:r w:rsidR="008104F0" w:rsidRPr="000F7B4A">
        <w:rPr>
          <w:rFonts w:ascii="Times New Roman" w:hAnsi="Times New Roman" w:cs="Times New Roman"/>
          <w:color w:val="000000"/>
          <w:sz w:val="24"/>
          <w:szCs w:val="24"/>
          <w:shd w:val="clear" w:color="auto" w:fill="FFFFFF"/>
        </w:rPr>
        <w:t>2]</w:t>
      </w:r>
      <w:r w:rsidRPr="00551C6F">
        <w:rPr>
          <w:rFonts w:ascii="Times New Roman" w:hAnsi="Times New Roman" w:cs="Times New Roman"/>
          <w:color w:val="000000"/>
          <w:sz w:val="24"/>
          <w:szCs w:val="24"/>
        </w:rPr>
        <w:br/>
      </w:r>
      <w:r w:rsidRPr="00551C6F">
        <w:rPr>
          <w:rFonts w:ascii="Times New Roman" w:hAnsi="Times New Roman" w:cs="Times New Roman"/>
          <w:color w:val="000000"/>
          <w:sz w:val="24"/>
          <w:szCs w:val="24"/>
          <w:shd w:val="clear" w:color="auto" w:fill="FFFFFF"/>
        </w:rPr>
        <w:t xml:space="preserve"> 3. Жизнь животных. 2-е изд. Т. 3. Членистоногие, Трило</w:t>
      </w:r>
      <w:r>
        <w:rPr>
          <w:rFonts w:ascii="Times New Roman" w:hAnsi="Times New Roman" w:cs="Times New Roman"/>
          <w:color w:val="000000"/>
          <w:sz w:val="24"/>
          <w:szCs w:val="24"/>
          <w:shd w:val="clear" w:color="auto" w:fill="FFFFFF"/>
        </w:rPr>
        <w:t>биты, Хелицеровые Под ред. М.С.</w:t>
      </w:r>
      <w:r w:rsidRPr="00551C6F">
        <w:rPr>
          <w:rFonts w:ascii="Times New Roman" w:hAnsi="Times New Roman" w:cs="Times New Roman"/>
          <w:color w:val="000000"/>
          <w:sz w:val="24"/>
          <w:szCs w:val="24"/>
          <w:shd w:val="clear" w:color="auto" w:fill="FFFFFF"/>
        </w:rPr>
        <w:t xml:space="preserve"> Гилярова и Ф.Н. Правдина.</w:t>
      </w:r>
      <w:r w:rsidR="008104F0" w:rsidRPr="008104F0">
        <w:rPr>
          <w:rFonts w:ascii="Times New Roman" w:hAnsi="Times New Roman" w:cs="Times New Roman"/>
          <w:color w:val="000000"/>
          <w:sz w:val="24"/>
          <w:szCs w:val="24"/>
          <w:shd w:val="clear" w:color="auto" w:fill="FFFFFF"/>
        </w:rPr>
        <w:t xml:space="preserve"> [3]</w:t>
      </w:r>
      <w:r w:rsidRPr="00551C6F">
        <w:rPr>
          <w:rFonts w:ascii="Times New Roman" w:hAnsi="Times New Roman" w:cs="Times New Roman"/>
          <w:color w:val="000000"/>
          <w:sz w:val="24"/>
          <w:szCs w:val="24"/>
        </w:rPr>
        <w:br/>
      </w:r>
      <w:r w:rsidRPr="00551C6F">
        <w:rPr>
          <w:rFonts w:ascii="Times New Roman" w:hAnsi="Times New Roman" w:cs="Times New Roman"/>
          <w:color w:val="000000"/>
          <w:sz w:val="24"/>
          <w:szCs w:val="24"/>
          <w:shd w:val="clear" w:color="auto" w:fill="FFFFFF"/>
        </w:rPr>
        <w:t xml:space="preserve"> 4. Всемирный каталог пауков </w:t>
      </w:r>
      <w:hyperlink r:id="rId15" w:tgtFrame="_blank" w:history="1">
        <w:r w:rsidRPr="00551C6F">
          <w:rPr>
            <w:rStyle w:val="a4"/>
            <w:rFonts w:ascii="Times New Roman" w:hAnsi="Times New Roman" w:cs="Times New Roman"/>
            <w:sz w:val="24"/>
            <w:szCs w:val="24"/>
            <w:shd w:val="clear" w:color="auto" w:fill="FFFFFF"/>
          </w:rPr>
          <w:t>http://www.wsc.nmbe.ch/statistics/</w:t>
        </w:r>
      </w:hyperlink>
      <w:r w:rsidR="008104F0" w:rsidRPr="008104F0">
        <w:t xml:space="preserve"> </w:t>
      </w:r>
      <w:r w:rsidR="008104F0">
        <w:t>[</w:t>
      </w:r>
      <w:r w:rsidR="008104F0" w:rsidRPr="008104F0">
        <w:t>4]</w:t>
      </w:r>
      <w:r w:rsidRPr="00551C6F">
        <w:rPr>
          <w:rFonts w:ascii="Times New Roman" w:hAnsi="Times New Roman" w:cs="Times New Roman"/>
          <w:color w:val="000000"/>
          <w:sz w:val="24"/>
          <w:szCs w:val="24"/>
        </w:rPr>
        <w:br/>
      </w:r>
      <w:r w:rsidRPr="00551C6F">
        <w:rPr>
          <w:rFonts w:ascii="Times New Roman" w:hAnsi="Times New Roman" w:cs="Times New Roman"/>
          <w:color w:val="000000"/>
          <w:sz w:val="24"/>
          <w:szCs w:val="24"/>
          <w:shd w:val="clear" w:color="auto" w:fill="FFFFFF"/>
        </w:rPr>
        <w:t xml:space="preserve"> 6.https://ru.wikipedia.org/wiki/Домовый_паук; </w:t>
      </w:r>
      <w:hyperlink r:id="rId16" w:tgtFrame="_blank" w:history="1">
        <w:r w:rsidRPr="00551C6F">
          <w:rPr>
            <w:rStyle w:val="a4"/>
            <w:rFonts w:ascii="Times New Roman" w:hAnsi="Times New Roman" w:cs="Times New Roman"/>
            <w:sz w:val="24"/>
            <w:szCs w:val="24"/>
            <w:shd w:val="clear" w:color="auto" w:fill="FFFFFF"/>
          </w:rPr>
          <w:t>https://ru.wikipedia.org/wiki/Пауки</w:t>
        </w:r>
      </w:hyperlink>
      <w:r w:rsidR="008104F0" w:rsidRPr="008104F0">
        <w:t xml:space="preserve"> </w:t>
      </w:r>
      <w:r w:rsidR="008104F0">
        <w:t>[</w:t>
      </w:r>
      <w:r w:rsidR="008104F0" w:rsidRPr="008104F0">
        <w:t>5]</w:t>
      </w:r>
      <w:r w:rsidRPr="00551C6F">
        <w:rPr>
          <w:rFonts w:ascii="Times New Roman" w:hAnsi="Times New Roman" w:cs="Times New Roman"/>
          <w:color w:val="000000"/>
          <w:sz w:val="24"/>
          <w:szCs w:val="24"/>
        </w:rPr>
        <w:br/>
      </w:r>
      <w:r w:rsidRPr="00551C6F">
        <w:rPr>
          <w:rFonts w:ascii="Times New Roman" w:hAnsi="Times New Roman" w:cs="Times New Roman"/>
          <w:color w:val="000000"/>
          <w:sz w:val="24"/>
          <w:szCs w:val="24"/>
          <w:shd w:val="clear" w:color="auto" w:fill="FFFFFF"/>
        </w:rPr>
        <w:t xml:space="preserve"> </w:t>
      </w:r>
    </w:p>
    <w:p w:rsidR="009903EB" w:rsidRDefault="009903EB" w:rsidP="00BF22A1">
      <w:pPr>
        <w:spacing w:after="0" w:line="240" w:lineRule="auto"/>
        <w:rPr>
          <w:rFonts w:ascii="Times New Roman" w:hAnsi="Times New Roman" w:cs="Times New Roman"/>
          <w:b/>
          <w:bCs/>
          <w:sz w:val="24"/>
          <w:szCs w:val="24"/>
        </w:rPr>
      </w:pPr>
    </w:p>
    <w:p w:rsidR="009903EB" w:rsidRPr="00B223B5" w:rsidRDefault="009903EB" w:rsidP="00BD0295">
      <w:pPr>
        <w:pStyle w:val="1"/>
        <w:jc w:val="center"/>
        <w:rPr>
          <w:rStyle w:val="a4"/>
          <w:rFonts w:ascii="Times New Roman" w:hAnsi="Times New Roman" w:cs="Times New Roman"/>
          <w:sz w:val="24"/>
          <w:szCs w:val="24"/>
        </w:rPr>
      </w:pPr>
      <w:r>
        <w:rPr>
          <w:rFonts w:ascii="Times New Roman" w:hAnsi="Times New Roman" w:cs="Times New Roman"/>
          <w:color w:val="000000"/>
          <w:sz w:val="24"/>
          <w:szCs w:val="24"/>
        </w:rPr>
        <w:t xml:space="preserve"> </w:t>
      </w:r>
    </w:p>
    <w:p w:rsidR="009903EB" w:rsidRPr="00B223B5" w:rsidRDefault="009903EB" w:rsidP="00BF22A1">
      <w:pPr>
        <w:spacing w:after="0" w:line="240" w:lineRule="auto"/>
        <w:rPr>
          <w:rStyle w:val="a4"/>
          <w:rFonts w:ascii="Times New Roman" w:hAnsi="Times New Roman" w:cs="Times New Roman"/>
          <w:sz w:val="24"/>
          <w:szCs w:val="24"/>
        </w:rPr>
      </w:pPr>
    </w:p>
    <w:p w:rsidR="009903EB" w:rsidRPr="00B223B5" w:rsidRDefault="009903EB" w:rsidP="00BF22A1">
      <w:pPr>
        <w:spacing w:after="0" w:line="240" w:lineRule="auto"/>
        <w:rPr>
          <w:rStyle w:val="a4"/>
          <w:rFonts w:ascii="Times New Roman" w:hAnsi="Times New Roman" w:cs="Times New Roman"/>
          <w:sz w:val="24"/>
          <w:szCs w:val="24"/>
        </w:rPr>
      </w:pPr>
    </w:p>
    <w:p w:rsidR="00551C6F" w:rsidRDefault="00551C6F" w:rsidP="00551C6F">
      <w:pPr>
        <w:spacing w:after="0" w:line="240" w:lineRule="auto"/>
        <w:rPr>
          <w:rStyle w:val="a4"/>
          <w:rFonts w:ascii="Times New Roman" w:hAnsi="Times New Roman" w:cs="Times New Roman"/>
          <w:sz w:val="24"/>
          <w:szCs w:val="24"/>
        </w:rPr>
      </w:pPr>
    </w:p>
    <w:p w:rsidR="009903EB" w:rsidRPr="00B223B5" w:rsidRDefault="009903EB" w:rsidP="00551C6F">
      <w:pPr>
        <w:spacing w:after="0" w:line="240" w:lineRule="auto"/>
        <w:rPr>
          <w:rStyle w:val="a4"/>
          <w:rFonts w:ascii="Times New Roman" w:hAnsi="Times New Roman" w:cs="Times New Roman"/>
          <w:color w:val="auto"/>
          <w:sz w:val="24"/>
          <w:szCs w:val="24"/>
          <w:u w:val="none"/>
        </w:rPr>
      </w:pPr>
      <w:r w:rsidRPr="00B223B5">
        <w:rPr>
          <w:rStyle w:val="a4"/>
          <w:rFonts w:ascii="Times New Roman" w:hAnsi="Times New Roman" w:cs="Times New Roman"/>
          <w:color w:val="auto"/>
          <w:sz w:val="24"/>
          <w:szCs w:val="24"/>
          <w:u w:val="none"/>
        </w:rPr>
        <w:lastRenderedPageBreak/>
        <w:t>Приложение 1</w:t>
      </w:r>
    </w:p>
    <w:p w:rsidR="009903EB" w:rsidRPr="00B223B5" w:rsidRDefault="007D76CC" w:rsidP="00BF22A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00375" cy="1743075"/>
            <wp:effectExtent l="19050" t="0" r="9525"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srcRect/>
                    <a:stretch>
                      <a:fillRect/>
                    </a:stretch>
                  </pic:blipFill>
                  <pic:spPr bwMode="auto">
                    <a:xfrm>
                      <a:off x="0" y="0"/>
                      <a:ext cx="3000375" cy="1743075"/>
                    </a:xfrm>
                    <a:prstGeom prst="rect">
                      <a:avLst/>
                    </a:prstGeom>
                    <a:noFill/>
                    <a:ln w="9525">
                      <a:noFill/>
                      <a:miter lim="800000"/>
                      <a:headEnd/>
                      <a:tailEnd/>
                    </a:ln>
                  </pic:spPr>
                </pic:pic>
              </a:graphicData>
            </a:graphic>
          </wp:inline>
        </w:drawing>
      </w:r>
      <w:r w:rsidR="009903EB" w:rsidRPr="00B223B5">
        <w:rPr>
          <w:rFonts w:ascii="Times New Roman" w:hAnsi="Times New Roman" w:cs="Times New Roman"/>
          <w:snapToGrid w:val="0"/>
          <w:color w:val="000000"/>
          <w:w w:val="0"/>
          <w:sz w:val="24"/>
          <w:szCs w:val="24"/>
          <w:u w:color="000000"/>
          <w:bdr w:val="none" w:sz="0" w:space="0" w:color="000000"/>
          <w:shd w:val="clear" w:color="000000" w:fill="000000"/>
        </w:rPr>
        <w:t xml:space="preserve"> </w:t>
      </w:r>
      <w:r>
        <w:rPr>
          <w:rFonts w:ascii="Times New Roman" w:hAnsi="Times New Roman" w:cs="Times New Roman"/>
          <w:noProof/>
          <w:sz w:val="24"/>
          <w:szCs w:val="24"/>
        </w:rPr>
        <w:drawing>
          <wp:inline distT="0" distB="0" distL="0" distR="0">
            <wp:extent cx="2857500" cy="1743075"/>
            <wp:effectExtent l="1905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srcRect/>
                    <a:stretch>
                      <a:fillRect/>
                    </a:stretch>
                  </pic:blipFill>
                  <pic:spPr bwMode="auto">
                    <a:xfrm>
                      <a:off x="0" y="0"/>
                      <a:ext cx="2857500" cy="1743075"/>
                    </a:xfrm>
                    <a:prstGeom prst="rect">
                      <a:avLst/>
                    </a:prstGeom>
                    <a:noFill/>
                    <a:ln w="9525">
                      <a:noFill/>
                      <a:miter lim="800000"/>
                      <a:headEnd/>
                      <a:tailEnd/>
                    </a:ln>
                  </pic:spPr>
                </pic:pic>
              </a:graphicData>
            </a:graphic>
          </wp:inline>
        </w:drawing>
      </w:r>
    </w:p>
    <w:p w:rsidR="009903EB" w:rsidRPr="00B223B5" w:rsidRDefault="009903EB" w:rsidP="00BF22A1">
      <w:pPr>
        <w:spacing w:after="0" w:line="240" w:lineRule="auto"/>
        <w:jc w:val="both"/>
        <w:rPr>
          <w:rFonts w:ascii="Times New Roman" w:hAnsi="Times New Roman" w:cs="Times New Roman"/>
          <w:sz w:val="24"/>
          <w:szCs w:val="24"/>
        </w:rPr>
      </w:pPr>
      <w:r w:rsidRPr="00B223B5">
        <w:rPr>
          <w:rFonts w:ascii="Times New Roman" w:hAnsi="Times New Roman" w:cs="Times New Roman"/>
          <w:sz w:val="24"/>
          <w:szCs w:val="24"/>
        </w:rPr>
        <w:t xml:space="preserve">Фото 1 Паутина  в подполе </w:t>
      </w:r>
      <w:r w:rsidRPr="00B223B5">
        <w:rPr>
          <w:rFonts w:ascii="Times New Roman" w:hAnsi="Times New Roman" w:cs="Times New Roman"/>
          <w:sz w:val="24"/>
          <w:szCs w:val="24"/>
        </w:rPr>
        <w:tab/>
      </w:r>
      <w:r w:rsidRPr="00B223B5">
        <w:rPr>
          <w:rFonts w:ascii="Times New Roman" w:hAnsi="Times New Roman" w:cs="Times New Roman"/>
          <w:sz w:val="24"/>
          <w:szCs w:val="24"/>
        </w:rPr>
        <w:tab/>
      </w:r>
      <w:r w:rsidRPr="00B223B5">
        <w:rPr>
          <w:rFonts w:ascii="Times New Roman" w:hAnsi="Times New Roman" w:cs="Times New Roman"/>
          <w:sz w:val="24"/>
          <w:szCs w:val="24"/>
        </w:rPr>
        <w:tab/>
        <w:t>Фото 2 Паутина с коконом на чердаке</w:t>
      </w:r>
    </w:p>
    <w:p w:rsidR="009903EB" w:rsidRPr="00B223B5" w:rsidRDefault="007D76CC" w:rsidP="00BF22A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00375" cy="1743075"/>
            <wp:effectExtent l="19050" t="0" r="9525" b="0"/>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a:srcRect/>
                    <a:stretch>
                      <a:fillRect/>
                    </a:stretch>
                  </pic:blipFill>
                  <pic:spPr bwMode="auto">
                    <a:xfrm>
                      <a:off x="0" y="0"/>
                      <a:ext cx="3000375" cy="1743075"/>
                    </a:xfrm>
                    <a:prstGeom prst="rect">
                      <a:avLst/>
                    </a:prstGeom>
                    <a:noFill/>
                    <a:ln w="9525">
                      <a:noFill/>
                      <a:miter lim="800000"/>
                      <a:headEnd/>
                      <a:tailEnd/>
                    </a:ln>
                  </pic:spPr>
                </pic:pic>
              </a:graphicData>
            </a:graphic>
          </wp:inline>
        </w:drawing>
      </w:r>
      <w:r w:rsidR="009903EB" w:rsidRPr="00B223B5">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905125" cy="1743075"/>
            <wp:effectExtent l="19050" t="0" r="9525" b="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a:srcRect/>
                    <a:stretch>
                      <a:fillRect/>
                    </a:stretch>
                  </pic:blipFill>
                  <pic:spPr bwMode="auto">
                    <a:xfrm>
                      <a:off x="0" y="0"/>
                      <a:ext cx="2905125" cy="1743075"/>
                    </a:xfrm>
                    <a:prstGeom prst="rect">
                      <a:avLst/>
                    </a:prstGeom>
                    <a:noFill/>
                    <a:ln w="9525">
                      <a:noFill/>
                      <a:miter lim="800000"/>
                      <a:headEnd/>
                      <a:tailEnd/>
                    </a:ln>
                  </pic:spPr>
                </pic:pic>
              </a:graphicData>
            </a:graphic>
          </wp:inline>
        </w:drawing>
      </w:r>
    </w:p>
    <w:p w:rsidR="009903EB" w:rsidRPr="00B223B5" w:rsidRDefault="009903EB" w:rsidP="00BF22A1">
      <w:pPr>
        <w:spacing w:after="0" w:line="240" w:lineRule="auto"/>
        <w:rPr>
          <w:rFonts w:ascii="Times New Roman" w:hAnsi="Times New Roman" w:cs="Times New Roman"/>
          <w:sz w:val="24"/>
          <w:szCs w:val="24"/>
        </w:rPr>
      </w:pPr>
      <w:r w:rsidRPr="00B223B5">
        <w:rPr>
          <w:rFonts w:ascii="Times New Roman" w:hAnsi="Times New Roman" w:cs="Times New Roman"/>
          <w:sz w:val="24"/>
          <w:szCs w:val="24"/>
        </w:rPr>
        <w:t>Фото3 Паутина с пойманной мухой      Фото 4 Паутина с остатками насекомых</w:t>
      </w:r>
    </w:p>
    <w:p w:rsidR="009903EB" w:rsidRPr="00B223B5" w:rsidRDefault="007D76CC" w:rsidP="00BF22A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28950" cy="1743075"/>
            <wp:effectExtent l="1905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
                    <a:srcRect/>
                    <a:stretch>
                      <a:fillRect/>
                    </a:stretch>
                  </pic:blipFill>
                  <pic:spPr bwMode="auto">
                    <a:xfrm>
                      <a:off x="0" y="0"/>
                      <a:ext cx="3028950" cy="1743075"/>
                    </a:xfrm>
                    <a:prstGeom prst="rect">
                      <a:avLst/>
                    </a:prstGeom>
                    <a:noFill/>
                    <a:ln w="9525">
                      <a:noFill/>
                      <a:miter lim="800000"/>
                      <a:headEnd/>
                      <a:tailEnd/>
                    </a:ln>
                  </pic:spPr>
                </pic:pic>
              </a:graphicData>
            </a:graphic>
          </wp:inline>
        </w:drawing>
      </w:r>
      <w:r w:rsidR="009903EB" w:rsidRPr="00B223B5">
        <w:rPr>
          <w:rFonts w:ascii="Times New Roman" w:hAnsi="Times New Roman" w:cs="Times New Roman"/>
          <w:snapToGrid w:val="0"/>
          <w:color w:val="000000"/>
          <w:w w:val="0"/>
          <w:sz w:val="24"/>
          <w:szCs w:val="24"/>
          <w:u w:color="000000"/>
          <w:bdr w:val="none" w:sz="0" w:space="0" w:color="000000"/>
          <w:shd w:val="clear" w:color="000000" w:fill="000000"/>
        </w:rPr>
        <w:t xml:space="preserve"> </w:t>
      </w:r>
      <w:r>
        <w:rPr>
          <w:rFonts w:ascii="Times New Roman" w:hAnsi="Times New Roman" w:cs="Times New Roman"/>
          <w:noProof/>
          <w:sz w:val="24"/>
          <w:szCs w:val="24"/>
        </w:rPr>
        <w:drawing>
          <wp:inline distT="0" distB="0" distL="0" distR="0">
            <wp:extent cx="2895600" cy="1743075"/>
            <wp:effectExtent l="19050" t="0" r="0" b="0"/>
            <wp:docPr id="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a:srcRect/>
                    <a:stretch>
                      <a:fillRect/>
                    </a:stretch>
                  </pic:blipFill>
                  <pic:spPr bwMode="auto">
                    <a:xfrm>
                      <a:off x="0" y="0"/>
                      <a:ext cx="2895600" cy="1743075"/>
                    </a:xfrm>
                    <a:prstGeom prst="rect">
                      <a:avLst/>
                    </a:prstGeom>
                    <a:noFill/>
                    <a:ln w="9525">
                      <a:noFill/>
                      <a:miter lim="800000"/>
                      <a:headEnd/>
                      <a:tailEnd/>
                    </a:ln>
                  </pic:spPr>
                </pic:pic>
              </a:graphicData>
            </a:graphic>
          </wp:inline>
        </w:drawing>
      </w:r>
    </w:p>
    <w:p w:rsidR="009903EB" w:rsidRPr="00B223B5" w:rsidRDefault="009903EB" w:rsidP="00BF22A1">
      <w:pPr>
        <w:spacing w:after="0" w:line="240" w:lineRule="auto"/>
        <w:rPr>
          <w:rFonts w:ascii="Times New Roman" w:hAnsi="Times New Roman" w:cs="Times New Roman"/>
          <w:sz w:val="24"/>
          <w:szCs w:val="24"/>
        </w:rPr>
      </w:pPr>
      <w:r w:rsidRPr="00B223B5">
        <w:rPr>
          <w:rFonts w:ascii="Times New Roman" w:hAnsi="Times New Roman" w:cs="Times New Roman"/>
          <w:sz w:val="24"/>
          <w:szCs w:val="24"/>
        </w:rPr>
        <w:t xml:space="preserve">Фото 5 Паук с добычей </w:t>
      </w:r>
      <w:r w:rsidRPr="00B223B5">
        <w:rPr>
          <w:rFonts w:ascii="Times New Roman" w:hAnsi="Times New Roman" w:cs="Times New Roman"/>
          <w:sz w:val="24"/>
          <w:szCs w:val="24"/>
        </w:rPr>
        <w:tab/>
      </w:r>
      <w:r w:rsidRPr="00B223B5">
        <w:rPr>
          <w:rFonts w:ascii="Times New Roman" w:hAnsi="Times New Roman" w:cs="Times New Roman"/>
          <w:sz w:val="24"/>
          <w:szCs w:val="24"/>
        </w:rPr>
        <w:tab/>
      </w:r>
      <w:r w:rsidRPr="00B223B5">
        <w:rPr>
          <w:rFonts w:ascii="Times New Roman" w:hAnsi="Times New Roman" w:cs="Times New Roman"/>
          <w:sz w:val="24"/>
          <w:szCs w:val="24"/>
        </w:rPr>
        <w:tab/>
        <w:t>Фото 6 Эксперимент</w:t>
      </w:r>
    </w:p>
    <w:p w:rsidR="009903EB" w:rsidRPr="00B223B5" w:rsidRDefault="007D76CC" w:rsidP="00BF22A1">
      <w:pPr>
        <w:spacing w:after="0" w:line="240" w:lineRule="auto"/>
        <w:rPr>
          <w:rFonts w:ascii="Times New Roman" w:hAnsi="Times New Roman" w:cs="Times New Roman"/>
          <w:snapToGrid w:val="0"/>
          <w:color w:val="000000"/>
          <w:w w:val="0"/>
          <w:sz w:val="24"/>
          <w:szCs w:val="24"/>
          <w:u w:color="000000"/>
          <w:bdr w:val="none" w:sz="0" w:space="0" w:color="000000"/>
          <w:shd w:val="clear" w:color="000000" w:fill="000000"/>
        </w:rPr>
      </w:pPr>
      <w:r>
        <w:rPr>
          <w:rFonts w:ascii="Times New Roman" w:hAnsi="Times New Roman" w:cs="Times New Roman"/>
          <w:noProof/>
          <w:sz w:val="24"/>
          <w:szCs w:val="24"/>
        </w:rPr>
        <w:drawing>
          <wp:inline distT="0" distB="0" distL="0" distR="0">
            <wp:extent cx="1752600" cy="2686050"/>
            <wp:effectExtent l="19050" t="0" r="0" b="0"/>
            <wp:docPr id="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
                    <a:srcRect/>
                    <a:stretch>
                      <a:fillRect/>
                    </a:stretch>
                  </pic:blipFill>
                  <pic:spPr bwMode="auto">
                    <a:xfrm>
                      <a:off x="0" y="0"/>
                      <a:ext cx="1752600" cy="2686050"/>
                    </a:xfrm>
                    <a:prstGeom prst="rect">
                      <a:avLst/>
                    </a:prstGeom>
                    <a:noFill/>
                    <a:ln w="9525">
                      <a:noFill/>
                      <a:miter lim="800000"/>
                      <a:headEnd/>
                      <a:tailEnd/>
                    </a:ln>
                  </pic:spPr>
                </pic:pic>
              </a:graphicData>
            </a:graphic>
          </wp:inline>
        </w:drawing>
      </w:r>
      <w:r w:rsidR="009903EB" w:rsidRPr="00B223B5">
        <w:rPr>
          <w:rFonts w:ascii="Times New Roman" w:hAnsi="Times New Roman" w:cs="Times New Roman"/>
          <w:snapToGrid w:val="0"/>
          <w:color w:val="000000"/>
          <w:w w:val="0"/>
          <w:sz w:val="24"/>
          <w:szCs w:val="24"/>
          <w:u w:color="000000"/>
          <w:bdr w:val="none" w:sz="0" w:space="0" w:color="000000"/>
          <w:shd w:val="clear" w:color="000000" w:fill="000000"/>
        </w:rPr>
        <w:t xml:space="preserve"> </w:t>
      </w:r>
      <w:r>
        <w:rPr>
          <w:rFonts w:ascii="Times New Roman" w:hAnsi="Times New Roman" w:cs="Times New Roman"/>
          <w:noProof/>
          <w:sz w:val="24"/>
          <w:szCs w:val="24"/>
        </w:rPr>
        <w:drawing>
          <wp:inline distT="0" distB="0" distL="0" distR="0">
            <wp:extent cx="1752600" cy="2695575"/>
            <wp:effectExtent l="19050" t="0" r="0" b="0"/>
            <wp:docPr id="1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4"/>
                    <a:srcRect/>
                    <a:stretch>
                      <a:fillRect/>
                    </a:stretch>
                  </pic:blipFill>
                  <pic:spPr bwMode="auto">
                    <a:xfrm>
                      <a:off x="0" y="0"/>
                      <a:ext cx="1752600" cy="2695575"/>
                    </a:xfrm>
                    <a:prstGeom prst="rect">
                      <a:avLst/>
                    </a:prstGeom>
                    <a:noFill/>
                    <a:ln w="9525">
                      <a:noFill/>
                      <a:miter lim="800000"/>
                      <a:headEnd/>
                      <a:tailEnd/>
                    </a:ln>
                  </pic:spPr>
                </pic:pic>
              </a:graphicData>
            </a:graphic>
          </wp:inline>
        </w:drawing>
      </w:r>
    </w:p>
    <w:p w:rsidR="009903EB" w:rsidRPr="00B223B5" w:rsidRDefault="009903EB" w:rsidP="00BF22A1">
      <w:pPr>
        <w:spacing w:after="0" w:line="240" w:lineRule="auto"/>
        <w:rPr>
          <w:rFonts w:ascii="Times New Roman" w:hAnsi="Times New Roman" w:cs="Times New Roman"/>
          <w:sz w:val="24"/>
          <w:szCs w:val="24"/>
        </w:rPr>
      </w:pPr>
      <w:r w:rsidRPr="00B223B5">
        <w:rPr>
          <w:rFonts w:ascii="Times New Roman" w:hAnsi="Times New Roman" w:cs="Times New Roman"/>
          <w:sz w:val="24"/>
          <w:szCs w:val="24"/>
        </w:rPr>
        <w:t>Фото</w:t>
      </w:r>
      <w:r w:rsidR="00C227A5">
        <w:rPr>
          <w:rFonts w:ascii="Times New Roman" w:hAnsi="Times New Roman" w:cs="Times New Roman"/>
          <w:sz w:val="24"/>
          <w:szCs w:val="24"/>
        </w:rPr>
        <w:t xml:space="preserve"> </w:t>
      </w:r>
      <w:r w:rsidRPr="00B223B5">
        <w:rPr>
          <w:rFonts w:ascii="Times New Roman" w:hAnsi="Times New Roman" w:cs="Times New Roman"/>
          <w:sz w:val="24"/>
          <w:szCs w:val="24"/>
        </w:rPr>
        <w:t>7 Серый паук        Фото</w:t>
      </w:r>
      <w:r w:rsidR="00C227A5">
        <w:rPr>
          <w:rFonts w:ascii="Times New Roman" w:hAnsi="Times New Roman" w:cs="Times New Roman"/>
          <w:sz w:val="24"/>
          <w:szCs w:val="24"/>
        </w:rPr>
        <w:t xml:space="preserve"> </w:t>
      </w:r>
      <w:r w:rsidRPr="00B223B5">
        <w:rPr>
          <w:rFonts w:ascii="Times New Roman" w:hAnsi="Times New Roman" w:cs="Times New Roman"/>
          <w:sz w:val="24"/>
          <w:szCs w:val="24"/>
        </w:rPr>
        <w:t>8</w:t>
      </w:r>
      <w:r w:rsidR="00C227A5">
        <w:rPr>
          <w:rFonts w:ascii="Times New Roman" w:hAnsi="Times New Roman" w:cs="Times New Roman"/>
          <w:sz w:val="24"/>
          <w:szCs w:val="24"/>
        </w:rPr>
        <w:t xml:space="preserve"> </w:t>
      </w:r>
      <w:r w:rsidRPr="00B223B5">
        <w:rPr>
          <w:rFonts w:ascii="Times New Roman" w:hAnsi="Times New Roman" w:cs="Times New Roman"/>
          <w:sz w:val="24"/>
          <w:szCs w:val="24"/>
        </w:rPr>
        <w:t>Выведение паучат</w:t>
      </w:r>
    </w:p>
    <w:p w:rsidR="009903EB" w:rsidRDefault="009903EB" w:rsidP="00BF22A1">
      <w:pPr>
        <w:spacing w:after="0" w:line="240" w:lineRule="auto"/>
        <w:jc w:val="right"/>
        <w:rPr>
          <w:rStyle w:val="a4"/>
          <w:rFonts w:ascii="Times New Roman" w:hAnsi="Times New Roman" w:cs="Times New Roman"/>
          <w:color w:val="auto"/>
          <w:sz w:val="24"/>
          <w:szCs w:val="24"/>
          <w:u w:val="none"/>
        </w:rPr>
      </w:pPr>
    </w:p>
    <w:p w:rsidR="009903EB" w:rsidRDefault="009903EB" w:rsidP="00BF22A1">
      <w:pPr>
        <w:spacing w:after="0" w:line="240" w:lineRule="auto"/>
        <w:jc w:val="right"/>
        <w:rPr>
          <w:rStyle w:val="a4"/>
          <w:rFonts w:ascii="Times New Roman" w:hAnsi="Times New Roman" w:cs="Times New Roman"/>
          <w:color w:val="auto"/>
          <w:sz w:val="24"/>
          <w:szCs w:val="24"/>
          <w:u w:val="none"/>
        </w:rPr>
      </w:pPr>
    </w:p>
    <w:p w:rsidR="009903EB" w:rsidRPr="00B223B5" w:rsidRDefault="009903EB" w:rsidP="00BD0295">
      <w:pPr>
        <w:spacing w:after="0" w:line="240" w:lineRule="auto"/>
        <w:jc w:val="center"/>
        <w:rPr>
          <w:rStyle w:val="a4"/>
          <w:rFonts w:ascii="Times New Roman" w:hAnsi="Times New Roman" w:cs="Times New Roman"/>
          <w:color w:val="auto"/>
          <w:sz w:val="24"/>
          <w:szCs w:val="24"/>
          <w:u w:val="none"/>
        </w:rPr>
      </w:pPr>
      <w:r w:rsidRPr="00B223B5">
        <w:rPr>
          <w:rStyle w:val="a4"/>
          <w:rFonts w:ascii="Times New Roman" w:hAnsi="Times New Roman" w:cs="Times New Roman"/>
          <w:color w:val="auto"/>
          <w:sz w:val="24"/>
          <w:szCs w:val="24"/>
          <w:u w:val="none"/>
        </w:rPr>
        <w:lastRenderedPageBreak/>
        <w:t>Приложение 2</w:t>
      </w:r>
    </w:p>
    <w:p w:rsidR="009903EB" w:rsidRPr="00B223B5" w:rsidRDefault="009903EB" w:rsidP="00BF22A1">
      <w:pPr>
        <w:spacing w:after="0" w:line="240" w:lineRule="auto"/>
        <w:ind w:firstLine="708"/>
        <w:rPr>
          <w:rStyle w:val="a4"/>
          <w:rFonts w:ascii="Times New Roman" w:hAnsi="Times New Roman" w:cs="Times New Roman"/>
          <w:color w:val="auto"/>
          <w:sz w:val="24"/>
          <w:szCs w:val="24"/>
          <w:u w:val="none"/>
        </w:rPr>
      </w:pPr>
    </w:p>
    <w:p w:rsidR="009903EB" w:rsidRPr="00B223B5" w:rsidRDefault="009903EB" w:rsidP="00BF22A1">
      <w:pPr>
        <w:spacing w:after="0" w:line="240" w:lineRule="auto"/>
        <w:ind w:firstLine="708"/>
        <w:rPr>
          <w:rStyle w:val="a4"/>
          <w:rFonts w:ascii="Times New Roman" w:hAnsi="Times New Roman" w:cs="Times New Roman"/>
          <w:color w:val="auto"/>
          <w:sz w:val="24"/>
          <w:szCs w:val="24"/>
          <w:u w:val="none"/>
        </w:rPr>
      </w:pPr>
      <w:r w:rsidRPr="00B223B5">
        <w:rPr>
          <w:rStyle w:val="a4"/>
          <w:rFonts w:ascii="Times New Roman" w:hAnsi="Times New Roman" w:cs="Times New Roman"/>
          <w:color w:val="auto"/>
          <w:sz w:val="24"/>
          <w:szCs w:val="24"/>
          <w:u w:val="none"/>
        </w:rPr>
        <w:t>Таблица 1 «Результаты обследования территории»</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9"/>
        <w:gridCol w:w="3634"/>
        <w:gridCol w:w="2446"/>
        <w:gridCol w:w="2446"/>
      </w:tblGrid>
      <w:tr w:rsidR="009903EB" w:rsidRPr="00093C67">
        <w:trPr>
          <w:trHeight w:val="1277"/>
          <w:jc w:val="center"/>
        </w:trPr>
        <w:tc>
          <w:tcPr>
            <w:tcW w:w="649"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 п/п</w:t>
            </w:r>
          </w:p>
        </w:tc>
        <w:tc>
          <w:tcPr>
            <w:tcW w:w="3634"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Обследуемые места</w:t>
            </w:r>
          </w:p>
        </w:tc>
        <w:tc>
          <w:tcPr>
            <w:tcW w:w="2446" w:type="dxa"/>
            <w:shd w:val="clear" w:color="auto" w:fill="FFFF00"/>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Нахождение паутины</w:t>
            </w:r>
          </w:p>
        </w:tc>
        <w:tc>
          <w:tcPr>
            <w:tcW w:w="2446" w:type="dxa"/>
            <w:shd w:val="clear" w:color="auto" w:fill="95B3D7"/>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Нахождение пауков</w:t>
            </w:r>
          </w:p>
        </w:tc>
      </w:tr>
      <w:tr w:rsidR="009903EB" w:rsidRPr="00093C67">
        <w:trPr>
          <w:trHeight w:val="639"/>
          <w:jc w:val="center"/>
        </w:trPr>
        <w:tc>
          <w:tcPr>
            <w:tcW w:w="649"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1</w:t>
            </w:r>
          </w:p>
        </w:tc>
        <w:tc>
          <w:tcPr>
            <w:tcW w:w="3634"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погреб</w:t>
            </w:r>
          </w:p>
        </w:tc>
        <w:tc>
          <w:tcPr>
            <w:tcW w:w="2446" w:type="dxa"/>
            <w:shd w:val="clear" w:color="auto" w:fill="D6E3BC"/>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c>
          <w:tcPr>
            <w:tcW w:w="2446" w:type="dxa"/>
            <w:shd w:val="clear" w:color="auto" w:fill="F79646"/>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r>
      <w:tr w:rsidR="009903EB" w:rsidRPr="00093C67">
        <w:trPr>
          <w:trHeight w:val="611"/>
          <w:jc w:val="center"/>
        </w:trPr>
        <w:tc>
          <w:tcPr>
            <w:tcW w:w="649"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2</w:t>
            </w:r>
          </w:p>
        </w:tc>
        <w:tc>
          <w:tcPr>
            <w:tcW w:w="3634"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гараж</w:t>
            </w:r>
          </w:p>
        </w:tc>
        <w:tc>
          <w:tcPr>
            <w:tcW w:w="2446" w:type="dxa"/>
            <w:shd w:val="clear" w:color="auto" w:fill="FFFF00"/>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c>
          <w:tcPr>
            <w:tcW w:w="2446" w:type="dxa"/>
            <w:shd w:val="clear" w:color="auto" w:fill="F79646"/>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r>
      <w:tr w:rsidR="009903EB" w:rsidRPr="00093C67">
        <w:trPr>
          <w:trHeight w:val="852"/>
          <w:jc w:val="center"/>
        </w:trPr>
        <w:tc>
          <w:tcPr>
            <w:tcW w:w="649"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3</w:t>
            </w:r>
          </w:p>
        </w:tc>
        <w:tc>
          <w:tcPr>
            <w:tcW w:w="3634"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навес для содержания домашних животных</w:t>
            </w:r>
          </w:p>
        </w:tc>
        <w:tc>
          <w:tcPr>
            <w:tcW w:w="2446" w:type="dxa"/>
            <w:shd w:val="clear" w:color="auto" w:fill="FFFF00"/>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c>
          <w:tcPr>
            <w:tcW w:w="2446" w:type="dxa"/>
            <w:shd w:val="clear" w:color="auto" w:fill="F79646"/>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r>
      <w:tr w:rsidR="009903EB" w:rsidRPr="00093C67">
        <w:trPr>
          <w:trHeight w:val="639"/>
          <w:jc w:val="center"/>
        </w:trPr>
        <w:tc>
          <w:tcPr>
            <w:tcW w:w="649"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4</w:t>
            </w:r>
          </w:p>
        </w:tc>
        <w:tc>
          <w:tcPr>
            <w:tcW w:w="3634"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теплицу</w:t>
            </w:r>
          </w:p>
        </w:tc>
        <w:tc>
          <w:tcPr>
            <w:tcW w:w="2446" w:type="dxa"/>
            <w:shd w:val="clear" w:color="auto" w:fill="FFFF00"/>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c>
          <w:tcPr>
            <w:tcW w:w="2446" w:type="dxa"/>
            <w:shd w:val="clear" w:color="auto" w:fill="95B3D7"/>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r>
      <w:tr w:rsidR="009903EB" w:rsidRPr="00093C67">
        <w:trPr>
          <w:trHeight w:val="639"/>
          <w:jc w:val="center"/>
        </w:trPr>
        <w:tc>
          <w:tcPr>
            <w:tcW w:w="649"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5</w:t>
            </w:r>
          </w:p>
        </w:tc>
        <w:tc>
          <w:tcPr>
            <w:tcW w:w="3634"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сарай</w:t>
            </w:r>
          </w:p>
        </w:tc>
        <w:tc>
          <w:tcPr>
            <w:tcW w:w="2446" w:type="dxa"/>
            <w:shd w:val="clear" w:color="auto" w:fill="FFFF00"/>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c>
          <w:tcPr>
            <w:tcW w:w="2446" w:type="dxa"/>
            <w:shd w:val="clear" w:color="auto" w:fill="95B3D7"/>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r>
      <w:tr w:rsidR="009903EB" w:rsidRPr="00093C67">
        <w:trPr>
          <w:trHeight w:val="611"/>
          <w:jc w:val="center"/>
        </w:trPr>
        <w:tc>
          <w:tcPr>
            <w:tcW w:w="649"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6</w:t>
            </w:r>
          </w:p>
        </w:tc>
        <w:tc>
          <w:tcPr>
            <w:tcW w:w="3634"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ванная комната</w:t>
            </w:r>
          </w:p>
        </w:tc>
        <w:tc>
          <w:tcPr>
            <w:tcW w:w="2446" w:type="dxa"/>
            <w:shd w:val="clear" w:color="auto" w:fill="D6E3BC"/>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c>
          <w:tcPr>
            <w:tcW w:w="2446" w:type="dxa"/>
            <w:shd w:val="clear" w:color="auto" w:fill="F79646"/>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r>
      <w:tr w:rsidR="009903EB" w:rsidRPr="00093C67">
        <w:trPr>
          <w:trHeight w:val="611"/>
          <w:jc w:val="center"/>
        </w:trPr>
        <w:tc>
          <w:tcPr>
            <w:tcW w:w="649"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7</w:t>
            </w:r>
          </w:p>
        </w:tc>
        <w:tc>
          <w:tcPr>
            <w:tcW w:w="3634"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уличный туалет</w:t>
            </w:r>
          </w:p>
        </w:tc>
        <w:tc>
          <w:tcPr>
            <w:tcW w:w="2446" w:type="dxa"/>
            <w:shd w:val="clear" w:color="auto" w:fill="FFFF00"/>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c>
          <w:tcPr>
            <w:tcW w:w="2446" w:type="dxa"/>
            <w:shd w:val="clear" w:color="auto" w:fill="F79646"/>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r>
      <w:tr w:rsidR="009903EB" w:rsidRPr="00093C67">
        <w:trPr>
          <w:trHeight w:val="639"/>
          <w:jc w:val="center"/>
        </w:trPr>
        <w:tc>
          <w:tcPr>
            <w:tcW w:w="649"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8</w:t>
            </w:r>
          </w:p>
        </w:tc>
        <w:tc>
          <w:tcPr>
            <w:tcW w:w="3634"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крышу дома</w:t>
            </w:r>
          </w:p>
        </w:tc>
        <w:tc>
          <w:tcPr>
            <w:tcW w:w="2446" w:type="dxa"/>
            <w:shd w:val="clear" w:color="auto" w:fill="FFFF00"/>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c>
          <w:tcPr>
            <w:tcW w:w="2446" w:type="dxa"/>
            <w:shd w:val="clear" w:color="auto" w:fill="F79646"/>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r>
      <w:tr w:rsidR="009903EB" w:rsidRPr="00093C67">
        <w:trPr>
          <w:trHeight w:val="639"/>
          <w:jc w:val="center"/>
        </w:trPr>
        <w:tc>
          <w:tcPr>
            <w:tcW w:w="649"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9</w:t>
            </w:r>
          </w:p>
        </w:tc>
        <w:tc>
          <w:tcPr>
            <w:tcW w:w="3634"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оконные рамы</w:t>
            </w:r>
          </w:p>
        </w:tc>
        <w:tc>
          <w:tcPr>
            <w:tcW w:w="2446" w:type="dxa"/>
            <w:shd w:val="clear" w:color="auto" w:fill="FFFF00"/>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c>
          <w:tcPr>
            <w:tcW w:w="2446" w:type="dxa"/>
            <w:shd w:val="clear" w:color="auto" w:fill="F79646"/>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r>
      <w:tr w:rsidR="009903EB" w:rsidRPr="00093C67">
        <w:trPr>
          <w:trHeight w:val="611"/>
          <w:jc w:val="center"/>
        </w:trPr>
        <w:tc>
          <w:tcPr>
            <w:tcW w:w="649"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10</w:t>
            </w:r>
          </w:p>
        </w:tc>
        <w:tc>
          <w:tcPr>
            <w:tcW w:w="3634"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дровяник</w:t>
            </w:r>
          </w:p>
        </w:tc>
        <w:tc>
          <w:tcPr>
            <w:tcW w:w="2446" w:type="dxa"/>
            <w:shd w:val="clear" w:color="auto" w:fill="FFFF00"/>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c>
          <w:tcPr>
            <w:tcW w:w="2446" w:type="dxa"/>
            <w:shd w:val="clear" w:color="auto" w:fill="95B3D7"/>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r>
      <w:tr w:rsidR="009903EB" w:rsidRPr="00093C67">
        <w:trPr>
          <w:trHeight w:val="611"/>
          <w:jc w:val="center"/>
        </w:trPr>
        <w:tc>
          <w:tcPr>
            <w:tcW w:w="649"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11</w:t>
            </w:r>
          </w:p>
        </w:tc>
        <w:tc>
          <w:tcPr>
            <w:tcW w:w="3634"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угольник</w:t>
            </w:r>
          </w:p>
        </w:tc>
        <w:tc>
          <w:tcPr>
            <w:tcW w:w="2446" w:type="dxa"/>
            <w:shd w:val="clear" w:color="auto" w:fill="FFFF00"/>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c>
          <w:tcPr>
            <w:tcW w:w="2446" w:type="dxa"/>
            <w:shd w:val="clear" w:color="auto" w:fill="F79646"/>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r>
      <w:tr w:rsidR="009903EB" w:rsidRPr="00093C67">
        <w:trPr>
          <w:trHeight w:val="639"/>
          <w:jc w:val="center"/>
        </w:trPr>
        <w:tc>
          <w:tcPr>
            <w:tcW w:w="649"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12</w:t>
            </w:r>
          </w:p>
        </w:tc>
        <w:tc>
          <w:tcPr>
            <w:tcW w:w="3634"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подпол дома</w:t>
            </w:r>
          </w:p>
        </w:tc>
        <w:tc>
          <w:tcPr>
            <w:tcW w:w="2446" w:type="dxa"/>
            <w:shd w:val="clear" w:color="auto" w:fill="FFFF00"/>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c>
          <w:tcPr>
            <w:tcW w:w="2446" w:type="dxa"/>
            <w:shd w:val="clear" w:color="auto" w:fill="F79646"/>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r>
      <w:tr w:rsidR="009903EB" w:rsidRPr="00093C67">
        <w:trPr>
          <w:trHeight w:val="639"/>
          <w:jc w:val="center"/>
        </w:trPr>
        <w:tc>
          <w:tcPr>
            <w:tcW w:w="649"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13</w:t>
            </w:r>
          </w:p>
        </w:tc>
        <w:tc>
          <w:tcPr>
            <w:tcW w:w="3634"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днище мягкой мебели</w:t>
            </w:r>
          </w:p>
        </w:tc>
        <w:tc>
          <w:tcPr>
            <w:tcW w:w="2446" w:type="dxa"/>
            <w:shd w:val="clear" w:color="auto" w:fill="FFFF00"/>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c>
          <w:tcPr>
            <w:tcW w:w="2446" w:type="dxa"/>
            <w:shd w:val="clear" w:color="auto" w:fill="95B3D7"/>
            <w:vAlign w:val="center"/>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w:t>
            </w:r>
          </w:p>
        </w:tc>
      </w:tr>
    </w:tbl>
    <w:p w:rsidR="009903EB" w:rsidRPr="00B223B5" w:rsidRDefault="009903EB" w:rsidP="00BF22A1">
      <w:pPr>
        <w:spacing w:after="0" w:line="240" w:lineRule="auto"/>
        <w:rPr>
          <w:rFonts w:ascii="Times New Roman" w:hAnsi="Times New Roman" w:cs="Times New Roman"/>
          <w:sz w:val="24"/>
          <w:szCs w:val="24"/>
        </w:rPr>
      </w:pPr>
    </w:p>
    <w:p w:rsidR="009903EB" w:rsidRPr="00B223B5" w:rsidRDefault="009903EB" w:rsidP="00BF22A1">
      <w:pPr>
        <w:spacing w:after="0" w:line="240" w:lineRule="auto"/>
        <w:jc w:val="right"/>
        <w:rPr>
          <w:rStyle w:val="a4"/>
          <w:rFonts w:ascii="Times New Roman" w:hAnsi="Times New Roman" w:cs="Times New Roman"/>
          <w:color w:val="auto"/>
          <w:sz w:val="24"/>
          <w:szCs w:val="24"/>
          <w:u w:val="none"/>
        </w:rPr>
      </w:pPr>
    </w:p>
    <w:p w:rsidR="009903EB" w:rsidRPr="00B223B5" w:rsidRDefault="009903EB" w:rsidP="00BF22A1">
      <w:pPr>
        <w:spacing w:after="0" w:line="240" w:lineRule="auto"/>
        <w:jc w:val="right"/>
        <w:rPr>
          <w:rStyle w:val="a4"/>
          <w:rFonts w:ascii="Times New Roman" w:hAnsi="Times New Roman" w:cs="Times New Roman"/>
          <w:color w:val="auto"/>
          <w:sz w:val="24"/>
          <w:szCs w:val="24"/>
          <w:u w:val="none"/>
        </w:rPr>
      </w:pPr>
    </w:p>
    <w:p w:rsidR="009903EB" w:rsidRPr="00B223B5" w:rsidRDefault="009903EB" w:rsidP="00BD0295">
      <w:pPr>
        <w:spacing w:after="0" w:line="240" w:lineRule="auto"/>
        <w:jc w:val="center"/>
        <w:rPr>
          <w:rStyle w:val="a4"/>
          <w:rFonts w:ascii="Times New Roman" w:hAnsi="Times New Roman" w:cs="Times New Roman"/>
          <w:color w:val="auto"/>
          <w:sz w:val="24"/>
          <w:szCs w:val="24"/>
          <w:u w:val="none"/>
        </w:rPr>
      </w:pPr>
      <w:r w:rsidRPr="00B223B5">
        <w:rPr>
          <w:rStyle w:val="a4"/>
          <w:rFonts w:ascii="Times New Roman" w:hAnsi="Times New Roman" w:cs="Times New Roman"/>
          <w:color w:val="auto"/>
          <w:sz w:val="24"/>
          <w:szCs w:val="24"/>
          <w:u w:val="none"/>
        </w:rPr>
        <w:t>Приложение 3</w:t>
      </w:r>
    </w:p>
    <w:p w:rsidR="009903EB" w:rsidRPr="00B223B5" w:rsidRDefault="009903EB" w:rsidP="00BF22A1">
      <w:pPr>
        <w:spacing w:after="0" w:line="240" w:lineRule="auto"/>
        <w:ind w:firstLine="708"/>
        <w:rPr>
          <w:rFonts w:ascii="Times New Roman" w:hAnsi="Times New Roman" w:cs="Times New Roman"/>
          <w:sz w:val="24"/>
          <w:szCs w:val="24"/>
        </w:rPr>
      </w:pPr>
    </w:p>
    <w:p w:rsidR="009903EB" w:rsidRPr="00B223B5" w:rsidRDefault="009903EB" w:rsidP="00BF22A1">
      <w:pPr>
        <w:spacing w:after="0" w:line="240" w:lineRule="auto"/>
        <w:ind w:firstLine="708"/>
        <w:rPr>
          <w:rFonts w:ascii="Times New Roman" w:hAnsi="Times New Roman" w:cs="Times New Roman"/>
          <w:sz w:val="24"/>
          <w:szCs w:val="24"/>
        </w:rPr>
      </w:pPr>
      <w:r w:rsidRPr="00B223B5">
        <w:rPr>
          <w:rFonts w:ascii="Times New Roman" w:hAnsi="Times New Roman" w:cs="Times New Roman"/>
          <w:sz w:val="24"/>
          <w:szCs w:val="24"/>
        </w:rPr>
        <w:t>Таблица 2 «Рацион питания Паука домашнего»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9"/>
        <w:gridCol w:w="4341"/>
        <w:gridCol w:w="3420"/>
      </w:tblGrid>
      <w:tr w:rsidR="009903EB" w:rsidRPr="00093C67">
        <w:trPr>
          <w:trHeight w:val="428"/>
          <w:jc w:val="center"/>
        </w:trPr>
        <w:tc>
          <w:tcPr>
            <w:tcW w:w="889" w:type="dxa"/>
          </w:tcPr>
          <w:p w:rsidR="009903EB" w:rsidRPr="00093C67" w:rsidRDefault="009903EB" w:rsidP="00BF22A1">
            <w:pPr>
              <w:spacing w:after="0" w:line="240" w:lineRule="auto"/>
              <w:jc w:val="center"/>
              <w:rPr>
                <w:rFonts w:ascii="Times New Roman" w:hAnsi="Times New Roman" w:cs="Times New Roman"/>
                <w:sz w:val="24"/>
                <w:szCs w:val="24"/>
                <w:lang w:eastAsia="en-US"/>
              </w:rPr>
            </w:pPr>
            <w:r w:rsidRPr="00093C67">
              <w:rPr>
                <w:rFonts w:ascii="Times New Roman" w:hAnsi="Times New Roman" w:cs="Times New Roman"/>
                <w:sz w:val="24"/>
                <w:szCs w:val="24"/>
                <w:lang w:eastAsia="en-US"/>
              </w:rPr>
              <w:t xml:space="preserve">№ </w:t>
            </w:r>
          </w:p>
        </w:tc>
        <w:tc>
          <w:tcPr>
            <w:tcW w:w="4341"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Название насекомого</w:t>
            </w:r>
          </w:p>
        </w:tc>
        <w:tc>
          <w:tcPr>
            <w:tcW w:w="3420"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 xml:space="preserve">Экологическая группа </w:t>
            </w:r>
          </w:p>
        </w:tc>
      </w:tr>
      <w:tr w:rsidR="009903EB" w:rsidRPr="00093C67">
        <w:trPr>
          <w:trHeight w:val="428"/>
          <w:jc w:val="center"/>
        </w:trPr>
        <w:tc>
          <w:tcPr>
            <w:tcW w:w="889" w:type="dxa"/>
            <w:shd w:val="clear" w:color="auto" w:fill="FABF8F"/>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1</w:t>
            </w:r>
          </w:p>
        </w:tc>
        <w:tc>
          <w:tcPr>
            <w:tcW w:w="4341" w:type="dxa"/>
            <w:shd w:val="clear" w:color="auto" w:fill="FABF8F"/>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Мухи</w:t>
            </w:r>
          </w:p>
        </w:tc>
        <w:tc>
          <w:tcPr>
            <w:tcW w:w="3420" w:type="dxa"/>
            <w:shd w:val="clear" w:color="auto" w:fill="FABF8F"/>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Переносчики инфекций</w:t>
            </w:r>
          </w:p>
        </w:tc>
      </w:tr>
      <w:tr w:rsidR="009903EB" w:rsidRPr="00093C67">
        <w:trPr>
          <w:trHeight w:val="428"/>
          <w:jc w:val="center"/>
        </w:trPr>
        <w:tc>
          <w:tcPr>
            <w:tcW w:w="889"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2</w:t>
            </w:r>
          </w:p>
        </w:tc>
        <w:tc>
          <w:tcPr>
            <w:tcW w:w="4341"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 xml:space="preserve">Дрозофилы </w:t>
            </w:r>
          </w:p>
        </w:tc>
        <w:tc>
          <w:tcPr>
            <w:tcW w:w="3420"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Бытовые вредители</w:t>
            </w:r>
          </w:p>
        </w:tc>
      </w:tr>
      <w:tr w:rsidR="009903EB" w:rsidRPr="00093C67">
        <w:trPr>
          <w:trHeight w:val="428"/>
          <w:jc w:val="center"/>
        </w:trPr>
        <w:tc>
          <w:tcPr>
            <w:tcW w:w="889"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3</w:t>
            </w:r>
          </w:p>
        </w:tc>
        <w:tc>
          <w:tcPr>
            <w:tcW w:w="4341"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 xml:space="preserve">Уховертки </w:t>
            </w:r>
          </w:p>
        </w:tc>
        <w:tc>
          <w:tcPr>
            <w:tcW w:w="3420"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Бытовые вредители</w:t>
            </w:r>
          </w:p>
        </w:tc>
      </w:tr>
      <w:tr w:rsidR="009903EB" w:rsidRPr="00093C67">
        <w:trPr>
          <w:trHeight w:val="428"/>
          <w:jc w:val="center"/>
        </w:trPr>
        <w:tc>
          <w:tcPr>
            <w:tcW w:w="889" w:type="dxa"/>
            <w:shd w:val="clear" w:color="auto" w:fill="FABF8F"/>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lastRenderedPageBreak/>
              <w:t>4</w:t>
            </w:r>
          </w:p>
        </w:tc>
        <w:tc>
          <w:tcPr>
            <w:tcW w:w="4341" w:type="dxa"/>
            <w:shd w:val="clear" w:color="auto" w:fill="FABF8F"/>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Тараканы</w:t>
            </w:r>
          </w:p>
        </w:tc>
        <w:tc>
          <w:tcPr>
            <w:tcW w:w="3420" w:type="dxa"/>
            <w:shd w:val="clear" w:color="auto" w:fill="FABF8F"/>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Переносчики инфекций</w:t>
            </w:r>
          </w:p>
        </w:tc>
      </w:tr>
      <w:tr w:rsidR="009903EB" w:rsidRPr="00093C67">
        <w:trPr>
          <w:trHeight w:val="405"/>
          <w:jc w:val="center"/>
        </w:trPr>
        <w:tc>
          <w:tcPr>
            <w:tcW w:w="889" w:type="dxa"/>
            <w:shd w:val="clear" w:color="auto" w:fill="FABF8F"/>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5</w:t>
            </w:r>
          </w:p>
        </w:tc>
        <w:tc>
          <w:tcPr>
            <w:tcW w:w="4341" w:type="dxa"/>
            <w:shd w:val="clear" w:color="auto" w:fill="FABF8F"/>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Комары</w:t>
            </w:r>
          </w:p>
        </w:tc>
        <w:tc>
          <w:tcPr>
            <w:tcW w:w="3420" w:type="dxa"/>
            <w:shd w:val="clear" w:color="auto" w:fill="FABF8F"/>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Кровососущие паразиты</w:t>
            </w:r>
          </w:p>
        </w:tc>
      </w:tr>
      <w:tr w:rsidR="009903EB" w:rsidRPr="00093C67">
        <w:trPr>
          <w:trHeight w:val="428"/>
          <w:jc w:val="center"/>
        </w:trPr>
        <w:tc>
          <w:tcPr>
            <w:tcW w:w="889" w:type="dxa"/>
            <w:shd w:val="clear" w:color="auto" w:fill="FABF8F"/>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6</w:t>
            </w:r>
          </w:p>
        </w:tc>
        <w:tc>
          <w:tcPr>
            <w:tcW w:w="4341" w:type="dxa"/>
            <w:shd w:val="clear" w:color="auto" w:fill="FABF8F"/>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Клопы</w:t>
            </w:r>
          </w:p>
        </w:tc>
        <w:tc>
          <w:tcPr>
            <w:tcW w:w="3420" w:type="dxa"/>
            <w:shd w:val="clear" w:color="auto" w:fill="FABF8F"/>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Кровососущие паразиты</w:t>
            </w:r>
          </w:p>
        </w:tc>
      </w:tr>
      <w:tr w:rsidR="009903EB" w:rsidRPr="00093C67">
        <w:trPr>
          <w:trHeight w:val="428"/>
          <w:jc w:val="center"/>
        </w:trPr>
        <w:tc>
          <w:tcPr>
            <w:tcW w:w="889" w:type="dxa"/>
            <w:shd w:val="clear" w:color="auto" w:fill="FABF8F"/>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7</w:t>
            </w:r>
          </w:p>
        </w:tc>
        <w:tc>
          <w:tcPr>
            <w:tcW w:w="4341" w:type="dxa"/>
            <w:shd w:val="clear" w:color="auto" w:fill="FABF8F"/>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Блохи</w:t>
            </w:r>
          </w:p>
        </w:tc>
        <w:tc>
          <w:tcPr>
            <w:tcW w:w="3420" w:type="dxa"/>
            <w:shd w:val="clear" w:color="auto" w:fill="FABF8F"/>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Кровососущие паразиты</w:t>
            </w:r>
          </w:p>
        </w:tc>
      </w:tr>
      <w:tr w:rsidR="009903EB" w:rsidRPr="00093C67">
        <w:trPr>
          <w:trHeight w:val="428"/>
          <w:jc w:val="center"/>
        </w:trPr>
        <w:tc>
          <w:tcPr>
            <w:tcW w:w="889" w:type="dxa"/>
            <w:shd w:val="clear" w:color="auto" w:fill="FABF8F"/>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8</w:t>
            </w:r>
          </w:p>
        </w:tc>
        <w:tc>
          <w:tcPr>
            <w:tcW w:w="4341" w:type="dxa"/>
            <w:shd w:val="clear" w:color="auto" w:fill="FABF8F"/>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Моль</w:t>
            </w:r>
          </w:p>
        </w:tc>
        <w:tc>
          <w:tcPr>
            <w:tcW w:w="3420" w:type="dxa"/>
            <w:shd w:val="clear" w:color="auto" w:fill="FABF8F"/>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Бытовые вредители</w:t>
            </w:r>
          </w:p>
        </w:tc>
      </w:tr>
      <w:tr w:rsidR="009903EB" w:rsidRPr="00093C67">
        <w:trPr>
          <w:trHeight w:val="428"/>
          <w:jc w:val="center"/>
        </w:trPr>
        <w:tc>
          <w:tcPr>
            <w:tcW w:w="889"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9</w:t>
            </w:r>
          </w:p>
        </w:tc>
        <w:tc>
          <w:tcPr>
            <w:tcW w:w="4341"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Домовые муравьи</w:t>
            </w:r>
          </w:p>
        </w:tc>
        <w:tc>
          <w:tcPr>
            <w:tcW w:w="3420"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Бытовые вредители</w:t>
            </w:r>
          </w:p>
        </w:tc>
      </w:tr>
      <w:tr w:rsidR="009903EB" w:rsidRPr="00093C67">
        <w:trPr>
          <w:trHeight w:val="405"/>
          <w:jc w:val="center"/>
        </w:trPr>
        <w:tc>
          <w:tcPr>
            <w:tcW w:w="889"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10</w:t>
            </w:r>
          </w:p>
        </w:tc>
        <w:tc>
          <w:tcPr>
            <w:tcW w:w="4341"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Тля</w:t>
            </w:r>
          </w:p>
        </w:tc>
        <w:tc>
          <w:tcPr>
            <w:tcW w:w="3420"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Вредители сада, огорода</w:t>
            </w:r>
          </w:p>
        </w:tc>
      </w:tr>
      <w:tr w:rsidR="009903EB" w:rsidRPr="00093C67">
        <w:trPr>
          <w:trHeight w:val="451"/>
          <w:jc w:val="center"/>
        </w:trPr>
        <w:tc>
          <w:tcPr>
            <w:tcW w:w="889"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11</w:t>
            </w:r>
          </w:p>
        </w:tc>
        <w:tc>
          <w:tcPr>
            <w:tcW w:w="4341"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Яблоневая плодожорка</w:t>
            </w:r>
          </w:p>
        </w:tc>
        <w:tc>
          <w:tcPr>
            <w:tcW w:w="3420" w:type="dxa"/>
          </w:tcPr>
          <w:p w:rsidR="009903EB" w:rsidRPr="00093C67" w:rsidRDefault="009903EB" w:rsidP="00BF22A1">
            <w:pPr>
              <w:spacing w:after="0" w:line="240" w:lineRule="auto"/>
              <w:rPr>
                <w:rFonts w:ascii="Times New Roman" w:hAnsi="Times New Roman" w:cs="Times New Roman"/>
                <w:sz w:val="24"/>
                <w:szCs w:val="24"/>
                <w:lang w:eastAsia="en-US"/>
              </w:rPr>
            </w:pPr>
            <w:r w:rsidRPr="00093C67">
              <w:rPr>
                <w:rFonts w:ascii="Times New Roman" w:hAnsi="Times New Roman" w:cs="Times New Roman"/>
                <w:sz w:val="24"/>
                <w:szCs w:val="24"/>
                <w:lang w:eastAsia="en-US"/>
              </w:rPr>
              <w:t>Вредители сада, огорода</w:t>
            </w:r>
          </w:p>
        </w:tc>
      </w:tr>
      <w:tr w:rsidR="009903EB" w:rsidRPr="00093C67" w:rsidTr="009C31F7">
        <w:trPr>
          <w:trHeight w:val="70"/>
          <w:jc w:val="center"/>
        </w:trPr>
        <w:tc>
          <w:tcPr>
            <w:tcW w:w="889" w:type="dxa"/>
            <w:shd w:val="clear" w:color="auto" w:fill="FABF8F"/>
          </w:tcPr>
          <w:p w:rsidR="009903EB" w:rsidRPr="00093C67" w:rsidRDefault="009903EB" w:rsidP="00BF22A1">
            <w:pPr>
              <w:spacing w:after="0" w:line="240" w:lineRule="auto"/>
              <w:rPr>
                <w:rFonts w:ascii="Times New Roman" w:hAnsi="Times New Roman" w:cs="Times New Roman"/>
                <w:sz w:val="24"/>
                <w:szCs w:val="24"/>
                <w:lang w:eastAsia="en-US"/>
              </w:rPr>
            </w:pPr>
          </w:p>
        </w:tc>
        <w:tc>
          <w:tcPr>
            <w:tcW w:w="7761" w:type="dxa"/>
            <w:gridSpan w:val="2"/>
          </w:tcPr>
          <w:p w:rsidR="009903EB" w:rsidRPr="00093C67" w:rsidRDefault="009903EB" w:rsidP="00BF22A1">
            <w:pPr>
              <w:spacing w:after="0" w:line="240" w:lineRule="auto"/>
              <w:rPr>
                <w:rFonts w:ascii="Times New Roman" w:hAnsi="Times New Roman" w:cs="Times New Roman"/>
                <w:sz w:val="24"/>
                <w:szCs w:val="24"/>
                <w:lang w:eastAsia="en-US"/>
              </w:rPr>
            </w:pPr>
          </w:p>
        </w:tc>
      </w:tr>
    </w:tbl>
    <w:p w:rsidR="009903EB" w:rsidRPr="00B223B5" w:rsidRDefault="009903EB" w:rsidP="00BF22A1">
      <w:pPr>
        <w:spacing w:after="0" w:line="240" w:lineRule="auto"/>
        <w:ind w:firstLine="708"/>
        <w:rPr>
          <w:rFonts w:ascii="Times New Roman" w:hAnsi="Times New Roman" w:cs="Times New Roman"/>
          <w:sz w:val="24"/>
          <w:szCs w:val="24"/>
        </w:rPr>
      </w:pPr>
    </w:p>
    <w:p w:rsidR="009903EB" w:rsidRPr="00B223B5" w:rsidRDefault="009903EB" w:rsidP="00BF22A1">
      <w:pPr>
        <w:spacing w:after="0" w:line="240" w:lineRule="auto"/>
        <w:ind w:firstLine="708"/>
        <w:rPr>
          <w:rFonts w:ascii="Times New Roman" w:hAnsi="Times New Roman" w:cs="Times New Roman"/>
          <w:sz w:val="24"/>
          <w:szCs w:val="24"/>
        </w:rPr>
      </w:pPr>
    </w:p>
    <w:p w:rsidR="009903EB" w:rsidRPr="00B223B5" w:rsidRDefault="009903EB" w:rsidP="00BF22A1">
      <w:pPr>
        <w:spacing w:after="0" w:line="240" w:lineRule="auto"/>
        <w:ind w:firstLine="708"/>
        <w:rPr>
          <w:rFonts w:ascii="Times New Roman" w:hAnsi="Times New Roman" w:cs="Times New Roman"/>
          <w:sz w:val="24"/>
          <w:szCs w:val="24"/>
        </w:rPr>
      </w:pPr>
    </w:p>
    <w:p w:rsidR="009903EB" w:rsidRPr="00B223B5" w:rsidRDefault="009903EB" w:rsidP="00BD0295">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Диаграмма 1</w:t>
      </w:r>
      <w:r w:rsidR="007D76CC">
        <w:rPr>
          <w:rFonts w:ascii="Times New Roman" w:hAnsi="Times New Roman" w:cs="Times New Roman"/>
          <w:noProof/>
          <w:sz w:val="24"/>
          <w:szCs w:val="24"/>
        </w:rPr>
        <w:drawing>
          <wp:inline distT="0" distB="0" distL="0" distR="0">
            <wp:extent cx="5591175" cy="3590925"/>
            <wp:effectExtent l="0" t="0" r="0"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903EB" w:rsidRPr="00B223B5" w:rsidRDefault="009903EB" w:rsidP="00BF22A1">
      <w:pPr>
        <w:spacing w:after="0" w:line="240" w:lineRule="auto"/>
        <w:jc w:val="center"/>
        <w:rPr>
          <w:rFonts w:ascii="Times New Roman" w:hAnsi="Times New Roman" w:cs="Times New Roman"/>
          <w:sz w:val="24"/>
          <w:szCs w:val="24"/>
        </w:rPr>
      </w:pPr>
    </w:p>
    <w:sectPr w:rsidR="009903EB" w:rsidRPr="00B223B5" w:rsidSect="00BF22A1">
      <w:footerReference w:type="default" r:id="rId26"/>
      <w:footerReference w:type="first" r:id="rId27"/>
      <w:pgSz w:w="11907" w:h="16839" w:code="9"/>
      <w:pgMar w:top="1134" w:right="1134"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FD0" w:rsidRDefault="00ED1FD0" w:rsidP="00F76FB9">
      <w:pPr>
        <w:spacing w:after="0" w:line="240" w:lineRule="auto"/>
      </w:pPr>
      <w:r>
        <w:separator/>
      </w:r>
    </w:p>
  </w:endnote>
  <w:endnote w:type="continuationSeparator" w:id="0">
    <w:p w:rsidR="00ED1FD0" w:rsidRDefault="00ED1FD0" w:rsidP="00F76F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3EB" w:rsidRDefault="005C7FE4" w:rsidP="00C55243">
    <w:pPr>
      <w:pStyle w:val="ae"/>
      <w:framePr w:wrap="auto" w:vAnchor="text" w:hAnchor="margin" w:xAlign="right" w:y="1"/>
      <w:rPr>
        <w:rStyle w:val="af0"/>
      </w:rPr>
    </w:pPr>
    <w:r>
      <w:rPr>
        <w:rStyle w:val="af0"/>
      </w:rPr>
      <w:fldChar w:fldCharType="begin"/>
    </w:r>
    <w:r w:rsidR="009903EB">
      <w:rPr>
        <w:rStyle w:val="af0"/>
      </w:rPr>
      <w:instrText xml:space="preserve">PAGE  </w:instrText>
    </w:r>
    <w:r>
      <w:rPr>
        <w:rStyle w:val="af0"/>
      </w:rPr>
      <w:fldChar w:fldCharType="separate"/>
    </w:r>
    <w:r w:rsidR="007D76CC">
      <w:rPr>
        <w:rStyle w:val="af0"/>
        <w:noProof/>
      </w:rPr>
      <w:t>2</w:t>
    </w:r>
    <w:r>
      <w:rPr>
        <w:rStyle w:val="af0"/>
      </w:rPr>
      <w:fldChar w:fldCharType="end"/>
    </w:r>
  </w:p>
  <w:p w:rsidR="009903EB" w:rsidRDefault="009903EB" w:rsidP="00BD0295">
    <w:pPr>
      <w:pStyle w:val="ae"/>
      <w:ind w:right="360"/>
    </w:pPr>
  </w:p>
  <w:p w:rsidR="009903EB" w:rsidRDefault="009903EB" w:rsidP="00B223B5">
    <w:pPr>
      <w:pStyle w:val="ae"/>
      <w:tabs>
        <w:tab w:val="clear" w:pos="4677"/>
        <w:tab w:val="clear" w:pos="9355"/>
        <w:tab w:val="left" w:pos="417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6CC" w:rsidRDefault="007D76CC">
    <w:pPr>
      <w:pStyle w:val="ae"/>
    </w:pPr>
    <w:fldSimple w:instr=" PAGE   \* MERGEFORMAT ">
      <w:r>
        <w:rPr>
          <w:noProof/>
        </w:rPr>
        <w:t>1</w:t>
      </w:r>
    </w:fldSimple>
  </w:p>
  <w:p w:rsidR="00BD0295" w:rsidRDefault="00BD0295">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FD0" w:rsidRDefault="00ED1FD0" w:rsidP="00F76FB9">
      <w:pPr>
        <w:spacing w:after="0" w:line="240" w:lineRule="auto"/>
      </w:pPr>
      <w:r>
        <w:separator/>
      </w:r>
    </w:p>
  </w:footnote>
  <w:footnote w:type="continuationSeparator" w:id="0">
    <w:p w:rsidR="00ED1FD0" w:rsidRDefault="00ED1FD0" w:rsidP="00F76F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134"/>
    <w:multiLevelType w:val="hybridMultilevel"/>
    <w:tmpl w:val="6520FCC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62A3916"/>
    <w:multiLevelType w:val="hybridMultilevel"/>
    <w:tmpl w:val="6520FCC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7771E60"/>
    <w:multiLevelType w:val="hybridMultilevel"/>
    <w:tmpl w:val="8318C74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0CD4DC8"/>
    <w:multiLevelType w:val="multilevel"/>
    <w:tmpl w:val="8E62F1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49A07DE"/>
    <w:multiLevelType w:val="hybridMultilevel"/>
    <w:tmpl w:val="1FDCAFEA"/>
    <w:lvl w:ilvl="0" w:tplc="12A0F03E">
      <w:start w:val="1"/>
      <w:numFmt w:val="bullet"/>
      <w:lvlText w:val="•"/>
      <w:lvlJc w:val="left"/>
      <w:pPr>
        <w:tabs>
          <w:tab w:val="num" w:pos="720"/>
        </w:tabs>
        <w:ind w:left="720" w:hanging="360"/>
      </w:pPr>
      <w:rPr>
        <w:rFonts w:ascii="Arial" w:hAnsi="Arial" w:cs="Arial" w:hint="default"/>
      </w:rPr>
    </w:lvl>
    <w:lvl w:ilvl="1" w:tplc="142C22B8">
      <w:start w:val="1"/>
      <w:numFmt w:val="bullet"/>
      <w:lvlText w:val="•"/>
      <w:lvlJc w:val="left"/>
      <w:pPr>
        <w:tabs>
          <w:tab w:val="num" w:pos="1440"/>
        </w:tabs>
        <w:ind w:left="1440" w:hanging="360"/>
      </w:pPr>
      <w:rPr>
        <w:rFonts w:ascii="Arial" w:hAnsi="Arial" w:cs="Arial" w:hint="default"/>
      </w:rPr>
    </w:lvl>
    <w:lvl w:ilvl="2" w:tplc="77D6D416">
      <w:start w:val="1"/>
      <w:numFmt w:val="bullet"/>
      <w:lvlText w:val="•"/>
      <w:lvlJc w:val="left"/>
      <w:pPr>
        <w:tabs>
          <w:tab w:val="num" w:pos="2160"/>
        </w:tabs>
        <w:ind w:left="2160" w:hanging="360"/>
      </w:pPr>
      <w:rPr>
        <w:rFonts w:ascii="Arial" w:hAnsi="Arial" w:cs="Arial" w:hint="default"/>
      </w:rPr>
    </w:lvl>
    <w:lvl w:ilvl="3" w:tplc="0BF896E2">
      <w:start w:val="1"/>
      <w:numFmt w:val="bullet"/>
      <w:lvlText w:val="•"/>
      <w:lvlJc w:val="left"/>
      <w:pPr>
        <w:tabs>
          <w:tab w:val="num" w:pos="2880"/>
        </w:tabs>
        <w:ind w:left="2880" w:hanging="360"/>
      </w:pPr>
      <w:rPr>
        <w:rFonts w:ascii="Arial" w:hAnsi="Arial" w:cs="Arial" w:hint="default"/>
      </w:rPr>
    </w:lvl>
    <w:lvl w:ilvl="4" w:tplc="E500CF18">
      <w:start w:val="1"/>
      <w:numFmt w:val="bullet"/>
      <w:lvlText w:val="•"/>
      <w:lvlJc w:val="left"/>
      <w:pPr>
        <w:tabs>
          <w:tab w:val="num" w:pos="3600"/>
        </w:tabs>
        <w:ind w:left="3600" w:hanging="360"/>
      </w:pPr>
      <w:rPr>
        <w:rFonts w:ascii="Arial" w:hAnsi="Arial" w:cs="Arial" w:hint="default"/>
      </w:rPr>
    </w:lvl>
    <w:lvl w:ilvl="5" w:tplc="658E736A">
      <w:start w:val="1"/>
      <w:numFmt w:val="bullet"/>
      <w:lvlText w:val="•"/>
      <w:lvlJc w:val="left"/>
      <w:pPr>
        <w:tabs>
          <w:tab w:val="num" w:pos="4320"/>
        </w:tabs>
        <w:ind w:left="4320" w:hanging="360"/>
      </w:pPr>
      <w:rPr>
        <w:rFonts w:ascii="Arial" w:hAnsi="Arial" w:cs="Arial" w:hint="default"/>
      </w:rPr>
    </w:lvl>
    <w:lvl w:ilvl="6" w:tplc="19F42FB6">
      <w:start w:val="1"/>
      <w:numFmt w:val="bullet"/>
      <w:lvlText w:val="•"/>
      <w:lvlJc w:val="left"/>
      <w:pPr>
        <w:tabs>
          <w:tab w:val="num" w:pos="5040"/>
        </w:tabs>
        <w:ind w:left="5040" w:hanging="360"/>
      </w:pPr>
      <w:rPr>
        <w:rFonts w:ascii="Arial" w:hAnsi="Arial" w:cs="Arial" w:hint="default"/>
      </w:rPr>
    </w:lvl>
    <w:lvl w:ilvl="7" w:tplc="B4E06FFC">
      <w:start w:val="1"/>
      <w:numFmt w:val="bullet"/>
      <w:lvlText w:val="•"/>
      <w:lvlJc w:val="left"/>
      <w:pPr>
        <w:tabs>
          <w:tab w:val="num" w:pos="5760"/>
        </w:tabs>
        <w:ind w:left="5760" w:hanging="360"/>
      </w:pPr>
      <w:rPr>
        <w:rFonts w:ascii="Arial" w:hAnsi="Arial" w:cs="Arial" w:hint="default"/>
      </w:rPr>
    </w:lvl>
    <w:lvl w:ilvl="8" w:tplc="9B385A04">
      <w:start w:val="1"/>
      <w:numFmt w:val="bullet"/>
      <w:lvlText w:val="•"/>
      <w:lvlJc w:val="left"/>
      <w:pPr>
        <w:tabs>
          <w:tab w:val="num" w:pos="6480"/>
        </w:tabs>
        <w:ind w:left="6480" w:hanging="360"/>
      </w:pPr>
      <w:rPr>
        <w:rFonts w:ascii="Arial" w:hAnsi="Arial" w:cs="Arial" w:hint="default"/>
      </w:rPr>
    </w:lvl>
  </w:abstractNum>
  <w:abstractNum w:abstractNumId="5">
    <w:nsid w:val="17AA0795"/>
    <w:multiLevelType w:val="hybridMultilevel"/>
    <w:tmpl w:val="AD9835D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5C2A0E28"/>
    <w:multiLevelType w:val="hybridMultilevel"/>
    <w:tmpl w:val="5574DCA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6B420800"/>
    <w:multiLevelType w:val="hybridMultilevel"/>
    <w:tmpl w:val="6676562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7"/>
  </w:num>
  <w:num w:numId="3">
    <w:abstractNumId w:val="6"/>
  </w:num>
  <w:num w:numId="4">
    <w:abstractNumId w:val="3"/>
  </w:num>
  <w:num w:numId="5">
    <w:abstractNumId w:val="4"/>
  </w:num>
  <w:num w:numId="6">
    <w:abstractNumId w:val="0"/>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1656DA"/>
    <w:rsid w:val="000121B1"/>
    <w:rsid w:val="00025EB5"/>
    <w:rsid w:val="00032B4A"/>
    <w:rsid w:val="0004604C"/>
    <w:rsid w:val="00050BF8"/>
    <w:rsid w:val="00057BC9"/>
    <w:rsid w:val="0006119D"/>
    <w:rsid w:val="000706A7"/>
    <w:rsid w:val="000751FC"/>
    <w:rsid w:val="00083E1F"/>
    <w:rsid w:val="0008668D"/>
    <w:rsid w:val="00086B2B"/>
    <w:rsid w:val="00093C67"/>
    <w:rsid w:val="00094E7E"/>
    <w:rsid w:val="000C1B4A"/>
    <w:rsid w:val="000E0FEC"/>
    <w:rsid w:val="000E7E57"/>
    <w:rsid w:val="000F7B4A"/>
    <w:rsid w:val="001127EA"/>
    <w:rsid w:val="00123D9D"/>
    <w:rsid w:val="0012752C"/>
    <w:rsid w:val="001308F5"/>
    <w:rsid w:val="00141D85"/>
    <w:rsid w:val="00155FF3"/>
    <w:rsid w:val="001634F8"/>
    <w:rsid w:val="001656DA"/>
    <w:rsid w:val="00184195"/>
    <w:rsid w:val="001A03B5"/>
    <w:rsid w:val="001A5309"/>
    <w:rsid w:val="001D0BBD"/>
    <w:rsid w:val="001D5E5A"/>
    <w:rsid w:val="001D7A61"/>
    <w:rsid w:val="001E6F3C"/>
    <w:rsid w:val="001F3DFC"/>
    <w:rsid w:val="001F6802"/>
    <w:rsid w:val="0021475E"/>
    <w:rsid w:val="00221F34"/>
    <w:rsid w:val="002362B1"/>
    <w:rsid w:val="00246E51"/>
    <w:rsid w:val="00254326"/>
    <w:rsid w:val="00256E37"/>
    <w:rsid w:val="002606D0"/>
    <w:rsid w:val="00261D58"/>
    <w:rsid w:val="00282E2F"/>
    <w:rsid w:val="002B2168"/>
    <w:rsid w:val="002C6CF3"/>
    <w:rsid w:val="002D1DCA"/>
    <w:rsid w:val="002D5CD6"/>
    <w:rsid w:val="002F1E2F"/>
    <w:rsid w:val="002F6FB3"/>
    <w:rsid w:val="003032D3"/>
    <w:rsid w:val="00321A24"/>
    <w:rsid w:val="003220AB"/>
    <w:rsid w:val="003257C5"/>
    <w:rsid w:val="00333DDA"/>
    <w:rsid w:val="00335C4B"/>
    <w:rsid w:val="0034127E"/>
    <w:rsid w:val="00343C66"/>
    <w:rsid w:val="00362678"/>
    <w:rsid w:val="00364682"/>
    <w:rsid w:val="00365954"/>
    <w:rsid w:val="00377779"/>
    <w:rsid w:val="003842D5"/>
    <w:rsid w:val="00384728"/>
    <w:rsid w:val="00394F1C"/>
    <w:rsid w:val="003A378B"/>
    <w:rsid w:val="003A47D3"/>
    <w:rsid w:val="003D44F4"/>
    <w:rsid w:val="003D57BC"/>
    <w:rsid w:val="003E28A1"/>
    <w:rsid w:val="004009BE"/>
    <w:rsid w:val="00426C13"/>
    <w:rsid w:val="00431E79"/>
    <w:rsid w:val="0043294B"/>
    <w:rsid w:val="00437E17"/>
    <w:rsid w:val="00442BA0"/>
    <w:rsid w:val="004447C0"/>
    <w:rsid w:val="00455330"/>
    <w:rsid w:val="00457072"/>
    <w:rsid w:val="0046241B"/>
    <w:rsid w:val="004751F6"/>
    <w:rsid w:val="00477278"/>
    <w:rsid w:val="00477B8F"/>
    <w:rsid w:val="004B562E"/>
    <w:rsid w:val="004D0D20"/>
    <w:rsid w:val="004E1549"/>
    <w:rsid w:val="00500405"/>
    <w:rsid w:val="00504685"/>
    <w:rsid w:val="0050551C"/>
    <w:rsid w:val="0050785D"/>
    <w:rsid w:val="00510D81"/>
    <w:rsid w:val="0054115F"/>
    <w:rsid w:val="00545E6B"/>
    <w:rsid w:val="005460A8"/>
    <w:rsid w:val="00551C6F"/>
    <w:rsid w:val="0056316A"/>
    <w:rsid w:val="00564687"/>
    <w:rsid w:val="00565326"/>
    <w:rsid w:val="00572633"/>
    <w:rsid w:val="00572E50"/>
    <w:rsid w:val="0058544B"/>
    <w:rsid w:val="00593563"/>
    <w:rsid w:val="005A5604"/>
    <w:rsid w:val="005B369D"/>
    <w:rsid w:val="005B3DDF"/>
    <w:rsid w:val="005B66FE"/>
    <w:rsid w:val="005B71BA"/>
    <w:rsid w:val="005B796B"/>
    <w:rsid w:val="005C56C7"/>
    <w:rsid w:val="005C5C28"/>
    <w:rsid w:val="005C7FE4"/>
    <w:rsid w:val="005E0576"/>
    <w:rsid w:val="005E6527"/>
    <w:rsid w:val="005F0DD6"/>
    <w:rsid w:val="006006E2"/>
    <w:rsid w:val="006038C4"/>
    <w:rsid w:val="00642EFF"/>
    <w:rsid w:val="00643F48"/>
    <w:rsid w:val="006607D6"/>
    <w:rsid w:val="00664770"/>
    <w:rsid w:val="00665070"/>
    <w:rsid w:val="00671F10"/>
    <w:rsid w:val="006A4971"/>
    <w:rsid w:val="006C4C7C"/>
    <w:rsid w:val="007122CC"/>
    <w:rsid w:val="007319AE"/>
    <w:rsid w:val="00734506"/>
    <w:rsid w:val="00736879"/>
    <w:rsid w:val="007462F1"/>
    <w:rsid w:val="007500F2"/>
    <w:rsid w:val="0076298C"/>
    <w:rsid w:val="00764F6A"/>
    <w:rsid w:val="00771A78"/>
    <w:rsid w:val="00775688"/>
    <w:rsid w:val="00783571"/>
    <w:rsid w:val="007842AB"/>
    <w:rsid w:val="007A3818"/>
    <w:rsid w:val="007A460E"/>
    <w:rsid w:val="007B0060"/>
    <w:rsid w:val="007D76CC"/>
    <w:rsid w:val="007F055F"/>
    <w:rsid w:val="007F6B51"/>
    <w:rsid w:val="0080625B"/>
    <w:rsid w:val="00806D87"/>
    <w:rsid w:val="008104F0"/>
    <w:rsid w:val="0081793D"/>
    <w:rsid w:val="008206EC"/>
    <w:rsid w:val="008234C5"/>
    <w:rsid w:val="00826FCC"/>
    <w:rsid w:val="00832123"/>
    <w:rsid w:val="00842459"/>
    <w:rsid w:val="0085428A"/>
    <w:rsid w:val="00882151"/>
    <w:rsid w:val="008865BD"/>
    <w:rsid w:val="008A4426"/>
    <w:rsid w:val="008C1079"/>
    <w:rsid w:val="008D35F0"/>
    <w:rsid w:val="008E0B7A"/>
    <w:rsid w:val="008E152D"/>
    <w:rsid w:val="008F7D90"/>
    <w:rsid w:val="00911A86"/>
    <w:rsid w:val="0091346B"/>
    <w:rsid w:val="00926DD7"/>
    <w:rsid w:val="00933ABB"/>
    <w:rsid w:val="009351CA"/>
    <w:rsid w:val="009605B7"/>
    <w:rsid w:val="00974748"/>
    <w:rsid w:val="00982A62"/>
    <w:rsid w:val="009840C3"/>
    <w:rsid w:val="00990135"/>
    <w:rsid w:val="009903EB"/>
    <w:rsid w:val="009971E5"/>
    <w:rsid w:val="009B1C0A"/>
    <w:rsid w:val="009C31F7"/>
    <w:rsid w:val="009C620D"/>
    <w:rsid w:val="009D2AD0"/>
    <w:rsid w:val="009D7F58"/>
    <w:rsid w:val="009F5D8F"/>
    <w:rsid w:val="009F6636"/>
    <w:rsid w:val="00A043A7"/>
    <w:rsid w:val="00A07EA0"/>
    <w:rsid w:val="00A27B94"/>
    <w:rsid w:val="00A36AB8"/>
    <w:rsid w:val="00A42033"/>
    <w:rsid w:val="00A6386E"/>
    <w:rsid w:val="00A706B4"/>
    <w:rsid w:val="00A7542E"/>
    <w:rsid w:val="00A7689E"/>
    <w:rsid w:val="00AA333C"/>
    <w:rsid w:val="00AB5A4C"/>
    <w:rsid w:val="00AC1504"/>
    <w:rsid w:val="00AD18E9"/>
    <w:rsid w:val="00AD587D"/>
    <w:rsid w:val="00AF44E1"/>
    <w:rsid w:val="00AF62C6"/>
    <w:rsid w:val="00B223B5"/>
    <w:rsid w:val="00B251A7"/>
    <w:rsid w:val="00B2759E"/>
    <w:rsid w:val="00B531AA"/>
    <w:rsid w:val="00B54385"/>
    <w:rsid w:val="00B652DD"/>
    <w:rsid w:val="00B70469"/>
    <w:rsid w:val="00B768A8"/>
    <w:rsid w:val="00BD0295"/>
    <w:rsid w:val="00BD4942"/>
    <w:rsid w:val="00BE74F7"/>
    <w:rsid w:val="00BF22A1"/>
    <w:rsid w:val="00BF28E1"/>
    <w:rsid w:val="00BF7B31"/>
    <w:rsid w:val="00C00777"/>
    <w:rsid w:val="00C06411"/>
    <w:rsid w:val="00C102B0"/>
    <w:rsid w:val="00C12AA5"/>
    <w:rsid w:val="00C14747"/>
    <w:rsid w:val="00C160A4"/>
    <w:rsid w:val="00C227A5"/>
    <w:rsid w:val="00C55243"/>
    <w:rsid w:val="00C65F78"/>
    <w:rsid w:val="00C67313"/>
    <w:rsid w:val="00C70B7F"/>
    <w:rsid w:val="00C7339E"/>
    <w:rsid w:val="00C775CB"/>
    <w:rsid w:val="00C812D1"/>
    <w:rsid w:val="00C93BCA"/>
    <w:rsid w:val="00CA30DD"/>
    <w:rsid w:val="00CA5C3E"/>
    <w:rsid w:val="00CB37D3"/>
    <w:rsid w:val="00CE4A69"/>
    <w:rsid w:val="00CF0B03"/>
    <w:rsid w:val="00D31B53"/>
    <w:rsid w:val="00D320C9"/>
    <w:rsid w:val="00D53DA3"/>
    <w:rsid w:val="00D65EAF"/>
    <w:rsid w:val="00D80EB2"/>
    <w:rsid w:val="00D82D3F"/>
    <w:rsid w:val="00DC1220"/>
    <w:rsid w:val="00DC3B2D"/>
    <w:rsid w:val="00DC3D45"/>
    <w:rsid w:val="00DD72CB"/>
    <w:rsid w:val="00DE4D14"/>
    <w:rsid w:val="00DE67A0"/>
    <w:rsid w:val="00E12643"/>
    <w:rsid w:val="00E1609B"/>
    <w:rsid w:val="00E16A00"/>
    <w:rsid w:val="00E16F4F"/>
    <w:rsid w:val="00E20D86"/>
    <w:rsid w:val="00E24D3D"/>
    <w:rsid w:val="00E51D9F"/>
    <w:rsid w:val="00E53AB2"/>
    <w:rsid w:val="00E63F05"/>
    <w:rsid w:val="00E75C06"/>
    <w:rsid w:val="00E82FFB"/>
    <w:rsid w:val="00EC418A"/>
    <w:rsid w:val="00EC6ADF"/>
    <w:rsid w:val="00ED1FD0"/>
    <w:rsid w:val="00EE1B56"/>
    <w:rsid w:val="00EE4606"/>
    <w:rsid w:val="00F00262"/>
    <w:rsid w:val="00F02293"/>
    <w:rsid w:val="00F07912"/>
    <w:rsid w:val="00F11823"/>
    <w:rsid w:val="00F13DDF"/>
    <w:rsid w:val="00F46F22"/>
    <w:rsid w:val="00F6230B"/>
    <w:rsid w:val="00F76FB9"/>
    <w:rsid w:val="00F91ACC"/>
    <w:rsid w:val="00F9416B"/>
    <w:rsid w:val="00FA5F45"/>
    <w:rsid w:val="00FA6892"/>
    <w:rsid w:val="00FA73E2"/>
    <w:rsid w:val="00FB29B5"/>
    <w:rsid w:val="00FC6D2C"/>
    <w:rsid w:val="00FD7304"/>
    <w:rsid w:val="00FE2C88"/>
    <w:rsid w:val="00FE415C"/>
    <w:rsid w:val="00FE691F"/>
    <w:rsid w:val="00FF0537"/>
    <w:rsid w:val="00FF211D"/>
    <w:rsid w:val="00FF77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AA5"/>
    <w:pPr>
      <w:spacing w:after="200" w:line="276" w:lineRule="auto"/>
    </w:pPr>
    <w:rPr>
      <w:rFonts w:cs="Calibri"/>
      <w:sz w:val="22"/>
      <w:szCs w:val="22"/>
    </w:rPr>
  </w:style>
  <w:style w:type="paragraph" w:styleId="1">
    <w:name w:val="heading 1"/>
    <w:basedOn w:val="a"/>
    <w:next w:val="a"/>
    <w:link w:val="10"/>
    <w:uiPriority w:val="99"/>
    <w:qFormat/>
    <w:rsid w:val="00B223B5"/>
    <w:pPr>
      <w:keepNext/>
      <w:keepLines/>
      <w:spacing w:before="480" w:after="0"/>
      <w:outlineLvl w:val="0"/>
    </w:pPr>
    <w:rPr>
      <w:rFonts w:ascii="Cambria" w:hAnsi="Cambria" w:cs="Cambria"/>
      <w:b/>
      <w:bCs/>
      <w:color w:val="365F91"/>
      <w:sz w:val="28"/>
      <w:szCs w:val="28"/>
    </w:rPr>
  </w:style>
  <w:style w:type="paragraph" w:styleId="2">
    <w:name w:val="heading 2"/>
    <w:basedOn w:val="a"/>
    <w:next w:val="a"/>
    <w:link w:val="20"/>
    <w:uiPriority w:val="99"/>
    <w:qFormat/>
    <w:locked/>
    <w:rsid w:val="004E1549"/>
    <w:pPr>
      <w:keepNext/>
      <w:spacing w:before="240" w:after="60"/>
      <w:outlineLvl w:val="1"/>
    </w:pPr>
    <w:rPr>
      <w:rFonts w:ascii="Arial" w:hAnsi="Arial" w:cs="Arial"/>
      <w:b/>
      <w:bCs/>
      <w:i/>
      <w:iCs/>
      <w:sz w:val="28"/>
      <w:szCs w:val="28"/>
    </w:rPr>
  </w:style>
  <w:style w:type="paragraph" w:styleId="3">
    <w:name w:val="heading 3"/>
    <w:basedOn w:val="a"/>
    <w:link w:val="30"/>
    <w:uiPriority w:val="99"/>
    <w:qFormat/>
    <w:rsid w:val="009F6636"/>
    <w:pPr>
      <w:spacing w:before="100" w:beforeAutospacing="1" w:after="100" w:afterAutospacing="1" w:line="240" w:lineRule="auto"/>
      <w:outlineLvl w:val="2"/>
    </w:pPr>
    <w:rPr>
      <w:rFonts w:cs="Times New Roman"/>
      <w:b/>
      <w:bCs/>
      <w:sz w:val="27"/>
      <w:szCs w:val="27"/>
    </w:rPr>
  </w:style>
  <w:style w:type="paragraph" w:styleId="4">
    <w:name w:val="heading 4"/>
    <w:basedOn w:val="a"/>
    <w:next w:val="a"/>
    <w:link w:val="40"/>
    <w:unhideWhenUsed/>
    <w:qFormat/>
    <w:locked/>
    <w:rsid w:val="000F7B4A"/>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223B5"/>
    <w:rPr>
      <w:rFonts w:ascii="Cambria" w:hAnsi="Cambria" w:cs="Cambria"/>
      <w:b/>
      <w:bCs/>
      <w:color w:val="365F91"/>
      <w:sz w:val="28"/>
      <w:szCs w:val="28"/>
    </w:rPr>
  </w:style>
  <w:style w:type="character" w:customStyle="1" w:styleId="20">
    <w:name w:val="Заголовок 2 Знак"/>
    <w:basedOn w:val="a0"/>
    <w:link w:val="2"/>
    <w:uiPriority w:val="9"/>
    <w:semiHidden/>
    <w:rsid w:val="003E1C0E"/>
    <w:rPr>
      <w:rFonts w:ascii="Cambria" w:eastAsia="Times New Roman" w:hAnsi="Cambria" w:cs="Times New Roman"/>
      <w:b/>
      <w:bCs/>
      <w:i/>
      <w:iCs/>
      <w:sz w:val="28"/>
      <w:szCs w:val="28"/>
    </w:rPr>
  </w:style>
  <w:style w:type="character" w:customStyle="1" w:styleId="30">
    <w:name w:val="Заголовок 3 Знак"/>
    <w:basedOn w:val="a0"/>
    <w:link w:val="3"/>
    <w:uiPriority w:val="99"/>
    <w:locked/>
    <w:rsid w:val="009F6636"/>
    <w:rPr>
      <w:rFonts w:ascii="Times New Roman" w:hAnsi="Times New Roman" w:cs="Times New Roman"/>
      <w:b/>
      <w:bCs/>
      <w:sz w:val="27"/>
      <w:szCs w:val="27"/>
    </w:rPr>
  </w:style>
  <w:style w:type="paragraph" w:styleId="a3">
    <w:name w:val="List Paragraph"/>
    <w:basedOn w:val="a"/>
    <w:uiPriority w:val="99"/>
    <w:qFormat/>
    <w:rsid w:val="009F5D8F"/>
    <w:pPr>
      <w:ind w:left="720"/>
    </w:pPr>
  </w:style>
  <w:style w:type="character" w:customStyle="1" w:styleId="w">
    <w:name w:val="w"/>
    <w:basedOn w:val="a0"/>
    <w:uiPriority w:val="99"/>
    <w:rsid w:val="00736879"/>
  </w:style>
  <w:style w:type="character" w:customStyle="1" w:styleId="apple-converted-space">
    <w:name w:val="apple-converted-space"/>
    <w:basedOn w:val="a0"/>
    <w:uiPriority w:val="99"/>
    <w:rsid w:val="00736879"/>
  </w:style>
  <w:style w:type="character" w:styleId="a4">
    <w:name w:val="Hyperlink"/>
    <w:basedOn w:val="a0"/>
    <w:uiPriority w:val="99"/>
    <w:rsid w:val="00736879"/>
    <w:rPr>
      <w:color w:val="0000FF"/>
      <w:u w:val="single"/>
    </w:rPr>
  </w:style>
  <w:style w:type="paragraph" w:styleId="a5">
    <w:name w:val="Normal (Web)"/>
    <w:basedOn w:val="a"/>
    <w:uiPriority w:val="99"/>
    <w:rsid w:val="00771A78"/>
    <w:pPr>
      <w:spacing w:before="100" w:beforeAutospacing="1" w:after="100" w:afterAutospacing="1" w:line="240" w:lineRule="auto"/>
    </w:pPr>
    <w:rPr>
      <w:rFonts w:cs="Times New Roman"/>
      <w:sz w:val="24"/>
      <w:szCs w:val="24"/>
    </w:rPr>
  </w:style>
  <w:style w:type="character" w:styleId="a6">
    <w:name w:val="Strong"/>
    <w:basedOn w:val="a0"/>
    <w:uiPriority w:val="99"/>
    <w:qFormat/>
    <w:rsid w:val="003D57BC"/>
    <w:rPr>
      <w:b/>
      <w:bCs/>
    </w:rPr>
  </w:style>
  <w:style w:type="character" w:styleId="a7">
    <w:name w:val="FollowedHyperlink"/>
    <w:basedOn w:val="a0"/>
    <w:uiPriority w:val="99"/>
    <w:semiHidden/>
    <w:rsid w:val="00C67313"/>
    <w:rPr>
      <w:color w:val="800080"/>
      <w:u w:val="single"/>
    </w:rPr>
  </w:style>
  <w:style w:type="paragraph" w:styleId="a8">
    <w:name w:val="Balloon Text"/>
    <w:basedOn w:val="a"/>
    <w:link w:val="a9"/>
    <w:uiPriority w:val="99"/>
    <w:semiHidden/>
    <w:rsid w:val="00B251A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B251A7"/>
    <w:rPr>
      <w:rFonts w:ascii="Tahoma" w:hAnsi="Tahoma" w:cs="Tahoma"/>
      <w:sz w:val="16"/>
      <w:szCs w:val="16"/>
    </w:rPr>
  </w:style>
  <w:style w:type="table" w:styleId="aa">
    <w:name w:val="Table Grid"/>
    <w:basedOn w:val="a1"/>
    <w:uiPriority w:val="99"/>
    <w:rsid w:val="00CB37D3"/>
    <w:rPr>
      <w:rFonts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Emphasis"/>
    <w:basedOn w:val="a0"/>
    <w:uiPriority w:val="99"/>
    <w:qFormat/>
    <w:rsid w:val="009D2AD0"/>
    <w:rPr>
      <w:i/>
      <w:iCs/>
    </w:rPr>
  </w:style>
  <w:style w:type="paragraph" w:styleId="ac">
    <w:name w:val="header"/>
    <w:basedOn w:val="a"/>
    <w:link w:val="ad"/>
    <w:uiPriority w:val="99"/>
    <w:semiHidden/>
    <w:rsid w:val="00F76FB9"/>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locked/>
    <w:rsid w:val="00F76FB9"/>
  </w:style>
  <w:style w:type="paragraph" w:styleId="ae">
    <w:name w:val="footer"/>
    <w:basedOn w:val="a"/>
    <w:link w:val="af"/>
    <w:uiPriority w:val="99"/>
    <w:rsid w:val="00F76FB9"/>
    <w:pPr>
      <w:tabs>
        <w:tab w:val="center" w:pos="4677"/>
        <w:tab w:val="right" w:pos="9355"/>
      </w:tabs>
      <w:spacing w:after="0" w:line="240" w:lineRule="auto"/>
    </w:pPr>
  </w:style>
  <w:style w:type="character" w:customStyle="1" w:styleId="af">
    <w:name w:val="Нижний колонтитул Знак"/>
    <w:basedOn w:val="a0"/>
    <w:link w:val="ae"/>
    <w:uiPriority w:val="99"/>
    <w:locked/>
    <w:rsid w:val="00F76FB9"/>
  </w:style>
  <w:style w:type="character" w:styleId="af0">
    <w:name w:val="page number"/>
    <w:basedOn w:val="a0"/>
    <w:uiPriority w:val="99"/>
    <w:rsid w:val="00BF22A1"/>
  </w:style>
  <w:style w:type="paragraph" w:styleId="31">
    <w:name w:val="toc 3"/>
    <w:basedOn w:val="a"/>
    <w:next w:val="a"/>
    <w:autoRedefine/>
    <w:uiPriority w:val="99"/>
    <w:semiHidden/>
    <w:locked/>
    <w:rsid w:val="004E1549"/>
    <w:pPr>
      <w:ind w:left="440"/>
    </w:pPr>
  </w:style>
  <w:style w:type="paragraph" w:styleId="11">
    <w:name w:val="toc 1"/>
    <w:basedOn w:val="a"/>
    <w:next w:val="a"/>
    <w:autoRedefine/>
    <w:uiPriority w:val="99"/>
    <w:semiHidden/>
    <w:locked/>
    <w:rsid w:val="004E1549"/>
  </w:style>
  <w:style w:type="paragraph" w:styleId="21">
    <w:name w:val="toc 2"/>
    <w:basedOn w:val="a"/>
    <w:next w:val="a"/>
    <w:autoRedefine/>
    <w:uiPriority w:val="99"/>
    <w:semiHidden/>
    <w:locked/>
    <w:rsid w:val="004E1549"/>
    <w:pPr>
      <w:ind w:left="220"/>
    </w:pPr>
  </w:style>
  <w:style w:type="paragraph" w:customStyle="1" w:styleId="docdata">
    <w:name w:val="docdata"/>
    <w:aliases w:val="docy,v5,8331,bqiaagaaeyqcaaagiaiaaamoiaaabtygaaaaaaaaaaaaaaaaaaaaaaaaaaaaaaaaaaaaaaaaaaaaaaaaaaaaaaaaaaaaaaaaaaaaaaaaaaaaaaaaaaaaaaaaaaaaaaaaaaaaaaaaaaaaaaaaaaaaaaaaaaaaaaaaaaaaaaaaaaaaaaaaaaaaaaaaaaaaaaaaaaaaaaaaaaaaaaaaaaaaaaaaaaaaaaaaaaaaaaaa"/>
    <w:basedOn w:val="a"/>
    <w:rsid w:val="000F7B4A"/>
    <w:pPr>
      <w:spacing w:before="100" w:beforeAutospacing="1" w:after="100" w:afterAutospacing="1" w:line="240" w:lineRule="auto"/>
    </w:pPr>
    <w:rPr>
      <w:rFonts w:ascii="Times New Roman" w:hAnsi="Times New Roman" w:cs="Times New Roman"/>
      <w:sz w:val="24"/>
      <w:szCs w:val="24"/>
    </w:rPr>
  </w:style>
  <w:style w:type="character" w:customStyle="1" w:styleId="40">
    <w:name w:val="Заголовок 4 Знак"/>
    <w:basedOn w:val="a0"/>
    <w:link w:val="4"/>
    <w:rsid w:val="000F7B4A"/>
    <w:rPr>
      <w:rFonts w:asciiTheme="minorHAnsi" w:eastAsiaTheme="minorEastAsia" w:hAnsiTheme="minorHAnsi" w:cstheme="minorBid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44329422">
      <w:bodyDiv w:val="1"/>
      <w:marLeft w:val="0"/>
      <w:marRight w:val="0"/>
      <w:marTop w:val="0"/>
      <w:marBottom w:val="0"/>
      <w:divBdr>
        <w:top w:val="none" w:sz="0" w:space="0" w:color="auto"/>
        <w:left w:val="none" w:sz="0" w:space="0" w:color="auto"/>
        <w:bottom w:val="none" w:sz="0" w:space="0" w:color="auto"/>
        <w:right w:val="none" w:sz="0" w:space="0" w:color="auto"/>
      </w:divBdr>
    </w:div>
    <w:div w:id="1477599889">
      <w:bodyDiv w:val="1"/>
      <w:marLeft w:val="0"/>
      <w:marRight w:val="0"/>
      <w:marTop w:val="0"/>
      <w:marBottom w:val="0"/>
      <w:divBdr>
        <w:top w:val="none" w:sz="0" w:space="0" w:color="auto"/>
        <w:left w:val="none" w:sz="0" w:space="0" w:color="auto"/>
        <w:bottom w:val="none" w:sz="0" w:space="0" w:color="auto"/>
        <w:right w:val="none" w:sz="0" w:space="0" w:color="auto"/>
      </w:divBdr>
    </w:div>
    <w:div w:id="1854997055">
      <w:marLeft w:val="0"/>
      <w:marRight w:val="0"/>
      <w:marTop w:val="0"/>
      <w:marBottom w:val="0"/>
      <w:divBdr>
        <w:top w:val="none" w:sz="0" w:space="0" w:color="auto"/>
        <w:left w:val="none" w:sz="0" w:space="0" w:color="auto"/>
        <w:bottom w:val="none" w:sz="0" w:space="0" w:color="auto"/>
        <w:right w:val="none" w:sz="0" w:space="0" w:color="auto"/>
      </w:divBdr>
    </w:div>
    <w:div w:id="1854997057">
      <w:marLeft w:val="0"/>
      <w:marRight w:val="0"/>
      <w:marTop w:val="0"/>
      <w:marBottom w:val="0"/>
      <w:divBdr>
        <w:top w:val="none" w:sz="0" w:space="0" w:color="auto"/>
        <w:left w:val="none" w:sz="0" w:space="0" w:color="auto"/>
        <w:bottom w:val="none" w:sz="0" w:space="0" w:color="auto"/>
        <w:right w:val="none" w:sz="0" w:space="0" w:color="auto"/>
      </w:divBdr>
    </w:div>
    <w:div w:id="1854997058">
      <w:marLeft w:val="0"/>
      <w:marRight w:val="0"/>
      <w:marTop w:val="0"/>
      <w:marBottom w:val="0"/>
      <w:divBdr>
        <w:top w:val="none" w:sz="0" w:space="0" w:color="auto"/>
        <w:left w:val="none" w:sz="0" w:space="0" w:color="auto"/>
        <w:bottom w:val="none" w:sz="0" w:space="0" w:color="auto"/>
        <w:right w:val="none" w:sz="0" w:space="0" w:color="auto"/>
      </w:divBdr>
    </w:div>
    <w:div w:id="1854997060">
      <w:marLeft w:val="0"/>
      <w:marRight w:val="0"/>
      <w:marTop w:val="0"/>
      <w:marBottom w:val="0"/>
      <w:divBdr>
        <w:top w:val="none" w:sz="0" w:space="0" w:color="auto"/>
        <w:left w:val="none" w:sz="0" w:space="0" w:color="auto"/>
        <w:bottom w:val="none" w:sz="0" w:space="0" w:color="auto"/>
        <w:right w:val="none" w:sz="0" w:space="0" w:color="auto"/>
      </w:divBdr>
      <w:divsChild>
        <w:div w:id="1854997056">
          <w:marLeft w:val="0"/>
          <w:marRight w:val="0"/>
          <w:marTop w:val="0"/>
          <w:marBottom w:val="0"/>
          <w:divBdr>
            <w:top w:val="none" w:sz="0" w:space="0" w:color="auto"/>
            <w:left w:val="none" w:sz="0" w:space="0" w:color="auto"/>
            <w:bottom w:val="none" w:sz="0" w:space="0" w:color="auto"/>
            <w:right w:val="none" w:sz="0" w:space="0" w:color="auto"/>
          </w:divBdr>
        </w:div>
        <w:div w:id="1854997059">
          <w:marLeft w:val="0"/>
          <w:marRight w:val="0"/>
          <w:marTop w:val="0"/>
          <w:marBottom w:val="0"/>
          <w:divBdr>
            <w:top w:val="none" w:sz="0" w:space="0" w:color="auto"/>
            <w:left w:val="none" w:sz="0" w:space="0" w:color="auto"/>
            <w:bottom w:val="none" w:sz="0" w:space="0" w:color="auto"/>
            <w:right w:val="none" w:sz="0" w:space="0" w:color="auto"/>
          </w:divBdr>
        </w:div>
        <w:div w:id="1854997073">
          <w:marLeft w:val="0"/>
          <w:marRight w:val="0"/>
          <w:marTop w:val="0"/>
          <w:marBottom w:val="0"/>
          <w:divBdr>
            <w:top w:val="none" w:sz="0" w:space="0" w:color="auto"/>
            <w:left w:val="none" w:sz="0" w:space="0" w:color="auto"/>
            <w:bottom w:val="none" w:sz="0" w:space="0" w:color="auto"/>
            <w:right w:val="none" w:sz="0" w:space="0" w:color="auto"/>
          </w:divBdr>
        </w:div>
        <w:div w:id="1854997074">
          <w:marLeft w:val="0"/>
          <w:marRight w:val="0"/>
          <w:marTop w:val="0"/>
          <w:marBottom w:val="0"/>
          <w:divBdr>
            <w:top w:val="none" w:sz="0" w:space="0" w:color="auto"/>
            <w:left w:val="none" w:sz="0" w:space="0" w:color="auto"/>
            <w:bottom w:val="none" w:sz="0" w:space="0" w:color="auto"/>
            <w:right w:val="none" w:sz="0" w:space="0" w:color="auto"/>
          </w:divBdr>
        </w:div>
      </w:divsChild>
    </w:div>
    <w:div w:id="1854997061">
      <w:marLeft w:val="0"/>
      <w:marRight w:val="0"/>
      <w:marTop w:val="0"/>
      <w:marBottom w:val="0"/>
      <w:divBdr>
        <w:top w:val="none" w:sz="0" w:space="0" w:color="auto"/>
        <w:left w:val="none" w:sz="0" w:space="0" w:color="auto"/>
        <w:bottom w:val="none" w:sz="0" w:space="0" w:color="auto"/>
        <w:right w:val="none" w:sz="0" w:space="0" w:color="auto"/>
      </w:divBdr>
    </w:div>
    <w:div w:id="1854997062">
      <w:marLeft w:val="0"/>
      <w:marRight w:val="0"/>
      <w:marTop w:val="0"/>
      <w:marBottom w:val="0"/>
      <w:divBdr>
        <w:top w:val="none" w:sz="0" w:space="0" w:color="auto"/>
        <w:left w:val="none" w:sz="0" w:space="0" w:color="auto"/>
        <w:bottom w:val="none" w:sz="0" w:space="0" w:color="auto"/>
        <w:right w:val="none" w:sz="0" w:space="0" w:color="auto"/>
      </w:divBdr>
    </w:div>
    <w:div w:id="1854997063">
      <w:marLeft w:val="0"/>
      <w:marRight w:val="0"/>
      <w:marTop w:val="0"/>
      <w:marBottom w:val="0"/>
      <w:divBdr>
        <w:top w:val="none" w:sz="0" w:space="0" w:color="auto"/>
        <w:left w:val="none" w:sz="0" w:space="0" w:color="auto"/>
        <w:bottom w:val="none" w:sz="0" w:space="0" w:color="auto"/>
        <w:right w:val="none" w:sz="0" w:space="0" w:color="auto"/>
      </w:divBdr>
    </w:div>
    <w:div w:id="1854997064">
      <w:marLeft w:val="0"/>
      <w:marRight w:val="0"/>
      <w:marTop w:val="0"/>
      <w:marBottom w:val="0"/>
      <w:divBdr>
        <w:top w:val="none" w:sz="0" w:space="0" w:color="auto"/>
        <w:left w:val="none" w:sz="0" w:space="0" w:color="auto"/>
        <w:bottom w:val="none" w:sz="0" w:space="0" w:color="auto"/>
        <w:right w:val="none" w:sz="0" w:space="0" w:color="auto"/>
      </w:divBdr>
    </w:div>
    <w:div w:id="1854997065">
      <w:marLeft w:val="0"/>
      <w:marRight w:val="0"/>
      <w:marTop w:val="0"/>
      <w:marBottom w:val="0"/>
      <w:divBdr>
        <w:top w:val="none" w:sz="0" w:space="0" w:color="auto"/>
        <w:left w:val="none" w:sz="0" w:space="0" w:color="auto"/>
        <w:bottom w:val="none" w:sz="0" w:space="0" w:color="auto"/>
        <w:right w:val="none" w:sz="0" w:space="0" w:color="auto"/>
      </w:divBdr>
    </w:div>
    <w:div w:id="1854997066">
      <w:marLeft w:val="0"/>
      <w:marRight w:val="0"/>
      <w:marTop w:val="0"/>
      <w:marBottom w:val="0"/>
      <w:divBdr>
        <w:top w:val="none" w:sz="0" w:space="0" w:color="auto"/>
        <w:left w:val="none" w:sz="0" w:space="0" w:color="auto"/>
        <w:bottom w:val="none" w:sz="0" w:space="0" w:color="auto"/>
        <w:right w:val="none" w:sz="0" w:space="0" w:color="auto"/>
      </w:divBdr>
    </w:div>
    <w:div w:id="1854997067">
      <w:marLeft w:val="0"/>
      <w:marRight w:val="0"/>
      <w:marTop w:val="0"/>
      <w:marBottom w:val="0"/>
      <w:divBdr>
        <w:top w:val="none" w:sz="0" w:space="0" w:color="auto"/>
        <w:left w:val="none" w:sz="0" w:space="0" w:color="auto"/>
        <w:bottom w:val="none" w:sz="0" w:space="0" w:color="auto"/>
        <w:right w:val="none" w:sz="0" w:space="0" w:color="auto"/>
      </w:divBdr>
      <w:divsChild>
        <w:div w:id="1854997072">
          <w:marLeft w:val="547"/>
          <w:marRight w:val="0"/>
          <w:marTop w:val="120"/>
          <w:marBottom w:val="0"/>
          <w:divBdr>
            <w:top w:val="none" w:sz="0" w:space="0" w:color="auto"/>
            <w:left w:val="none" w:sz="0" w:space="0" w:color="auto"/>
            <w:bottom w:val="none" w:sz="0" w:space="0" w:color="auto"/>
            <w:right w:val="none" w:sz="0" w:space="0" w:color="auto"/>
          </w:divBdr>
        </w:div>
      </w:divsChild>
    </w:div>
    <w:div w:id="1854997068">
      <w:marLeft w:val="0"/>
      <w:marRight w:val="0"/>
      <w:marTop w:val="0"/>
      <w:marBottom w:val="0"/>
      <w:divBdr>
        <w:top w:val="none" w:sz="0" w:space="0" w:color="auto"/>
        <w:left w:val="none" w:sz="0" w:space="0" w:color="auto"/>
        <w:bottom w:val="none" w:sz="0" w:space="0" w:color="auto"/>
        <w:right w:val="none" w:sz="0" w:space="0" w:color="auto"/>
      </w:divBdr>
    </w:div>
    <w:div w:id="1854997069">
      <w:marLeft w:val="0"/>
      <w:marRight w:val="0"/>
      <w:marTop w:val="0"/>
      <w:marBottom w:val="0"/>
      <w:divBdr>
        <w:top w:val="none" w:sz="0" w:space="0" w:color="auto"/>
        <w:left w:val="none" w:sz="0" w:space="0" w:color="auto"/>
        <w:bottom w:val="none" w:sz="0" w:space="0" w:color="auto"/>
        <w:right w:val="none" w:sz="0" w:space="0" w:color="auto"/>
      </w:divBdr>
    </w:div>
    <w:div w:id="1854997070">
      <w:marLeft w:val="0"/>
      <w:marRight w:val="0"/>
      <w:marTop w:val="0"/>
      <w:marBottom w:val="0"/>
      <w:divBdr>
        <w:top w:val="none" w:sz="0" w:space="0" w:color="auto"/>
        <w:left w:val="none" w:sz="0" w:space="0" w:color="auto"/>
        <w:bottom w:val="none" w:sz="0" w:space="0" w:color="auto"/>
        <w:right w:val="none" w:sz="0" w:space="0" w:color="auto"/>
      </w:divBdr>
    </w:div>
    <w:div w:id="1854997071">
      <w:marLeft w:val="0"/>
      <w:marRight w:val="0"/>
      <w:marTop w:val="0"/>
      <w:marBottom w:val="0"/>
      <w:divBdr>
        <w:top w:val="none" w:sz="0" w:space="0" w:color="auto"/>
        <w:left w:val="none" w:sz="0" w:space="0" w:color="auto"/>
        <w:bottom w:val="none" w:sz="0" w:space="0" w:color="auto"/>
        <w:right w:val="none" w:sz="0" w:space="0" w:color="auto"/>
      </w:divBdr>
    </w:div>
    <w:div w:id="1854997075">
      <w:marLeft w:val="0"/>
      <w:marRight w:val="0"/>
      <w:marTop w:val="0"/>
      <w:marBottom w:val="0"/>
      <w:divBdr>
        <w:top w:val="none" w:sz="0" w:space="0" w:color="auto"/>
        <w:left w:val="none" w:sz="0" w:space="0" w:color="auto"/>
        <w:bottom w:val="none" w:sz="0" w:space="0" w:color="auto"/>
        <w:right w:val="none" w:sz="0" w:space="0" w:color="auto"/>
      </w:divBdr>
    </w:div>
    <w:div w:id="18549970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s://vk.com/away.php?utf=1&amp;to=https%3A%2F%2Fru.wikipedia.org%2Fwiki%2F%D0%9F%D0%B0%D1%83%D0%BA%D0%B8" TargetMode="External"/><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s://vk.com/away.php?utf=1&amp;to=http%3A%2F%2Fwww.wsc.nmbe.ch%2Fstatistics%2F" TargetMode="External"/><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oter" Target="footer2.xml"/><Relationship Id="rId3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Статистика</a:t>
            </a:r>
          </a:p>
        </c:rich>
      </c:tx>
      <c:spPr>
        <a:noFill/>
        <a:ln w="25400">
          <a:noFill/>
        </a:ln>
      </c:spPr>
    </c:title>
    <c:plotArea>
      <c:layout/>
      <c:pieChart>
        <c:varyColors val="1"/>
        <c:ser>
          <c:idx val="0"/>
          <c:order val="0"/>
          <c:tx>
            <c:strRef>
              <c:f>Лист1!$B$1</c:f>
              <c:strCache>
                <c:ptCount val="1"/>
                <c:pt idx="0">
                  <c:v>Продажи</c:v>
                </c:pt>
              </c:strCache>
            </c:strRef>
          </c:tx>
          <c:dLbls>
            <c:spPr>
              <a:noFill/>
              <a:ln w="25400">
                <a:noFill/>
              </a:ln>
            </c:spPr>
            <c:showPercent val="1"/>
            <c:showLeaderLines val="1"/>
          </c:dLbls>
          <c:cat>
            <c:strRef>
              <c:f>Лист1!$A$2:$A$5</c:f>
              <c:strCache>
                <c:ptCount val="4"/>
                <c:pt idx="0">
                  <c:v>нейтрально, безразлично </c:v>
                </c:pt>
                <c:pt idx="1">
                  <c:v>отрицательно </c:v>
                </c:pt>
                <c:pt idx="2">
                  <c:v>положительно </c:v>
                </c:pt>
                <c:pt idx="3">
                  <c:v>боюсь их </c:v>
                </c:pt>
              </c:strCache>
            </c:strRef>
          </c:cat>
          <c:val>
            <c:numRef>
              <c:f>Лист1!$B$2:$B$5</c:f>
              <c:numCache>
                <c:formatCode>General</c:formatCode>
                <c:ptCount val="4"/>
                <c:pt idx="0">
                  <c:v>11</c:v>
                </c:pt>
                <c:pt idx="1">
                  <c:v>22</c:v>
                </c:pt>
                <c:pt idx="2">
                  <c:v>17</c:v>
                </c:pt>
                <c:pt idx="3">
                  <c:v>50</c:v>
                </c:pt>
              </c:numCache>
            </c:numRef>
          </c:val>
        </c:ser>
        <c:dLbls>
          <c:showPercent val="1"/>
        </c:dLbls>
        <c:firstSliceAng val="0"/>
      </c:pieChart>
      <c:spPr>
        <a:noFill/>
        <a:ln w="25400">
          <a:noFill/>
        </a:ln>
      </c:spPr>
    </c:plotArea>
    <c:legend>
      <c:legendPos val="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03DC0B-66F7-4EFB-A8A9-4C76F4B26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2676</Words>
  <Characters>15254</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Люда</dc:creator>
  <cp:lastModifiedBy>Пользователь Windows</cp:lastModifiedBy>
  <cp:revision>2</cp:revision>
  <cp:lastPrinted>2017-12-03T15:26:00Z</cp:lastPrinted>
  <dcterms:created xsi:type="dcterms:W3CDTF">2021-10-02T16:28:00Z</dcterms:created>
  <dcterms:modified xsi:type="dcterms:W3CDTF">2021-10-02T16:28:00Z</dcterms:modified>
</cp:coreProperties>
</file>